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12" w:rsidRDefault="00BB2F47">
      <w:pPr>
        <w:pStyle w:val="Corpsdetexte"/>
        <w:ind w:left="111"/>
        <w:rPr>
          <w:rFonts w:ascii="Times New Roman"/>
          <w:sz w:val="20"/>
        </w:rPr>
      </w:pPr>
      <w:r>
        <w:rPr>
          <w:rFonts w:ascii="Times New Roman"/>
          <w:noProof/>
          <w:sz w:val="20"/>
          <w:lang w:bidi="ar-SA"/>
        </w:rPr>
        <mc:AlternateContent>
          <mc:Choice Requires="wps">
            <w:drawing>
              <wp:inline distT="0" distB="0" distL="0" distR="0">
                <wp:extent cx="6753225" cy="968375"/>
                <wp:effectExtent l="10160" t="12700" r="8890" b="9525"/>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68375"/>
                        </a:xfrm>
                        <a:prstGeom prst="rect">
                          <a:avLst/>
                        </a:prstGeom>
                        <a:solidFill>
                          <a:srgbClr val="00AFEF"/>
                        </a:solidFill>
                        <a:ln w="6096">
                          <a:solidFill>
                            <a:srgbClr val="000000"/>
                          </a:solidFill>
                          <a:miter lim="800000"/>
                          <a:headEnd/>
                          <a:tailEnd/>
                        </a:ln>
                      </wps:spPr>
                      <wps:txbx>
                        <w:txbxContent>
                          <w:p w:rsidR="00D35812" w:rsidRDefault="007E2B00">
                            <w:pPr>
                              <w:spacing w:before="21"/>
                              <w:ind w:left="1869" w:right="1871"/>
                              <w:jc w:val="center"/>
                              <w:rPr>
                                <w:b/>
                                <w:sz w:val="28"/>
                              </w:rPr>
                            </w:pPr>
                            <w:r>
                              <w:rPr>
                                <w:b/>
                                <w:sz w:val="28"/>
                              </w:rPr>
                              <w:t>CONTRAT PEDAGOGIQUE – SMS</w:t>
                            </w:r>
                          </w:p>
                          <w:p w:rsidR="00D35812" w:rsidRDefault="007E2B00">
                            <w:pPr>
                              <w:spacing w:before="28"/>
                              <w:ind w:left="1871" w:right="1871"/>
                              <w:jc w:val="center"/>
                              <w:rPr>
                                <w:b/>
                                <w:sz w:val="28"/>
                              </w:rPr>
                            </w:pPr>
                            <w:r>
                              <w:rPr>
                                <w:b/>
                                <w:sz w:val="28"/>
                              </w:rPr>
                              <w:t>POUR LES MOBILITES D’ETUDES ENTRE PAYS PROGRAMME</w:t>
                            </w:r>
                          </w:p>
                          <w:p w:rsidR="00D35812" w:rsidRDefault="007E2B00">
                            <w:pPr>
                              <w:spacing w:before="28"/>
                              <w:ind w:left="1871" w:right="1871"/>
                              <w:jc w:val="center"/>
                              <w:rPr>
                                <w:i/>
                                <w:sz w:val="28"/>
                              </w:rPr>
                            </w:pPr>
                            <w:r>
                              <w:rPr>
                                <w:i/>
                                <w:sz w:val="28"/>
                              </w:rPr>
                              <w:t>LEARNING AGREEMENT – SMS</w:t>
                            </w:r>
                          </w:p>
                          <w:p w:rsidR="00D35812" w:rsidRDefault="007E2B00">
                            <w:pPr>
                              <w:spacing w:before="25"/>
                              <w:ind w:left="1870" w:right="1871"/>
                              <w:jc w:val="center"/>
                              <w:rPr>
                                <w:i/>
                                <w:sz w:val="28"/>
                              </w:rPr>
                            </w:pPr>
                            <w:r>
                              <w:rPr>
                                <w:i/>
                                <w:sz w:val="28"/>
                              </w:rPr>
                              <w:t>FOR STUDIES BETWEEN PROGRAMME COUNTRIES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531.75pt;height: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" fillcolor="#00afef" strokeweight=".48pt">
                <v:textbox inset="0,0,0,0">
                  <w:txbxContent>
                    <w:p w:rsidR="00D35812" w:rsidRDefault="007E2B00">
                      <w:pPr>
                        <w:spacing w:before="21"/>
                        <w:ind w:left="1869" w:right="1871"/>
                        <w:jc w:val="center"/>
                        <w:rPr>
                          <w:b/>
                          <w:sz w:val="28"/>
                        </w:rPr>
                      </w:pPr>
                      <w:r>
                        <w:rPr>
                          <w:b/>
                          <w:sz w:val="28"/>
                        </w:rPr>
                        <w:t>CONTRAT PEDAGOGIQUE – SMS</w:t>
                      </w:r>
                    </w:p>
                    <w:p w:rsidR="00D35812" w:rsidRDefault="007E2B00">
                      <w:pPr>
                        <w:spacing w:before="28"/>
                        <w:ind w:left="1871" w:right="1871"/>
                        <w:jc w:val="center"/>
                        <w:rPr>
                          <w:b/>
                          <w:sz w:val="28"/>
                        </w:rPr>
                      </w:pPr>
                      <w:r>
                        <w:rPr>
                          <w:b/>
                          <w:sz w:val="28"/>
                        </w:rPr>
                        <w:t>POUR LES MOBILITES D’ETUDES ENTRE PAYS PROGRAMME</w:t>
                      </w:r>
                    </w:p>
                    <w:p w:rsidR="00D35812" w:rsidRDefault="007E2B00">
                      <w:pPr>
                        <w:spacing w:before="28"/>
                        <w:ind w:left="1871" w:right="1871"/>
                        <w:jc w:val="center"/>
                        <w:rPr>
                          <w:i/>
                          <w:sz w:val="28"/>
                        </w:rPr>
                      </w:pPr>
                      <w:r>
                        <w:rPr>
                          <w:i/>
                          <w:sz w:val="28"/>
                        </w:rPr>
                        <w:t>LEARNING AGREEMENT – SMS</w:t>
                      </w:r>
                    </w:p>
                    <w:p w:rsidR="00D35812" w:rsidRDefault="007E2B00">
                      <w:pPr>
                        <w:spacing w:before="25"/>
                        <w:ind w:left="1870" w:right="1871"/>
                        <w:jc w:val="center"/>
                        <w:rPr>
                          <w:i/>
                          <w:sz w:val="28"/>
                        </w:rPr>
                      </w:pPr>
                      <w:r>
                        <w:rPr>
                          <w:i/>
                          <w:sz w:val="28"/>
                        </w:rPr>
                        <w:t>FOR STUDIES BETWEEN PROGRAMME COUNTRIES</w:t>
                      </w:r>
                    </w:p>
                  </w:txbxContent>
                </v:textbox>
                <w10:anchorlock/>
              </v:shape>
            </w:pict>
          </mc:Fallback>
        </mc:AlternateContent>
      </w:r>
    </w:p>
    <w:p w:rsidR="00D35812" w:rsidRDefault="00D35812">
      <w:pPr>
        <w:pStyle w:val="Corpsdetexte"/>
        <w:spacing w:before="8"/>
        <w:rPr>
          <w:rFonts w:ascii="Times New Roman"/>
          <w:sz w:val="8"/>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
        <w:gridCol w:w="1020"/>
        <w:gridCol w:w="515"/>
        <w:gridCol w:w="899"/>
        <w:gridCol w:w="3790"/>
        <w:gridCol w:w="895"/>
        <w:gridCol w:w="3300"/>
      </w:tblGrid>
      <w:tr w:rsidR="00D35812" w:rsidTr="0079455C">
        <w:trPr>
          <w:trHeight w:val="510"/>
        </w:trPr>
        <w:tc>
          <w:tcPr>
            <w:tcW w:w="1574" w:type="dxa"/>
            <w:gridSpan w:val="3"/>
            <w:vMerge w:val="restart"/>
          </w:tcPr>
          <w:p w:rsidR="00D35812" w:rsidRDefault="00D35812">
            <w:pPr>
              <w:pStyle w:val="TableParagraph"/>
              <w:rPr>
                <w:rFonts w:ascii="Times New Roman"/>
              </w:rPr>
            </w:pPr>
          </w:p>
          <w:p w:rsidR="00D35812" w:rsidRDefault="00D35812">
            <w:pPr>
              <w:pStyle w:val="TableParagraph"/>
              <w:rPr>
                <w:rFonts w:ascii="Times New Roman"/>
              </w:rPr>
            </w:pPr>
          </w:p>
          <w:p w:rsidR="00D35812" w:rsidRDefault="00D35812">
            <w:pPr>
              <w:pStyle w:val="TableParagraph"/>
              <w:rPr>
                <w:rFonts w:ascii="Times New Roman"/>
              </w:rPr>
            </w:pPr>
          </w:p>
          <w:p w:rsidR="00D35812" w:rsidRDefault="00D35812">
            <w:pPr>
              <w:pStyle w:val="TableParagraph"/>
              <w:rPr>
                <w:rFonts w:ascii="Times New Roman"/>
              </w:rPr>
            </w:pPr>
          </w:p>
          <w:p w:rsidR="00D35812" w:rsidRDefault="00D35812">
            <w:pPr>
              <w:pStyle w:val="TableParagraph"/>
              <w:rPr>
                <w:rFonts w:ascii="Times New Roman"/>
              </w:rPr>
            </w:pPr>
          </w:p>
          <w:p w:rsidR="00D35812" w:rsidRDefault="00D35812">
            <w:pPr>
              <w:pStyle w:val="TableParagraph"/>
              <w:spacing w:before="8"/>
              <w:rPr>
                <w:rFonts w:ascii="Times New Roman"/>
                <w:sz w:val="27"/>
              </w:rPr>
            </w:pPr>
          </w:p>
          <w:p w:rsidR="00D35812" w:rsidRDefault="007E2B00">
            <w:pPr>
              <w:pStyle w:val="TableParagraph"/>
              <w:ind w:left="107"/>
              <w:rPr>
                <w:b/>
                <w:sz w:val="20"/>
              </w:rPr>
            </w:pPr>
            <w:proofErr w:type="spellStart"/>
            <w:r>
              <w:rPr>
                <w:b/>
                <w:sz w:val="20"/>
              </w:rPr>
              <w:t>Student</w:t>
            </w:r>
            <w:proofErr w:type="spellEnd"/>
            <w:r>
              <w:rPr>
                <w:b/>
                <w:sz w:val="20"/>
              </w:rPr>
              <w:t xml:space="preserve"> </w:t>
            </w:r>
            <w:r>
              <w:rPr>
                <w:b/>
                <w:color w:val="00AFEF"/>
                <w:w w:val="95"/>
                <w:sz w:val="20"/>
              </w:rPr>
              <w:t>Etudiant</w:t>
            </w:r>
          </w:p>
        </w:tc>
        <w:tc>
          <w:tcPr>
            <w:tcW w:w="4689" w:type="dxa"/>
            <w:gridSpan w:val="2"/>
          </w:tcPr>
          <w:p w:rsidR="00D35812" w:rsidRDefault="007E2B00">
            <w:pPr>
              <w:pStyle w:val="TableParagraph"/>
              <w:spacing w:before="138"/>
              <w:ind w:left="247"/>
              <w:rPr>
                <w:b/>
                <w:sz w:val="20"/>
              </w:rPr>
            </w:pPr>
            <w:r>
              <w:rPr>
                <w:b/>
                <w:sz w:val="20"/>
              </w:rPr>
              <w:t xml:space="preserve">Last </w:t>
            </w:r>
            <w:proofErr w:type="spellStart"/>
            <w:r>
              <w:rPr>
                <w:b/>
                <w:sz w:val="20"/>
              </w:rPr>
              <w:t>name</w:t>
            </w:r>
            <w:proofErr w:type="spellEnd"/>
            <w:r>
              <w:rPr>
                <w:b/>
                <w:sz w:val="20"/>
              </w:rPr>
              <w:t xml:space="preserve">(s) / </w:t>
            </w:r>
            <w:r>
              <w:rPr>
                <w:b/>
                <w:color w:val="00AFEF"/>
                <w:sz w:val="20"/>
              </w:rPr>
              <w:t>Nom</w:t>
            </w:r>
          </w:p>
        </w:tc>
        <w:tc>
          <w:tcPr>
            <w:tcW w:w="4192" w:type="dxa"/>
            <w:gridSpan w:val="2"/>
          </w:tcPr>
          <w:p w:rsidR="00D35812" w:rsidRDefault="00D35812">
            <w:pPr>
              <w:pStyle w:val="TableParagraph"/>
              <w:rPr>
                <w:rFonts w:ascii="Times New Roman"/>
                <w:sz w:val="20"/>
              </w:rPr>
            </w:pPr>
          </w:p>
        </w:tc>
      </w:tr>
      <w:tr w:rsidR="00D35812" w:rsidTr="0079455C">
        <w:trPr>
          <w:trHeight w:val="510"/>
        </w:trPr>
        <w:tc>
          <w:tcPr>
            <w:tcW w:w="1574" w:type="dxa"/>
            <w:gridSpan w:val="3"/>
            <w:vMerge/>
            <w:tcBorders>
              <w:top w:val="nil"/>
            </w:tcBorders>
          </w:tcPr>
          <w:p w:rsidR="00D35812" w:rsidRDefault="00D35812">
            <w:pPr>
              <w:rPr>
                <w:sz w:val="2"/>
                <w:szCs w:val="2"/>
              </w:rPr>
            </w:pPr>
          </w:p>
        </w:tc>
        <w:tc>
          <w:tcPr>
            <w:tcW w:w="4689" w:type="dxa"/>
            <w:gridSpan w:val="2"/>
          </w:tcPr>
          <w:p w:rsidR="00D35812" w:rsidRDefault="007E2B00">
            <w:pPr>
              <w:pStyle w:val="TableParagraph"/>
              <w:spacing w:before="136"/>
              <w:ind w:left="247"/>
              <w:rPr>
                <w:b/>
                <w:sz w:val="20"/>
              </w:rPr>
            </w:pPr>
            <w:r>
              <w:rPr>
                <w:b/>
                <w:sz w:val="20"/>
              </w:rPr>
              <w:t xml:space="preserve">First </w:t>
            </w:r>
            <w:proofErr w:type="spellStart"/>
            <w:r>
              <w:rPr>
                <w:b/>
                <w:sz w:val="20"/>
              </w:rPr>
              <w:t>name</w:t>
            </w:r>
            <w:proofErr w:type="spellEnd"/>
            <w:r>
              <w:rPr>
                <w:b/>
                <w:sz w:val="20"/>
              </w:rPr>
              <w:t xml:space="preserve">(s) / </w:t>
            </w:r>
            <w:r>
              <w:rPr>
                <w:b/>
                <w:color w:val="00AFEF"/>
                <w:sz w:val="20"/>
              </w:rPr>
              <w:t>Prénom</w:t>
            </w:r>
          </w:p>
        </w:tc>
        <w:tc>
          <w:tcPr>
            <w:tcW w:w="4192" w:type="dxa"/>
            <w:gridSpan w:val="2"/>
          </w:tcPr>
          <w:p w:rsidR="00D35812" w:rsidRDefault="00D35812">
            <w:pPr>
              <w:pStyle w:val="TableParagraph"/>
              <w:rPr>
                <w:rFonts w:ascii="Times New Roman"/>
                <w:sz w:val="20"/>
              </w:rPr>
            </w:pPr>
          </w:p>
        </w:tc>
      </w:tr>
      <w:tr w:rsidR="00D35812" w:rsidTr="0079455C">
        <w:trPr>
          <w:trHeight w:val="508"/>
        </w:trPr>
        <w:tc>
          <w:tcPr>
            <w:tcW w:w="1574" w:type="dxa"/>
            <w:gridSpan w:val="3"/>
            <w:vMerge/>
            <w:tcBorders>
              <w:top w:val="nil"/>
            </w:tcBorders>
          </w:tcPr>
          <w:p w:rsidR="00D35812" w:rsidRDefault="00D35812">
            <w:pPr>
              <w:rPr>
                <w:sz w:val="2"/>
                <w:szCs w:val="2"/>
              </w:rPr>
            </w:pPr>
          </w:p>
        </w:tc>
        <w:tc>
          <w:tcPr>
            <w:tcW w:w="4689" w:type="dxa"/>
            <w:gridSpan w:val="2"/>
          </w:tcPr>
          <w:p w:rsidR="00D35812" w:rsidRDefault="007E2B00">
            <w:pPr>
              <w:pStyle w:val="TableParagraph"/>
              <w:spacing w:before="136"/>
              <w:ind w:left="247"/>
              <w:rPr>
                <w:b/>
                <w:sz w:val="20"/>
              </w:rPr>
            </w:pPr>
            <w:r>
              <w:rPr>
                <w:b/>
                <w:sz w:val="20"/>
              </w:rPr>
              <w:t xml:space="preserve">Date of </w:t>
            </w:r>
            <w:proofErr w:type="spellStart"/>
            <w:r>
              <w:rPr>
                <w:b/>
                <w:sz w:val="20"/>
              </w:rPr>
              <w:t>birth</w:t>
            </w:r>
            <w:proofErr w:type="spellEnd"/>
            <w:r>
              <w:rPr>
                <w:b/>
                <w:sz w:val="20"/>
              </w:rPr>
              <w:t xml:space="preserve"> / </w:t>
            </w:r>
            <w:r>
              <w:rPr>
                <w:b/>
                <w:color w:val="00AFEF"/>
                <w:sz w:val="20"/>
              </w:rPr>
              <w:t>Date de naissance</w:t>
            </w:r>
          </w:p>
        </w:tc>
        <w:tc>
          <w:tcPr>
            <w:tcW w:w="4192" w:type="dxa"/>
            <w:gridSpan w:val="2"/>
          </w:tcPr>
          <w:p w:rsidR="00D35812" w:rsidRDefault="00D35812">
            <w:pPr>
              <w:pStyle w:val="TableParagraph"/>
              <w:rPr>
                <w:rFonts w:ascii="Times New Roman"/>
                <w:sz w:val="20"/>
              </w:rPr>
            </w:pPr>
          </w:p>
        </w:tc>
      </w:tr>
      <w:tr w:rsidR="00D35812" w:rsidTr="0079455C">
        <w:trPr>
          <w:trHeight w:val="510"/>
        </w:trPr>
        <w:tc>
          <w:tcPr>
            <w:tcW w:w="1574" w:type="dxa"/>
            <w:gridSpan w:val="3"/>
            <w:vMerge/>
            <w:tcBorders>
              <w:top w:val="nil"/>
            </w:tcBorders>
          </w:tcPr>
          <w:p w:rsidR="00D35812" w:rsidRDefault="00D35812">
            <w:pPr>
              <w:rPr>
                <w:sz w:val="2"/>
                <w:szCs w:val="2"/>
              </w:rPr>
            </w:pPr>
          </w:p>
        </w:tc>
        <w:tc>
          <w:tcPr>
            <w:tcW w:w="4689" w:type="dxa"/>
            <w:gridSpan w:val="2"/>
          </w:tcPr>
          <w:p w:rsidR="00D35812" w:rsidRDefault="007E2B00">
            <w:pPr>
              <w:pStyle w:val="TableParagraph"/>
              <w:spacing w:before="138"/>
              <w:ind w:left="247"/>
              <w:rPr>
                <w:b/>
                <w:sz w:val="20"/>
              </w:rPr>
            </w:pPr>
            <w:proofErr w:type="spellStart"/>
            <w:r>
              <w:rPr>
                <w:b/>
                <w:sz w:val="20"/>
              </w:rPr>
              <w:t>Nationality</w:t>
            </w:r>
            <w:proofErr w:type="spellEnd"/>
            <w:r w:rsidR="00A3024F">
              <w:fldChar w:fldCharType="begin"/>
            </w:r>
            <w:r w:rsidR="00A3024F">
              <w:instrText xml:space="preserve"> HYPERLINK \l "_bookmark0" </w:instrText>
            </w:r>
            <w:r w:rsidR="00A3024F">
              <w:fldChar w:fldCharType="separate"/>
            </w:r>
            <w:r>
              <w:rPr>
                <w:position w:val="6"/>
                <w:sz w:val="13"/>
              </w:rPr>
              <w:t>i</w:t>
            </w:r>
            <w:r w:rsidR="00A3024F">
              <w:rPr>
                <w:position w:val="6"/>
                <w:sz w:val="13"/>
              </w:rPr>
              <w:fldChar w:fldCharType="end"/>
            </w:r>
            <w:r>
              <w:rPr>
                <w:position w:val="6"/>
                <w:sz w:val="13"/>
              </w:rPr>
              <w:t xml:space="preserve"> </w:t>
            </w:r>
            <w:r>
              <w:rPr>
                <w:b/>
                <w:sz w:val="20"/>
              </w:rPr>
              <w:t xml:space="preserve">/ </w:t>
            </w:r>
            <w:r>
              <w:rPr>
                <w:b/>
                <w:color w:val="00AFEF"/>
                <w:sz w:val="20"/>
              </w:rPr>
              <w:t>Nationalité</w:t>
            </w:r>
          </w:p>
        </w:tc>
        <w:tc>
          <w:tcPr>
            <w:tcW w:w="4192" w:type="dxa"/>
            <w:gridSpan w:val="2"/>
          </w:tcPr>
          <w:p w:rsidR="00D35812" w:rsidRDefault="00D35812">
            <w:pPr>
              <w:pStyle w:val="TableParagraph"/>
              <w:rPr>
                <w:rFonts w:ascii="Times New Roman"/>
                <w:sz w:val="20"/>
              </w:rPr>
            </w:pPr>
          </w:p>
        </w:tc>
      </w:tr>
      <w:tr w:rsidR="00D35812" w:rsidTr="0079455C">
        <w:trPr>
          <w:trHeight w:val="510"/>
        </w:trPr>
        <w:tc>
          <w:tcPr>
            <w:tcW w:w="1574" w:type="dxa"/>
            <w:gridSpan w:val="3"/>
            <w:vMerge/>
            <w:tcBorders>
              <w:top w:val="nil"/>
            </w:tcBorders>
          </w:tcPr>
          <w:p w:rsidR="00D35812" w:rsidRDefault="00D35812">
            <w:pPr>
              <w:rPr>
                <w:sz w:val="2"/>
                <w:szCs w:val="2"/>
              </w:rPr>
            </w:pPr>
          </w:p>
        </w:tc>
        <w:tc>
          <w:tcPr>
            <w:tcW w:w="4689" w:type="dxa"/>
            <w:gridSpan w:val="2"/>
          </w:tcPr>
          <w:p w:rsidR="00D35812" w:rsidRDefault="007E2B00">
            <w:pPr>
              <w:pStyle w:val="TableParagraph"/>
              <w:spacing w:before="136"/>
              <w:ind w:left="247"/>
              <w:rPr>
                <w:b/>
                <w:sz w:val="20"/>
              </w:rPr>
            </w:pPr>
            <w:proofErr w:type="spellStart"/>
            <w:r>
              <w:rPr>
                <w:b/>
                <w:sz w:val="20"/>
              </w:rPr>
              <w:t>Sex</w:t>
            </w:r>
            <w:proofErr w:type="spellEnd"/>
            <w:r>
              <w:rPr>
                <w:b/>
                <w:sz w:val="20"/>
              </w:rPr>
              <w:t xml:space="preserve"> / </w:t>
            </w:r>
            <w:r>
              <w:rPr>
                <w:b/>
                <w:color w:val="00AFEF"/>
                <w:sz w:val="20"/>
              </w:rPr>
              <w:t>Sexe</w:t>
            </w:r>
          </w:p>
        </w:tc>
        <w:tc>
          <w:tcPr>
            <w:tcW w:w="4192" w:type="dxa"/>
            <w:gridSpan w:val="2"/>
          </w:tcPr>
          <w:p w:rsidR="00D35812" w:rsidRDefault="00D35812">
            <w:pPr>
              <w:pStyle w:val="TableParagraph"/>
              <w:rPr>
                <w:rFonts w:ascii="Times New Roman"/>
                <w:sz w:val="20"/>
              </w:rPr>
            </w:pPr>
          </w:p>
        </w:tc>
      </w:tr>
      <w:tr w:rsidR="00D35812" w:rsidTr="0079455C">
        <w:trPr>
          <w:trHeight w:val="508"/>
        </w:trPr>
        <w:tc>
          <w:tcPr>
            <w:tcW w:w="1574" w:type="dxa"/>
            <w:gridSpan w:val="3"/>
            <w:vMerge/>
            <w:tcBorders>
              <w:top w:val="nil"/>
            </w:tcBorders>
          </w:tcPr>
          <w:p w:rsidR="00D35812" w:rsidRDefault="00D35812">
            <w:pPr>
              <w:rPr>
                <w:sz w:val="2"/>
                <w:szCs w:val="2"/>
              </w:rPr>
            </w:pPr>
          </w:p>
        </w:tc>
        <w:tc>
          <w:tcPr>
            <w:tcW w:w="4689" w:type="dxa"/>
            <w:gridSpan w:val="2"/>
          </w:tcPr>
          <w:p w:rsidR="00D35812" w:rsidRDefault="007E2B00">
            <w:pPr>
              <w:pStyle w:val="TableParagraph"/>
              <w:spacing w:before="136"/>
              <w:ind w:left="247"/>
              <w:rPr>
                <w:b/>
                <w:sz w:val="20"/>
              </w:rPr>
            </w:pPr>
            <w:proofErr w:type="spellStart"/>
            <w:r>
              <w:rPr>
                <w:b/>
                <w:sz w:val="20"/>
              </w:rPr>
              <w:t>Study</w:t>
            </w:r>
            <w:proofErr w:type="spellEnd"/>
            <w:r>
              <w:rPr>
                <w:b/>
                <w:sz w:val="20"/>
              </w:rPr>
              <w:t xml:space="preserve"> cycle</w:t>
            </w:r>
            <w:hyperlink w:anchor="_bookmark1" w:history="1">
              <w:r>
                <w:rPr>
                  <w:position w:val="6"/>
                  <w:sz w:val="13"/>
                </w:rPr>
                <w:t>ii</w:t>
              </w:r>
            </w:hyperlink>
            <w:r>
              <w:rPr>
                <w:position w:val="6"/>
                <w:sz w:val="13"/>
              </w:rPr>
              <w:t xml:space="preserve"> </w:t>
            </w:r>
            <w:r>
              <w:rPr>
                <w:b/>
                <w:sz w:val="20"/>
              </w:rPr>
              <w:t xml:space="preserve">/ </w:t>
            </w:r>
            <w:r>
              <w:rPr>
                <w:b/>
                <w:color w:val="00AFEF"/>
                <w:sz w:val="20"/>
              </w:rPr>
              <w:t>Cycle d’études</w:t>
            </w:r>
          </w:p>
        </w:tc>
        <w:tc>
          <w:tcPr>
            <w:tcW w:w="4192" w:type="dxa"/>
            <w:gridSpan w:val="2"/>
          </w:tcPr>
          <w:p w:rsidR="00D35812" w:rsidRDefault="00D35812">
            <w:pPr>
              <w:pStyle w:val="TableParagraph"/>
              <w:rPr>
                <w:rFonts w:ascii="Times New Roman"/>
                <w:sz w:val="20"/>
              </w:rPr>
            </w:pPr>
          </w:p>
        </w:tc>
      </w:tr>
      <w:tr w:rsidR="00D35812" w:rsidTr="0079455C">
        <w:trPr>
          <w:trHeight w:val="510"/>
        </w:trPr>
        <w:tc>
          <w:tcPr>
            <w:tcW w:w="1574" w:type="dxa"/>
            <w:gridSpan w:val="3"/>
            <w:vMerge/>
            <w:tcBorders>
              <w:top w:val="nil"/>
            </w:tcBorders>
          </w:tcPr>
          <w:p w:rsidR="00D35812" w:rsidRDefault="00D35812">
            <w:pPr>
              <w:rPr>
                <w:sz w:val="2"/>
                <w:szCs w:val="2"/>
              </w:rPr>
            </w:pPr>
          </w:p>
        </w:tc>
        <w:tc>
          <w:tcPr>
            <w:tcW w:w="4689" w:type="dxa"/>
            <w:gridSpan w:val="2"/>
          </w:tcPr>
          <w:p w:rsidR="00D35812" w:rsidRDefault="007E2B00">
            <w:pPr>
              <w:pStyle w:val="TableParagraph"/>
              <w:spacing w:before="138"/>
              <w:ind w:left="247"/>
              <w:rPr>
                <w:b/>
                <w:sz w:val="20"/>
              </w:rPr>
            </w:pPr>
            <w:r>
              <w:rPr>
                <w:b/>
                <w:sz w:val="20"/>
              </w:rPr>
              <w:t xml:space="preserve">Field of </w:t>
            </w:r>
            <w:proofErr w:type="spellStart"/>
            <w:r>
              <w:rPr>
                <w:b/>
                <w:sz w:val="20"/>
              </w:rPr>
              <w:t>education</w:t>
            </w:r>
            <w:proofErr w:type="spellEnd"/>
            <w:r w:rsidR="00A3024F">
              <w:fldChar w:fldCharType="begin"/>
            </w:r>
            <w:r w:rsidR="00A3024F">
              <w:instrText xml:space="preserve"> HYPERLINK \l "_bookmark2" </w:instrText>
            </w:r>
            <w:r w:rsidR="00A3024F">
              <w:fldChar w:fldCharType="separate"/>
            </w:r>
            <w:r>
              <w:rPr>
                <w:position w:val="6"/>
                <w:sz w:val="13"/>
              </w:rPr>
              <w:t>iii</w:t>
            </w:r>
            <w:r w:rsidR="00A3024F">
              <w:rPr>
                <w:position w:val="6"/>
                <w:sz w:val="13"/>
              </w:rPr>
              <w:fldChar w:fldCharType="end"/>
            </w:r>
            <w:r>
              <w:rPr>
                <w:position w:val="6"/>
                <w:sz w:val="13"/>
              </w:rPr>
              <w:t xml:space="preserve"> </w:t>
            </w:r>
            <w:r>
              <w:rPr>
                <w:b/>
                <w:sz w:val="20"/>
              </w:rPr>
              <w:t xml:space="preserve">/ </w:t>
            </w:r>
            <w:r>
              <w:rPr>
                <w:b/>
                <w:color w:val="00AFEF"/>
                <w:sz w:val="20"/>
              </w:rPr>
              <w:t>Domaine d’études</w:t>
            </w:r>
          </w:p>
        </w:tc>
        <w:tc>
          <w:tcPr>
            <w:tcW w:w="4192" w:type="dxa"/>
            <w:gridSpan w:val="2"/>
          </w:tcPr>
          <w:p w:rsidR="00D35812" w:rsidRDefault="00D35812">
            <w:pPr>
              <w:pStyle w:val="TableParagraph"/>
              <w:rPr>
                <w:rFonts w:ascii="Times New Roman"/>
                <w:sz w:val="20"/>
              </w:rPr>
            </w:pPr>
          </w:p>
        </w:tc>
      </w:tr>
      <w:tr w:rsidR="00D35812" w:rsidTr="0079455C">
        <w:trPr>
          <w:trHeight w:val="510"/>
        </w:trPr>
        <w:tc>
          <w:tcPr>
            <w:tcW w:w="1574" w:type="dxa"/>
            <w:gridSpan w:val="3"/>
            <w:tcBorders>
              <w:bottom w:val="nil"/>
            </w:tcBorders>
          </w:tcPr>
          <w:p w:rsidR="00D35812" w:rsidRDefault="00D35812">
            <w:pPr>
              <w:pStyle w:val="TableParagraph"/>
              <w:rPr>
                <w:rFonts w:ascii="Times New Roman"/>
                <w:sz w:val="20"/>
              </w:rPr>
            </w:pPr>
          </w:p>
        </w:tc>
        <w:tc>
          <w:tcPr>
            <w:tcW w:w="4689" w:type="dxa"/>
            <w:gridSpan w:val="2"/>
          </w:tcPr>
          <w:p w:rsidR="00D35812" w:rsidRDefault="007E2B00">
            <w:pPr>
              <w:pStyle w:val="TableParagraph"/>
              <w:spacing w:before="136"/>
              <w:ind w:left="247"/>
              <w:rPr>
                <w:b/>
                <w:sz w:val="20"/>
              </w:rPr>
            </w:pPr>
            <w:r>
              <w:rPr>
                <w:b/>
                <w:sz w:val="20"/>
              </w:rPr>
              <w:t xml:space="preserve">Name / </w:t>
            </w:r>
            <w:r>
              <w:rPr>
                <w:b/>
                <w:color w:val="00AFEF"/>
                <w:sz w:val="20"/>
              </w:rPr>
              <w:t>Nom</w:t>
            </w:r>
          </w:p>
        </w:tc>
        <w:tc>
          <w:tcPr>
            <w:tcW w:w="4192" w:type="dxa"/>
            <w:gridSpan w:val="2"/>
          </w:tcPr>
          <w:p w:rsidR="00D35812" w:rsidRDefault="007E2B00">
            <w:pPr>
              <w:pStyle w:val="TableParagraph"/>
              <w:spacing w:before="136"/>
              <w:ind w:left="250"/>
              <w:rPr>
                <w:b/>
                <w:sz w:val="20"/>
              </w:rPr>
            </w:pPr>
            <w:r>
              <w:rPr>
                <w:b/>
                <w:sz w:val="20"/>
              </w:rPr>
              <w:t>Université de Strasbourg</w:t>
            </w:r>
          </w:p>
        </w:tc>
      </w:tr>
      <w:tr w:rsidR="00D35812" w:rsidTr="0079455C">
        <w:trPr>
          <w:trHeight w:val="508"/>
        </w:trPr>
        <w:tc>
          <w:tcPr>
            <w:tcW w:w="1574" w:type="dxa"/>
            <w:gridSpan w:val="3"/>
            <w:tcBorders>
              <w:top w:val="nil"/>
              <w:bottom w:val="nil"/>
            </w:tcBorders>
          </w:tcPr>
          <w:p w:rsidR="00D35812" w:rsidRDefault="00D35812">
            <w:pPr>
              <w:pStyle w:val="TableParagraph"/>
              <w:rPr>
                <w:rFonts w:ascii="Times New Roman"/>
                <w:sz w:val="20"/>
              </w:rPr>
            </w:pPr>
          </w:p>
        </w:tc>
        <w:tc>
          <w:tcPr>
            <w:tcW w:w="4689" w:type="dxa"/>
            <w:gridSpan w:val="2"/>
          </w:tcPr>
          <w:p w:rsidR="00D35812" w:rsidRDefault="007E2B00">
            <w:pPr>
              <w:pStyle w:val="TableParagraph"/>
              <w:spacing w:before="136"/>
              <w:ind w:left="247"/>
              <w:rPr>
                <w:b/>
                <w:sz w:val="20"/>
              </w:rPr>
            </w:pPr>
            <w:proofErr w:type="spellStart"/>
            <w:r>
              <w:rPr>
                <w:b/>
                <w:sz w:val="20"/>
              </w:rPr>
              <w:t>Faculty</w:t>
            </w:r>
            <w:proofErr w:type="spellEnd"/>
            <w:r>
              <w:rPr>
                <w:b/>
                <w:sz w:val="20"/>
              </w:rPr>
              <w:t>/</w:t>
            </w:r>
            <w:proofErr w:type="spellStart"/>
            <w:r>
              <w:rPr>
                <w:b/>
                <w:sz w:val="20"/>
              </w:rPr>
              <w:t>Department</w:t>
            </w:r>
            <w:proofErr w:type="spellEnd"/>
            <w:r>
              <w:rPr>
                <w:b/>
                <w:sz w:val="20"/>
              </w:rPr>
              <w:t xml:space="preserve"> / </w:t>
            </w:r>
            <w:r>
              <w:rPr>
                <w:b/>
                <w:color w:val="00AFEF"/>
                <w:sz w:val="20"/>
              </w:rPr>
              <w:t>Faculté/Département</w:t>
            </w:r>
          </w:p>
        </w:tc>
        <w:tc>
          <w:tcPr>
            <w:tcW w:w="4192" w:type="dxa"/>
            <w:gridSpan w:val="2"/>
          </w:tcPr>
          <w:p w:rsidR="00D35812" w:rsidRDefault="00D35812">
            <w:pPr>
              <w:pStyle w:val="TableParagraph"/>
              <w:rPr>
                <w:rFonts w:ascii="Times New Roman"/>
                <w:sz w:val="20"/>
              </w:rPr>
            </w:pPr>
          </w:p>
        </w:tc>
      </w:tr>
      <w:tr w:rsidR="00D35812" w:rsidTr="0079455C">
        <w:trPr>
          <w:trHeight w:val="510"/>
        </w:trPr>
        <w:tc>
          <w:tcPr>
            <w:tcW w:w="1574" w:type="dxa"/>
            <w:gridSpan w:val="3"/>
            <w:tcBorders>
              <w:top w:val="nil"/>
              <w:bottom w:val="nil"/>
            </w:tcBorders>
          </w:tcPr>
          <w:p w:rsidR="00D35812" w:rsidRDefault="00D35812">
            <w:pPr>
              <w:pStyle w:val="TableParagraph"/>
              <w:rPr>
                <w:rFonts w:ascii="Times New Roman"/>
                <w:sz w:val="20"/>
              </w:rPr>
            </w:pPr>
          </w:p>
        </w:tc>
        <w:tc>
          <w:tcPr>
            <w:tcW w:w="4689" w:type="dxa"/>
            <w:gridSpan w:val="2"/>
          </w:tcPr>
          <w:p w:rsidR="00D35812" w:rsidRDefault="007E2B00">
            <w:pPr>
              <w:pStyle w:val="TableParagraph"/>
              <w:spacing w:before="23"/>
              <w:ind w:left="247" w:right="1165"/>
              <w:rPr>
                <w:sz w:val="20"/>
              </w:rPr>
            </w:pPr>
            <w:r>
              <w:rPr>
                <w:b/>
                <w:sz w:val="20"/>
              </w:rPr>
              <w:t>Erasmus code</w:t>
            </w:r>
            <w:hyperlink w:anchor="_bookmark3" w:history="1">
              <w:r>
                <w:rPr>
                  <w:position w:val="6"/>
                  <w:sz w:val="13"/>
                </w:rPr>
                <w:t>iv</w:t>
              </w:r>
            </w:hyperlink>
            <w:r>
              <w:rPr>
                <w:position w:val="6"/>
                <w:sz w:val="13"/>
              </w:rPr>
              <w:t xml:space="preserve"> </w:t>
            </w:r>
            <w:r>
              <w:rPr>
                <w:b/>
                <w:sz w:val="20"/>
              </w:rPr>
              <w:t xml:space="preserve">(if applicable) </w:t>
            </w:r>
            <w:r>
              <w:rPr>
                <w:b/>
                <w:color w:val="00AFEF"/>
                <w:sz w:val="20"/>
              </w:rPr>
              <w:t>Code Erasmus</w:t>
            </w:r>
            <w:r>
              <w:rPr>
                <w:color w:val="00AFEF"/>
                <w:sz w:val="20"/>
              </w:rPr>
              <w:t>(si applicable)</w:t>
            </w:r>
          </w:p>
        </w:tc>
        <w:tc>
          <w:tcPr>
            <w:tcW w:w="4192" w:type="dxa"/>
            <w:gridSpan w:val="2"/>
          </w:tcPr>
          <w:p w:rsidR="00D35812" w:rsidRDefault="007E2B00">
            <w:pPr>
              <w:pStyle w:val="TableParagraph"/>
              <w:spacing w:before="138"/>
              <w:ind w:left="250"/>
              <w:rPr>
                <w:b/>
                <w:sz w:val="20"/>
              </w:rPr>
            </w:pPr>
            <w:r>
              <w:rPr>
                <w:b/>
                <w:sz w:val="20"/>
              </w:rPr>
              <w:t>F STRASBO48</w:t>
            </w:r>
          </w:p>
        </w:tc>
      </w:tr>
      <w:tr w:rsidR="00D35812" w:rsidTr="0079455C">
        <w:trPr>
          <w:trHeight w:val="942"/>
        </w:trPr>
        <w:tc>
          <w:tcPr>
            <w:tcW w:w="1574" w:type="dxa"/>
            <w:gridSpan w:val="3"/>
            <w:tcBorders>
              <w:top w:val="nil"/>
              <w:bottom w:val="nil"/>
            </w:tcBorders>
          </w:tcPr>
          <w:p w:rsidR="00D35812" w:rsidRDefault="007E2B00">
            <w:pPr>
              <w:pStyle w:val="TableParagraph"/>
              <w:spacing w:before="191"/>
              <w:ind w:left="107"/>
              <w:rPr>
                <w:b/>
                <w:sz w:val="20"/>
              </w:rPr>
            </w:pPr>
            <w:proofErr w:type="spellStart"/>
            <w:r>
              <w:rPr>
                <w:b/>
                <w:sz w:val="20"/>
              </w:rPr>
              <w:t>Sending</w:t>
            </w:r>
            <w:proofErr w:type="spellEnd"/>
            <w:r>
              <w:rPr>
                <w:b/>
                <w:sz w:val="20"/>
              </w:rPr>
              <w:t xml:space="preserve"> Institution </w:t>
            </w:r>
            <w:r>
              <w:rPr>
                <w:b/>
                <w:color w:val="00AFEF"/>
                <w:w w:val="95"/>
                <w:sz w:val="20"/>
              </w:rPr>
              <w:t xml:space="preserve">Etablissement </w:t>
            </w:r>
            <w:r>
              <w:rPr>
                <w:b/>
                <w:color w:val="00AFEF"/>
                <w:sz w:val="20"/>
              </w:rPr>
              <w:t>d’envoi</w:t>
            </w:r>
          </w:p>
        </w:tc>
        <w:tc>
          <w:tcPr>
            <w:tcW w:w="4689" w:type="dxa"/>
            <w:gridSpan w:val="2"/>
          </w:tcPr>
          <w:p w:rsidR="00D35812" w:rsidRDefault="00D35812">
            <w:pPr>
              <w:pStyle w:val="TableParagraph"/>
              <w:rPr>
                <w:rFonts w:ascii="Times New Roman"/>
              </w:rPr>
            </w:pPr>
          </w:p>
          <w:p w:rsidR="00D35812" w:rsidRDefault="00D35812">
            <w:pPr>
              <w:pStyle w:val="TableParagraph"/>
              <w:spacing w:before="9"/>
              <w:rPr>
                <w:rFonts w:ascii="Times New Roman"/>
                <w:sz w:val="17"/>
              </w:rPr>
            </w:pPr>
          </w:p>
          <w:p w:rsidR="00D35812" w:rsidRDefault="007E2B00">
            <w:pPr>
              <w:pStyle w:val="TableParagraph"/>
              <w:ind w:left="247"/>
              <w:rPr>
                <w:b/>
                <w:sz w:val="20"/>
              </w:rPr>
            </w:pPr>
            <w:proofErr w:type="spellStart"/>
            <w:r>
              <w:rPr>
                <w:b/>
                <w:sz w:val="20"/>
              </w:rPr>
              <w:t>Address</w:t>
            </w:r>
            <w:proofErr w:type="spellEnd"/>
            <w:r>
              <w:rPr>
                <w:b/>
                <w:sz w:val="20"/>
              </w:rPr>
              <w:t xml:space="preserve"> / </w:t>
            </w:r>
            <w:r>
              <w:rPr>
                <w:b/>
                <w:color w:val="00AFEF"/>
                <w:sz w:val="20"/>
              </w:rPr>
              <w:t>Adresse</w:t>
            </w:r>
          </w:p>
        </w:tc>
        <w:tc>
          <w:tcPr>
            <w:tcW w:w="4192" w:type="dxa"/>
            <w:gridSpan w:val="2"/>
          </w:tcPr>
          <w:p w:rsidR="00D35812" w:rsidRDefault="00D35812">
            <w:pPr>
              <w:pStyle w:val="TableParagraph"/>
              <w:spacing w:before="8"/>
              <w:rPr>
                <w:rFonts w:ascii="Times New Roman"/>
                <w:sz w:val="19"/>
              </w:rPr>
            </w:pPr>
          </w:p>
          <w:p w:rsidR="006844E6" w:rsidRPr="006844E6" w:rsidRDefault="006844E6" w:rsidP="006844E6">
            <w:pPr>
              <w:pStyle w:val="TableParagraph"/>
              <w:spacing w:before="1"/>
              <w:ind w:left="250" w:right="1739"/>
              <w:rPr>
                <w:b/>
                <w:sz w:val="20"/>
              </w:rPr>
            </w:pPr>
            <w:r w:rsidRPr="006844E6">
              <w:rPr>
                <w:b/>
                <w:sz w:val="20"/>
              </w:rPr>
              <w:t>1 place d’Athènes – BP 66</w:t>
            </w:r>
          </w:p>
          <w:p w:rsidR="00D35812" w:rsidRDefault="006844E6" w:rsidP="006844E6">
            <w:pPr>
              <w:pStyle w:val="TableParagraph"/>
              <w:spacing w:line="229" w:lineRule="exact"/>
              <w:ind w:left="250"/>
              <w:rPr>
                <w:b/>
                <w:sz w:val="20"/>
              </w:rPr>
            </w:pPr>
            <w:r w:rsidRPr="006844E6">
              <w:rPr>
                <w:b/>
                <w:sz w:val="20"/>
              </w:rPr>
              <w:t>F 67045 STRASBOURG Cedex</w:t>
            </w:r>
          </w:p>
        </w:tc>
      </w:tr>
      <w:tr w:rsidR="00D35812" w:rsidTr="0079455C">
        <w:trPr>
          <w:trHeight w:val="510"/>
        </w:trPr>
        <w:tc>
          <w:tcPr>
            <w:tcW w:w="1574" w:type="dxa"/>
            <w:gridSpan w:val="3"/>
            <w:tcBorders>
              <w:top w:val="nil"/>
              <w:bottom w:val="nil"/>
            </w:tcBorders>
          </w:tcPr>
          <w:p w:rsidR="00D35812" w:rsidRDefault="00D35812">
            <w:pPr>
              <w:pStyle w:val="TableParagraph"/>
              <w:rPr>
                <w:rFonts w:ascii="Times New Roman"/>
                <w:sz w:val="20"/>
              </w:rPr>
            </w:pPr>
          </w:p>
        </w:tc>
        <w:tc>
          <w:tcPr>
            <w:tcW w:w="4689" w:type="dxa"/>
            <w:gridSpan w:val="2"/>
          </w:tcPr>
          <w:p w:rsidR="00D35812" w:rsidRDefault="007E2B00">
            <w:pPr>
              <w:pStyle w:val="TableParagraph"/>
              <w:spacing w:before="138"/>
              <w:ind w:left="247"/>
              <w:rPr>
                <w:b/>
                <w:sz w:val="20"/>
              </w:rPr>
            </w:pPr>
            <w:r>
              <w:rPr>
                <w:b/>
                <w:sz w:val="20"/>
              </w:rPr>
              <w:t xml:space="preserve">Country / </w:t>
            </w:r>
            <w:r>
              <w:rPr>
                <w:b/>
                <w:color w:val="00AFEF"/>
                <w:sz w:val="20"/>
              </w:rPr>
              <w:t>Pays</w:t>
            </w:r>
          </w:p>
        </w:tc>
        <w:tc>
          <w:tcPr>
            <w:tcW w:w="4192" w:type="dxa"/>
            <w:gridSpan w:val="2"/>
          </w:tcPr>
          <w:p w:rsidR="00D35812" w:rsidRDefault="007E2B00">
            <w:pPr>
              <w:pStyle w:val="TableParagraph"/>
              <w:spacing w:before="138"/>
              <w:ind w:left="250"/>
              <w:rPr>
                <w:b/>
                <w:sz w:val="20"/>
              </w:rPr>
            </w:pPr>
            <w:r>
              <w:rPr>
                <w:b/>
                <w:sz w:val="20"/>
              </w:rPr>
              <w:t>FRANCE</w:t>
            </w:r>
          </w:p>
        </w:tc>
      </w:tr>
      <w:tr w:rsidR="00D35812" w:rsidTr="0079455C">
        <w:trPr>
          <w:trHeight w:val="948"/>
        </w:trPr>
        <w:tc>
          <w:tcPr>
            <w:tcW w:w="1574" w:type="dxa"/>
            <w:gridSpan w:val="3"/>
            <w:tcBorders>
              <w:top w:val="nil"/>
              <w:bottom w:val="nil"/>
            </w:tcBorders>
          </w:tcPr>
          <w:p w:rsidR="00D35812" w:rsidRDefault="00D35812">
            <w:pPr>
              <w:pStyle w:val="TableParagraph"/>
              <w:rPr>
                <w:rFonts w:ascii="Times New Roman"/>
                <w:sz w:val="20"/>
              </w:rPr>
            </w:pPr>
          </w:p>
        </w:tc>
        <w:tc>
          <w:tcPr>
            <w:tcW w:w="4689" w:type="dxa"/>
            <w:gridSpan w:val="2"/>
            <w:tcBorders>
              <w:bottom w:val="nil"/>
            </w:tcBorders>
          </w:tcPr>
          <w:p w:rsidR="00D35812" w:rsidRDefault="00D35812">
            <w:pPr>
              <w:pStyle w:val="TableParagraph"/>
              <w:spacing w:before="5"/>
              <w:rPr>
                <w:rFonts w:ascii="Times New Roman"/>
                <w:sz w:val="21"/>
              </w:rPr>
            </w:pPr>
          </w:p>
          <w:p w:rsidR="00D35812" w:rsidRDefault="007E2B00">
            <w:pPr>
              <w:pStyle w:val="TableParagraph"/>
              <w:ind w:left="247"/>
              <w:rPr>
                <w:b/>
                <w:sz w:val="20"/>
              </w:rPr>
            </w:pPr>
            <w:r>
              <w:rPr>
                <w:b/>
                <w:sz w:val="20"/>
              </w:rPr>
              <w:t xml:space="preserve">Contact </w:t>
            </w:r>
            <w:proofErr w:type="spellStart"/>
            <w:r>
              <w:rPr>
                <w:b/>
                <w:sz w:val="20"/>
              </w:rPr>
              <w:t>person</w:t>
            </w:r>
            <w:proofErr w:type="spellEnd"/>
            <w:r>
              <w:rPr>
                <w:b/>
                <w:sz w:val="20"/>
              </w:rPr>
              <w:t xml:space="preserve"> </w:t>
            </w:r>
            <w:proofErr w:type="spellStart"/>
            <w:r>
              <w:rPr>
                <w:b/>
                <w:sz w:val="20"/>
              </w:rPr>
              <w:t>name</w:t>
            </w:r>
            <w:proofErr w:type="spellEnd"/>
            <w:r w:rsidR="00A3024F">
              <w:fldChar w:fldCharType="begin"/>
            </w:r>
            <w:r w:rsidR="00A3024F">
              <w:instrText xml:space="preserve"> HYPERLINK \l "_bookmark4" </w:instrText>
            </w:r>
            <w:r w:rsidR="00A3024F">
              <w:fldChar w:fldCharType="separate"/>
            </w:r>
            <w:r>
              <w:rPr>
                <w:position w:val="6"/>
                <w:sz w:val="13"/>
              </w:rPr>
              <w:t>v</w:t>
            </w:r>
            <w:r w:rsidR="00A3024F">
              <w:rPr>
                <w:position w:val="6"/>
                <w:sz w:val="13"/>
              </w:rPr>
              <w:fldChar w:fldCharType="end"/>
            </w:r>
            <w:r>
              <w:rPr>
                <w:b/>
                <w:sz w:val="20"/>
              </w:rPr>
              <w:t>; email; phone</w:t>
            </w:r>
          </w:p>
          <w:p w:rsidR="00D35812" w:rsidRDefault="007E2B00">
            <w:pPr>
              <w:pStyle w:val="TableParagraph"/>
              <w:spacing w:before="6" w:line="228" w:lineRule="exact"/>
              <w:ind w:left="247" w:right="855"/>
              <w:rPr>
                <w:b/>
                <w:sz w:val="20"/>
              </w:rPr>
            </w:pPr>
            <w:r>
              <w:rPr>
                <w:b/>
                <w:color w:val="00AFEF"/>
                <w:sz w:val="20"/>
              </w:rPr>
              <w:t>Nom de la personne contact ; e-mail ; téléphone</w:t>
            </w:r>
          </w:p>
        </w:tc>
        <w:tc>
          <w:tcPr>
            <w:tcW w:w="4192" w:type="dxa"/>
            <w:gridSpan w:val="2"/>
            <w:tcBorders>
              <w:bottom w:val="nil"/>
            </w:tcBorders>
          </w:tcPr>
          <w:p w:rsidR="0079455C" w:rsidRPr="0079455C" w:rsidRDefault="0079455C" w:rsidP="0079455C">
            <w:pPr>
              <w:pStyle w:val="TableParagraph"/>
              <w:spacing w:line="229" w:lineRule="exact"/>
              <w:ind w:left="250"/>
              <w:rPr>
                <w:b/>
                <w:sz w:val="20"/>
              </w:rPr>
            </w:pPr>
            <w:r w:rsidRPr="0079455C">
              <w:rPr>
                <w:b/>
                <w:sz w:val="20"/>
              </w:rPr>
              <w:t>M</w:t>
            </w:r>
            <w:r w:rsidR="009C7FBE">
              <w:rPr>
                <w:b/>
                <w:sz w:val="20"/>
              </w:rPr>
              <w:t>me. Florence THEPOT</w:t>
            </w:r>
          </w:p>
          <w:p w:rsidR="0079455C" w:rsidRPr="0079455C" w:rsidRDefault="0079455C" w:rsidP="0079455C">
            <w:pPr>
              <w:pStyle w:val="TableParagraph"/>
              <w:spacing w:line="229" w:lineRule="exact"/>
              <w:ind w:left="250"/>
              <w:rPr>
                <w:b/>
                <w:sz w:val="20"/>
              </w:rPr>
            </w:pPr>
            <w:r w:rsidRPr="0079455C">
              <w:rPr>
                <w:b/>
                <w:sz w:val="20"/>
              </w:rPr>
              <w:t xml:space="preserve">Erasmus + </w:t>
            </w:r>
            <w:proofErr w:type="spellStart"/>
            <w:r w:rsidRPr="0079455C">
              <w:rPr>
                <w:b/>
                <w:sz w:val="20"/>
              </w:rPr>
              <w:t>Dpt</w:t>
            </w:r>
            <w:proofErr w:type="spellEnd"/>
            <w:r w:rsidRPr="0079455C">
              <w:rPr>
                <w:b/>
                <w:sz w:val="20"/>
              </w:rPr>
              <w:t xml:space="preserve"> </w:t>
            </w:r>
            <w:proofErr w:type="spellStart"/>
            <w:r w:rsidRPr="0079455C">
              <w:rPr>
                <w:b/>
                <w:sz w:val="20"/>
              </w:rPr>
              <w:t>Coordinator</w:t>
            </w:r>
            <w:proofErr w:type="spellEnd"/>
          </w:p>
          <w:p w:rsidR="0079455C" w:rsidRPr="0079455C" w:rsidRDefault="0079455C" w:rsidP="0079455C">
            <w:pPr>
              <w:pStyle w:val="TableParagraph"/>
              <w:spacing w:line="229" w:lineRule="exact"/>
              <w:ind w:left="250"/>
              <w:rPr>
                <w:b/>
                <w:sz w:val="20"/>
              </w:rPr>
            </w:pPr>
            <w:r w:rsidRPr="0079455C">
              <w:rPr>
                <w:b/>
                <w:sz w:val="20"/>
              </w:rPr>
              <w:t>droit-erasmus@unistra.fr</w:t>
            </w:r>
          </w:p>
          <w:p w:rsidR="0079455C" w:rsidRPr="0079455C" w:rsidRDefault="0079455C" w:rsidP="0079455C">
            <w:pPr>
              <w:pStyle w:val="TableParagraph"/>
              <w:spacing w:line="229" w:lineRule="exact"/>
              <w:ind w:left="250"/>
              <w:rPr>
                <w:b/>
                <w:sz w:val="20"/>
              </w:rPr>
            </w:pPr>
            <w:r w:rsidRPr="0079455C">
              <w:rPr>
                <w:b/>
                <w:sz w:val="20"/>
              </w:rPr>
              <w:t>Mme Ermira BERISHA, en charge des étudiants sortants</w:t>
            </w:r>
          </w:p>
          <w:p w:rsidR="0079455C" w:rsidRPr="0079455C" w:rsidRDefault="0079455C" w:rsidP="0079455C">
            <w:pPr>
              <w:pStyle w:val="TableParagraph"/>
              <w:spacing w:line="229" w:lineRule="exact"/>
              <w:ind w:left="250"/>
              <w:rPr>
                <w:b/>
                <w:sz w:val="20"/>
              </w:rPr>
            </w:pPr>
            <w:r w:rsidRPr="0079455C">
              <w:rPr>
                <w:b/>
                <w:sz w:val="20"/>
              </w:rPr>
              <w:t>droit-erasmus@unistra.fr</w:t>
            </w:r>
          </w:p>
          <w:p w:rsidR="00FC07FB" w:rsidRDefault="0079455C" w:rsidP="0079455C">
            <w:pPr>
              <w:pStyle w:val="TableParagraph"/>
              <w:spacing w:line="229" w:lineRule="exact"/>
              <w:ind w:left="250"/>
              <w:rPr>
                <w:b/>
                <w:sz w:val="20"/>
              </w:rPr>
            </w:pPr>
            <w:r w:rsidRPr="0079455C">
              <w:rPr>
                <w:b/>
                <w:sz w:val="20"/>
              </w:rPr>
              <w:t>+33 368 85 86 26</w:t>
            </w:r>
          </w:p>
        </w:tc>
      </w:tr>
      <w:tr w:rsidR="00D35812" w:rsidTr="0079455C">
        <w:trPr>
          <w:trHeight w:val="239"/>
        </w:trPr>
        <w:tc>
          <w:tcPr>
            <w:tcW w:w="1574" w:type="dxa"/>
            <w:gridSpan w:val="3"/>
            <w:tcBorders>
              <w:top w:val="nil"/>
            </w:tcBorders>
          </w:tcPr>
          <w:p w:rsidR="00D35812" w:rsidRDefault="00D35812">
            <w:pPr>
              <w:pStyle w:val="TableParagraph"/>
              <w:rPr>
                <w:rFonts w:ascii="Times New Roman"/>
                <w:sz w:val="16"/>
              </w:rPr>
            </w:pPr>
          </w:p>
        </w:tc>
        <w:tc>
          <w:tcPr>
            <w:tcW w:w="4689" w:type="dxa"/>
            <w:gridSpan w:val="2"/>
            <w:tcBorders>
              <w:top w:val="nil"/>
            </w:tcBorders>
          </w:tcPr>
          <w:p w:rsidR="00D35812" w:rsidRDefault="00D35812">
            <w:pPr>
              <w:pStyle w:val="TableParagraph"/>
              <w:rPr>
                <w:rFonts w:ascii="Times New Roman"/>
                <w:sz w:val="16"/>
              </w:rPr>
            </w:pPr>
          </w:p>
        </w:tc>
        <w:tc>
          <w:tcPr>
            <w:tcW w:w="4192" w:type="dxa"/>
            <w:gridSpan w:val="2"/>
            <w:tcBorders>
              <w:top w:val="nil"/>
            </w:tcBorders>
          </w:tcPr>
          <w:p w:rsidR="00D35812" w:rsidRDefault="00D35812">
            <w:pPr>
              <w:pStyle w:val="TableParagraph"/>
              <w:spacing w:line="219" w:lineRule="exact"/>
              <w:ind w:left="250"/>
              <w:rPr>
                <w:rFonts w:ascii="Calibri"/>
              </w:rPr>
            </w:pPr>
          </w:p>
        </w:tc>
      </w:tr>
      <w:tr w:rsidR="00D35812" w:rsidTr="0079455C">
        <w:trPr>
          <w:trHeight w:val="510"/>
        </w:trPr>
        <w:tc>
          <w:tcPr>
            <w:tcW w:w="1574" w:type="dxa"/>
            <w:gridSpan w:val="3"/>
            <w:tcBorders>
              <w:bottom w:val="nil"/>
            </w:tcBorders>
          </w:tcPr>
          <w:p w:rsidR="00D35812" w:rsidRDefault="00D35812">
            <w:pPr>
              <w:pStyle w:val="TableParagraph"/>
              <w:rPr>
                <w:rFonts w:ascii="Times New Roman"/>
                <w:sz w:val="20"/>
              </w:rPr>
            </w:pPr>
          </w:p>
        </w:tc>
        <w:tc>
          <w:tcPr>
            <w:tcW w:w="4689" w:type="dxa"/>
            <w:gridSpan w:val="2"/>
          </w:tcPr>
          <w:p w:rsidR="00D35812" w:rsidRDefault="007E2B00">
            <w:pPr>
              <w:pStyle w:val="TableParagraph"/>
              <w:spacing w:before="139"/>
              <w:ind w:left="247"/>
              <w:rPr>
                <w:b/>
                <w:sz w:val="20"/>
              </w:rPr>
            </w:pPr>
            <w:r>
              <w:rPr>
                <w:b/>
                <w:sz w:val="20"/>
              </w:rPr>
              <w:t xml:space="preserve">Name / </w:t>
            </w:r>
            <w:r>
              <w:rPr>
                <w:b/>
                <w:color w:val="00AFEF"/>
                <w:sz w:val="20"/>
              </w:rPr>
              <w:t>Nom</w:t>
            </w:r>
          </w:p>
        </w:tc>
        <w:tc>
          <w:tcPr>
            <w:tcW w:w="4192" w:type="dxa"/>
            <w:gridSpan w:val="2"/>
          </w:tcPr>
          <w:p w:rsidR="00D35812" w:rsidRDefault="00D35812">
            <w:pPr>
              <w:pStyle w:val="TableParagraph"/>
              <w:rPr>
                <w:rFonts w:ascii="Times New Roman"/>
                <w:sz w:val="20"/>
              </w:rPr>
            </w:pPr>
          </w:p>
        </w:tc>
      </w:tr>
      <w:tr w:rsidR="00D35812" w:rsidTr="0079455C">
        <w:trPr>
          <w:trHeight w:val="510"/>
        </w:trPr>
        <w:tc>
          <w:tcPr>
            <w:tcW w:w="1574" w:type="dxa"/>
            <w:gridSpan w:val="3"/>
            <w:tcBorders>
              <w:top w:val="nil"/>
              <w:bottom w:val="nil"/>
            </w:tcBorders>
          </w:tcPr>
          <w:p w:rsidR="00D35812" w:rsidRDefault="00D35812">
            <w:pPr>
              <w:pStyle w:val="TableParagraph"/>
              <w:rPr>
                <w:rFonts w:ascii="Times New Roman"/>
                <w:sz w:val="20"/>
              </w:rPr>
            </w:pPr>
          </w:p>
        </w:tc>
        <w:tc>
          <w:tcPr>
            <w:tcW w:w="4689" w:type="dxa"/>
            <w:gridSpan w:val="2"/>
          </w:tcPr>
          <w:p w:rsidR="00D35812" w:rsidRDefault="007E2B00">
            <w:pPr>
              <w:pStyle w:val="TableParagraph"/>
              <w:spacing w:before="136"/>
              <w:ind w:left="247"/>
              <w:rPr>
                <w:b/>
                <w:sz w:val="20"/>
              </w:rPr>
            </w:pPr>
            <w:proofErr w:type="spellStart"/>
            <w:r>
              <w:rPr>
                <w:b/>
                <w:sz w:val="20"/>
              </w:rPr>
              <w:t>Faculty</w:t>
            </w:r>
            <w:proofErr w:type="spellEnd"/>
            <w:r>
              <w:rPr>
                <w:b/>
                <w:sz w:val="20"/>
              </w:rPr>
              <w:t>/</w:t>
            </w:r>
            <w:proofErr w:type="spellStart"/>
            <w:r>
              <w:rPr>
                <w:b/>
                <w:sz w:val="20"/>
              </w:rPr>
              <w:t>Department</w:t>
            </w:r>
            <w:proofErr w:type="spellEnd"/>
            <w:r>
              <w:rPr>
                <w:b/>
                <w:sz w:val="20"/>
              </w:rPr>
              <w:t xml:space="preserve"> / </w:t>
            </w:r>
            <w:r>
              <w:rPr>
                <w:b/>
                <w:color w:val="00AFEF"/>
                <w:sz w:val="20"/>
              </w:rPr>
              <w:t>Faculté/Département</w:t>
            </w:r>
          </w:p>
        </w:tc>
        <w:tc>
          <w:tcPr>
            <w:tcW w:w="4192" w:type="dxa"/>
            <w:gridSpan w:val="2"/>
          </w:tcPr>
          <w:p w:rsidR="00D35812" w:rsidRDefault="00D35812">
            <w:pPr>
              <w:pStyle w:val="TableParagraph"/>
              <w:rPr>
                <w:rFonts w:ascii="Times New Roman"/>
                <w:sz w:val="20"/>
              </w:rPr>
            </w:pPr>
          </w:p>
        </w:tc>
      </w:tr>
      <w:tr w:rsidR="00D35812" w:rsidTr="0079455C">
        <w:trPr>
          <w:trHeight w:val="249"/>
        </w:trPr>
        <w:tc>
          <w:tcPr>
            <w:tcW w:w="1574" w:type="dxa"/>
            <w:gridSpan w:val="3"/>
            <w:tcBorders>
              <w:top w:val="nil"/>
              <w:bottom w:val="nil"/>
            </w:tcBorders>
          </w:tcPr>
          <w:p w:rsidR="00D35812" w:rsidRDefault="00D35812">
            <w:pPr>
              <w:pStyle w:val="TableParagraph"/>
              <w:rPr>
                <w:rFonts w:ascii="Times New Roman"/>
                <w:sz w:val="18"/>
              </w:rPr>
            </w:pPr>
          </w:p>
        </w:tc>
        <w:tc>
          <w:tcPr>
            <w:tcW w:w="4689" w:type="dxa"/>
            <w:gridSpan w:val="2"/>
            <w:tcBorders>
              <w:bottom w:val="nil"/>
            </w:tcBorders>
          </w:tcPr>
          <w:p w:rsidR="00D35812" w:rsidRDefault="007E2B00">
            <w:pPr>
              <w:pStyle w:val="TableParagraph"/>
              <w:spacing w:before="21" w:line="209" w:lineRule="exact"/>
              <w:ind w:left="247"/>
              <w:rPr>
                <w:b/>
                <w:sz w:val="20"/>
              </w:rPr>
            </w:pPr>
            <w:r>
              <w:rPr>
                <w:b/>
                <w:sz w:val="20"/>
              </w:rPr>
              <w:t>Erasmus code</w:t>
            </w:r>
            <w:hyperlink w:anchor="_bookmark5" w:history="1">
              <w:r>
                <w:rPr>
                  <w:position w:val="6"/>
                  <w:sz w:val="13"/>
                </w:rPr>
                <w:t>vi</w:t>
              </w:r>
            </w:hyperlink>
            <w:r>
              <w:rPr>
                <w:position w:val="6"/>
                <w:sz w:val="13"/>
              </w:rPr>
              <w:t xml:space="preserve"> </w:t>
            </w:r>
            <w:r>
              <w:rPr>
                <w:b/>
                <w:sz w:val="20"/>
              </w:rPr>
              <w:t>(if applicable)</w:t>
            </w:r>
          </w:p>
        </w:tc>
        <w:tc>
          <w:tcPr>
            <w:tcW w:w="4192" w:type="dxa"/>
            <w:gridSpan w:val="2"/>
            <w:vMerge w:val="restart"/>
          </w:tcPr>
          <w:p w:rsidR="00D35812" w:rsidRDefault="00D35812">
            <w:pPr>
              <w:pStyle w:val="TableParagraph"/>
              <w:rPr>
                <w:rFonts w:ascii="Times New Roman"/>
                <w:sz w:val="20"/>
              </w:rPr>
            </w:pPr>
          </w:p>
        </w:tc>
      </w:tr>
      <w:tr w:rsidR="00D35812" w:rsidTr="0079455C">
        <w:trPr>
          <w:trHeight w:val="225"/>
        </w:trPr>
        <w:tc>
          <w:tcPr>
            <w:tcW w:w="1574" w:type="dxa"/>
            <w:gridSpan w:val="3"/>
            <w:tcBorders>
              <w:top w:val="nil"/>
              <w:bottom w:val="nil"/>
            </w:tcBorders>
          </w:tcPr>
          <w:p w:rsidR="00D35812" w:rsidRDefault="007E2B00">
            <w:pPr>
              <w:pStyle w:val="TableParagraph"/>
              <w:spacing w:line="205" w:lineRule="exact"/>
              <w:ind w:left="107"/>
              <w:rPr>
                <w:b/>
                <w:sz w:val="20"/>
              </w:rPr>
            </w:pPr>
            <w:proofErr w:type="spellStart"/>
            <w:r>
              <w:rPr>
                <w:b/>
                <w:sz w:val="20"/>
              </w:rPr>
              <w:t>Receiving</w:t>
            </w:r>
            <w:proofErr w:type="spellEnd"/>
          </w:p>
        </w:tc>
        <w:tc>
          <w:tcPr>
            <w:tcW w:w="4689" w:type="dxa"/>
            <w:gridSpan w:val="2"/>
            <w:vMerge w:val="restart"/>
            <w:tcBorders>
              <w:top w:val="nil"/>
              <w:bottom w:val="nil"/>
            </w:tcBorders>
          </w:tcPr>
          <w:p w:rsidR="00D35812" w:rsidRDefault="007E2B00">
            <w:pPr>
              <w:pStyle w:val="TableParagraph"/>
              <w:spacing w:line="215" w:lineRule="exact"/>
              <w:ind w:left="247"/>
              <w:rPr>
                <w:sz w:val="20"/>
              </w:rPr>
            </w:pPr>
            <w:r>
              <w:rPr>
                <w:b/>
                <w:color w:val="00AFEF"/>
                <w:sz w:val="20"/>
              </w:rPr>
              <w:t>Code Erasmus</w:t>
            </w:r>
            <w:r>
              <w:rPr>
                <w:color w:val="00AFEF"/>
                <w:sz w:val="20"/>
              </w:rPr>
              <w:t>(si applicable)</w:t>
            </w:r>
          </w:p>
        </w:tc>
        <w:tc>
          <w:tcPr>
            <w:tcW w:w="4192" w:type="dxa"/>
            <w:gridSpan w:val="2"/>
            <w:vMerge/>
            <w:tcBorders>
              <w:top w:val="nil"/>
            </w:tcBorders>
          </w:tcPr>
          <w:p w:rsidR="00D35812" w:rsidRDefault="00D35812">
            <w:pPr>
              <w:rPr>
                <w:sz w:val="2"/>
                <w:szCs w:val="2"/>
              </w:rPr>
            </w:pPr>
          </w:p>
        </w:tc>
      </w:tr>
      <w:tr w:rsidR="00D35812" w:rsidTr="0079455C">
        <w:trPr>
          <w:trHeight w:val="200"/>
        </w:trPr>
        <w:tc>
          <w:tcPr>
            <w:tcW w:w="1574" w:type="dxa"/>
            <w:gridSpan w:val="3"/>
            <w:vMerge w:val="restart"/>
            <w:tcBorders>
              <w:top w:val="nil"/>
              <w:bottom w:val="nil"/>
            </w:tcBorders>
          </w:tcPr>
          <w:p w:rsidR="00D35812" w:rsidRDefault="007E2B00">
            <w:pPr>
              <w:pStyle w:val="TableParagraph"/>
              <w:spacing w:line="200" w:lineRule="exact"/>
              <w:ind w:left="107"/>
              <w:rPr>
                <w:b/>
                <w:sz w:val="20"/>
              </w:rPr>
            </w:pPr>
            <w:r>
              <w:rPr>
                <w:b/>
                <w:sz w:val="20"/>
              </w:rPr>
              <w:t>Institution</w:t>
            </w:r>
          </w:p>
        </w:tc>
        <w:tc>
          <w:tcPr>
            <w:tcW w:w="4689" w:type="dxa"/>
            <w:gridSpan w:val="2"/>
            <w:vMerge/>
            <w:tcBorders>
              <w:top w:val="nil"/>
              <w:bottom w:val="nil"/>
            </w:tcBorders>
          </w:tcPr>
          <w:p w:rsidR="00D35812" w:rsidRDefault="00D35812">
            <w:pPr>
              <w:rPr>
                <w:sz w:val="2"/>
                <w:szCs w:val="2"/>
              </w:rPr>
            </w:pPr>
          </w:p>
        </w:tc>
        <w:tc>
          <w:tcPr>
            <w:tcW w:w="4192" w:type="dxa"/>
            <w:gridSpan w:val="2"/>
            <w:vMerge/>
            <w:tcBorders>
              <w:top w:val="nil"/>
            </w:tcBorders>
          </w:tcPr>
          <w:p w:rsidR="00D35812" w:rsidRDefault="00D35812">
            <w:pPr>
              <w:rPr>
                <w:sz w:val="2"/>
                <w:szCs w:val="2"/>
              </w:rPr>
            </w:pPr>
          </w:p>
        </w:tc>
      </w:tr>
      <w:tr w:rsidR="00D35812" w:rsidTr="0079455C">
        <w:trPr>
          <w:trHeight w:val="197"/>
        </w:trPr>
        <w:tc>
          <w:tcPr>
            <w:tcW w:w="1574" w:type="dxa"/>
            <w:gridSpan w:val="3"/>
            <w:vMerge/>
            <w:tcBorders>
              <w:top w:val="nil"/>
              <w:bottom w:val="nil"/>
            </w:tcBorders>
          </w:tcPr>
          <w:p w:rsidR="00D35812" w:rsidRDefault="00D35812">
            <w:pPr>
              <w:rPr>
                <w:sz w:val="2"/>
                <w:szCs w:val="2"/>
              </w:rPr>
            </w:pPr>
          </w:p>
        </w:tc>
        <w:tc>
          <w:tcPr>
            <w:tcW w:w="4689" w:type="dxa"/>
            <w:gridSpan w:val="2"/>
            <w:vMerge w:val="restart"/>
          </w:tcPr>
          <w:p w:rsidR="00D35812" w:rsidRDefault="007E2B00">
            <w:pPr>
              <w:pStyle w:val="TableParagraph"/>
              <w:spacing w:before="138"/>
              <w:ind w:left="247"/>
              <w:rPr>
                <w:b/>
                <w:sz w:val="20"/>
              </w:rPr>
            </w:pPr>
            <w:proofErr w:type="spellStart"/>
            <w:r>
              <w:rPr>
                <w:b/>
                <w:sz w:val="20"/>
              </w:rPr>
              <w:t>Address</w:t>
            </w:r>
            <w:proofErr w:type="spellEnd"/>
            <w:r>
              <w:rPr>
                <w:b/>
                <w:sz w:val="20"/>
              </w:rPr>
              <w:t xml:space="preserve"> / </w:t>
            </w:r>
            <w:r>
              <w:rPr>
                <w:b/>
                <w:color w:val="00AFEF"/>
                <w:sz w:val="20"/>
              </w:rPr>
              <w:t>Adresse</w:t>
            </w:r>
          </w:p>
        </w:tc>
        <w:tc>
          <w:tcPr>
            <w:tcW w:w="4192" w:type="dxa"/>
            <w:gridSpan w:val="2"/>
            <w:vMerge w:val="restart"/>
          </w:tcPr>
          <w:p w:rsidR="00D35812" w:rsidRDefault="00D35812">
            <w:pPr>
              <w:pStyle w:val="TableParagraph"/>
              <w:rPr>
                <w:rFonts w:ascii="Times New Roman"/>
                <w:sz w:val="20"/>
              </w:rPr>
            </w:pPr>
          </w:p>
        </w:tc>
      </w:tr>
      <w:tr w:rsidR="00D35812" w:rsidTr="0079455C">
        <w:trPr>
          <w:trHeight w:val="219"/>
        </w:trPr>
        <w:tc>
          <w:tcPr>
            <w:tcW w:w="1574" w:type="dxa"/>
            <w:gridSpan w:val="3"/>
            <w:tcBorders>
              <w:top w:val="nil"/>
              <w:bottom w:val="nil"/>
            </w:tcBorders>
          </w:tcPr>
          <w:p w:rsidR="00D35812" w:rsidRDefault="007E2B00">
            <w:pPr>
              <w:pStyle w:val="TableParagraph"/>
              <w:spacing w:line="199" w:lineRule="exact"/>
              <w:ind w:left="107"/>
              <w:rPr>
                <w:b/>
                <w:sz w:val="20"/>
              </w:rPr>
            </w:pPr>
            <w:r>
              <w:rPr>
                <w:b/>
                <w:color w:val="00AFEF"/>
                <w:sz w:val="20"/>
              </w:rPr>
              <w:t>Etablissement</w:t>
            </w:r>
          </w:p>
        </w:tc>
        <w:tc>
          <w:tcPr>
            <w:tcW w:w="4689" w:type="dxa"/>
            <w:gridSpan w:val="2"/>
            <w:vMerge/>
            <w:tcBorders>
              <w:top w:val="nil"/>
            </w:tcBorders>
          </w:tcPr>
          <w:p w:rsidR="00D35812" w:rsidRDefault="00D35812">
            <w:pPr>
              <w:rPr>
                <w:sz w:val="2"/>
                <w:szCs w:val="2"/>
              </w:rPr>
            </w:pPr>
          </w:p>
        </w:tc>
        <w:tc>
          <w:tcPr>
            <w:tcW w:w="4192" w:type="dxa"/>
            <w:gridSpan w:val="2"/>
            <w:vMerge/>
            <w:tcBorders>
              <w:top w:val="nil"/>
            </w:tcBorders>
          </w:tcPr>
          <w:p w:rsidR="00D35812" w:rsidRDefault="00D35812">
            <w:pPr>
              <w:rPr>
                <w:sz w:val="2"/>
                <w:szCs w:val="2"/>
              </w:rPr>
            </w:pPr>
          </w:p>
        </w:tc>
      </w:tr>
      <w:tr w:rsidR="00D35812" w:rsidTr="0079455C">
        <w:trPr>
          <w:trHeight w:val="220"/>
        </w:trPr>
        <w:tc>
          <w:tcPr>
            <w:tcW w:w="1574" w:type="dxa"/>
            <w:gridSpan w:val="3"/>
            <w:vMerge w:val="restart"/>
            <w:tcBorders>
              <w:top w:val="nil"/>
              <w:bottom w:val="nil"/>
            </w:tcBorders>
          </w:tcPr>
          <w:p w:rsidR="00D35812" w:rsidRDefault="007E2B00">
            <w:pPr>
              <w:pStyle w:val="TableParagraph"/>
              <w:spacing w:line="220" w:lineRule="exact"/>
              <w:ind w:left="107"/>
              <w:rPr>
                <w:b/>
                <w:sz w:val="20"/>
              </w:rPr>
            </w:pPr>
            <w:r>
              <w:rPr>
                <w:b/>
                <w:color w:val="00AFEF"/>
                <w:sz w:val="20"/>
              </w:rPr>
              <w:t>d’accueil</w:t>
            </w:r>
          </w:p>
        </w:tc>
        <w:tc>
          <w:tcPr>
            <w:tcW w:w="4689" w:type="dxa"/>
            <w:gridSpan w:val="2"/>
            <w:vMerge/>
            <w:tcBorders>
              <w:top w:val="nil"/>
            </w:tcBorders>
          </w:tcPr>
          <w:p w:rsidR="00D35812" w:rsidRDefault="00D35812">
            <w:pPr>
              <w:rPr>
                <w:sz w:val="2"/>
                <w:szCs w:val="2"/>
              </w:rPr>
            </w:pPr>
          </w:p>
        </w:tc>
        <w:tc>
          <w:tcPr>
            <w:tcW w:w="4192" w:type="dxa"/>
            <w:gridSpan w:val="2"/>
            <w:vMerge/>
            <w:tcBorders>
              <w:top w:val="nil"/>
            </w:tcBorders>
          </w:tcPr>
          <w:p w:rsidR="00D35812" w:rsidRDefault="00D35812">
            <w:pPr>
              <w:rPr>
                <w:sz w:val="2"/>
                <w:szCs w:val="2"/>
              </w:rPr>
            </w:pPr>
          </w:p>
        </w:tc>
      </w:tr>
      <w:tr w:rsidR="00D35812" w:rsidTr="0079455C">
        <w:trPr>
          <w:trHeight w:val="416"/>
        </w:trPr>
        <w:tc>
          <w:tcPr>
            <w:tcW w:w="1574" w:type="dxa"/>
            <w:gridSpan w:val="3"/>
            <w:vMerge/>
            <w:tcBorders>
              <w:top w:val="nil"/>
              <w:bottom w:val="nil"/>
            </w:tcBorders>
          </w:tcPr>
          <w:p w:rsidR="00D35812" w:rsidRDefault="00D35812">
            <w:pPr>
              <w:rPr>
                <w:sz w:val="2"/>
                <w:szCs w:val="2"/>
              </w:rPr>
            </w:pPr>
          </w:p>
        </w:tc>
        <w:tc>
          <w:tcPr>
            <w:tcW w:w="4689" w:type="dxa"/>
            <w:gridSpan w:val="2"/>
          </w:tcPr>
          <w:p w:rsidR="00D35812" w:rsidRDefault="007E2B00">
            <w:pPr>
              <w:pStyle w:val="TableParagraph"/>
              <w:spacing w:before="136"/>
              <w:ind w:left="247"/>
              <w:rPr>
                <w:b/>
                <w:sz w:val="20"/>
              </w:rPr>
            </w:pPr>
            <w:r>
              <w:rPr>
                <w:b/>
                <w:sz w:val="20"/>
              </w:rPr>
              <w:t xml:space="preserve">Country / </w:t>
            </w:r>
            <w:r>
              <w:rPr>
                <w:b/>
                <w:color w:val="00AFEF"/>
                <w:sz w:val="20"/>
              </w:rPr>
              <w:t>Pays</w:t>
            </w:r>
          </w:p>
        </w:tc>
        <w:tc>
          <w:tcPr>
            <w:tcW w:w="4192" w:type="dxa"/>
            <w:gridSpan w:val="2"/>
          </w:tcPr>
          <w:p w:rsidR="00D35812" w:rsidRDefault="00D35812">
            <w:pPr>
              <w:pStyle w:val="TableParagraph"/>
              <w:rPr>
                <w:rFonts w:ascii="Times New Roman"/>
                <w:sz w:val="20"/>
              </w:rPr>
            </w:pPr>
          </w:p>
        </w:tc>
      </w:tr>
      <w:tr w:rsidR="00D35812" w:rsidTr="0079455C">
        <w:trPr>
          <w:trHeight w:val="339"/>
        </w:trPr>
        <w:tc>
          <w:tcPr>
            <w:tcW w:w="1574" w:type="dxa"/>
            <w:gridSpan w:val="3"/>
            <w:tcBorders>
              <w:top w:val="nil"/>
              <w:bottom w:val="nil"/>
            </w:tcBorders>
          </w:tcPr>
          <w:p w:rsidR="00D35812" w:rsidRDefault="00D35812">
            <w:pPr>
              <w:pStyle w:val="TableParagraph"/>
              <w:rPr>
                <w:rFonts w:ascii="Times New Roman"/>
                <w:sz w:val="20"/>
              </w:rPr>
            </w:pPr>
          </w:p>
        </w:tc>
        <w:tc>
          <w:tcPr>
            <w:tcW w:w="4689" w:type="dxa"/>
            <w:gridSpan w:val="2"/>
            <w:tcBorders>
              <w:bottom w:val="nil"/>
            </w:tcBorders>
          </w:tcPr>
          <w:p w:rsidR="00D35812" w:rsidRDefault="007E2B00">
            <w:pPr>
              <w:pStyle w:val="TableParagraph"/>
              <w:spacing w:before="112" w:line="208" w:lineRule="exact"/>
              <w:ind w:left="247"/>
              <w:rPr>
                <w:b/>
                <w:sz w:val="20"/>
              </w:rPr>
            </w:pPr>
            <w:r>
              <w:rPr>
                <w:b/>
                <w:sz w:val="20"/>
              </w:rPr>
              <w:t xml:space="preserve">Contact </w:t>
            </w:r>
            <w:proofErr w:type="spellStart"/>
            <w:r>
              <w:rPr>
                <w:b/>
                <w:sz w:val="20"/>
              </w:rPr>
              <w:t>person</w:t>
            </w:r>
            <w:proofErr w:type="spellEnd"/>
            <w:r>
              <w:rPr>
                <w:b/>
                <w:sz w:val="20"/>
              </w:rPr>
              <w:t xml:space="preserve"> </w:t>
            </w:r>
            <w:proofErr w:type="spellStart"/>
            <w:r>
              <w:rPr>
                <w:b/>
                <w:sz w:val="20"/>
              </w:rPr>
              <w:t>name</w:t>
            </w:r>
            <w:proofErr w:type="spellEnd"/>
            <w:r w:rsidR="00A3024F">
              <w:fldChar w:fldCharType="begin"/>
            </w:r>
            <w:r w:rsidR="00A3024F">
              <w:instrText xml:space="preserve"> HYPERLINK \l "_bookmark6" </w:instrText>
            </w:r>
            <w:r w:rsidR="00A3024F">
              <w:fldChar w:fldCharType="separate"/>
            </w:r>
            <w:r>
              <w:rPr>
                <w:position w:val="6"/>
                <w:sz w:val="13"/>
              </w:rPr>
              <w:t>vii</w:t>
            </w:r>
            <w:r w:rsidR="00A3024F">
              <w:rPr>
                <w:position w:val="6"/>
                <w:sz w:val="13"/>
              </w:rPr>
              <w:fldChar w:fldCharType="end"/>
            </w:r>
            <w:r>
              <w:rPr>
                <w:b/>
                <w:sz w:val="20"/>
              </w:rPr>
              <w:t>; email; phone</w:t>
            </w:r>
          </w:p>
        </w:tc>
        <w:tc>
          <w:tcPr>
            <w:tcW w:w="4192" w:type="dxa"/>
            <w:gridSpan w:val="2"/>
            <w:vMerge w:val="restart"/>
          </w:tcPr>
          <w:p w:rsidR="00D35812" w:rsidRDefault="00D35812">
            <w:pPr>
              <w:pStyle w:val="TableParagraph"/>
              <w:rPr>
                <w:rFonts w:ascii="Times New Roman"/>
                <w:sz w:val="20"/>
              </w:rPr>
            </w:pPr>
          </w:p>
        </w:tc>
      </w:tr>
      <w:tr w:rsidR="00D35812" w:rsidTr="0079455C">
        <w:trPr>
          <w:trHeight w:val="219"/>
        </w:trPr>
        <w:tc>
          <w:tcPr>
            <w:tcW w:w="1574" w:type="dxa"/>
            <w:gridSpan w:val="3"/>
            <w:tcBorders>
              <w:top w:val="nil"/>
              <w:bottom w:val="nil"/>
            </w:tcBorders>
          </w:tcPr>
          <w:p w:rsidR="00D35812" w:rsidRDefault="00D35812">
            <w:pPr>
              <w:pStyle w:val="TableParagraph"/>
              <w:rPr>
                <w:rFonts w:ascii="Times New Roman"/>
                <w:sz w:val="14"/>
              </w:rPr>
            </w:pPr>
          </w:p>
        </w:tc>
        <w:tc>
          <w:tcPr>
            <w:tcW w:w="4689" w:type="dxa"/>
            <w:gridSpan w:val="2"/>
            <w:tcBorders>
              <w:top w:val="nil"/>
              <w:bottom w:val="nil"/>
            </w:tcBorders>
          </w:tcPr>
          <w:p w:rsidR="00D35812" w:rsidRDefault="007E2B00">
            <w:pPr>
              <w:pStyle w:val="TableParagraph"/>
              <w:spacing w:line="199" w:lineRule="exact"/>
              <w:ind w:left="247"/>
              <w:rPr>
                <w:b/>
                <w:sz w:val="20"/>
              </w:rPr>
            </w:pPr>
            <w:r>
              <w:rPr>
                <w:b/>
                <w:color w:val="00AFEF"/>
                <w:sz w:val="20"/>
              </w:rPr>
              <w:t>Nom de la personne contact ; e-mail ;</w:t>
            </w:r>
          </w:p>
        </w:tc>
        <w:tc>
          <w:tcPr>
            <w:tcW w:w="4192" w:type="dxa"/>
            <w:gridSpan w:val="2"/>
            <w:vMerge/>
            <w:tcBorders>
              <w:top w:val="nil"/>
            </w:tcBorders>
          </w:tcPr>
          <w:p w:rsidR="00D35812" w:rsidRDefault="00D35812">
            <w:pPr>
              <w:rPr>
                <w:sz w:val="2"/>
                <w:szCs w:val="2"/>
              </w:rPr>
            </w:pPr>
          </w:p>
        </w:tc>
      </w:tr>
      <w:tr w:rsidR="00D35812" w:rsidTr="0079455C">
        <w:trPr>
          <w:trHeight w:val="339"/>
        </w:trPr>
        <w:tc>
          <w:tcPr>
            <w:tcW w:w="1574" w:type="dxa"/>
            <w:gridSpan w:val="3"/>
            <w:tcBorders>
              <w:top w:val="nil"/>
            </w:tcBorders>
          </w:tcPr>
          <w:p w:rsidR="00D35812" w:rsidRDefault="00D35812">
            <w:pPr>
              <w:pStyle w:val="TableParagraph"/>
              <w:rPr>
                <w:rFonts w:ascii="Times New Roman"/>
                <w:sz w:val="20"/>
              </w:rPr>
            </w:pPr>
          </w:p>
        </w:tc>
        <w:tc>
          <w:tcPr>
            <w:tcW w:w="4689" w:type="dxa"/>
            <w:gridSpan w:val="2"/>
            <w:tcBorders>
              <w:top w:val="nil"/>
            </w:tcBorders>
          </w:tcPr>
          <w:p w:rsidR="00D35812" w:rsidRDefault="007E2B00">
            <w:pPr>
              <w:pStyle w:val="TableParagraph"/>
              <w:spacing w:line="222" w:lineRule="exact"/>
              <w:ind w:left="247"/>
              <w:rPr>
                <w:b/>
                <w:sz w:val="20"/>
              </w:rPr>
            </w:pPr>
            <w:r>
              <w:rPr>
                <w:b/>
                <w:color w:val="00AFEF"/>
                <w:sz w:val="20"/>
              </w:rPr>
              <w:t>téléphone</w:t>
            </w:r>
          </w:p>
        </w:tc>
        <w:tc>
          <w:tcPr>
            <w:tcW w:w="4192" w:type="dxa"/>
            <w:gridSpan w:val="2"/>
            <w:vMerge/>
            <w:tcBorders>
              <w:top w:val="nil"/>
            </w:tcBorders>
          </w:tcPr>
          <w:p w:rsidR="00D35812" w:rsidRDefault="00D35812">
            <w:pPr>
              <w:rPr>
                <w:sz w:val="2"/>
                <w:szCs w:val="2"/>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574"/>
        </w:trPr>
        <w:tc>
          <w:tcPr>
            <w:tcW w:w="10419" w:type="dxa"/>
            <w:gridSpan w:val="6"/>
          </w:tcPr>
          <w:p w:rsidR="00D35812" w:rsidRDefault="007E2B00">
            <w:pPr>
              <w:pStyle w:val="TableParagraph"/>
              <w:spacing w:before="155"/>
              <w:ind w:left="158"/>
              <w:jc w:val="center"/>
              <w:rPr>
                <w:b/>
              </w:rPr>
            </w:pPr>
            <w:proofErr w:type="spellStart"/>
            <w:r>
              <w:rPr>
                <w:b/>
              </w:rPr>
              <w:lastRenderedPageBreak/>
              <w:t>Before</w:t>
            </w:r>
            <w:proofErr w:type="spellEnd"/>
            <w:r>
              <w:rPr>
                <w:b/>
              </w:rPr>
              <w:t xml:space="preserve"> the </w:t>
            </w:r>
            <w:proofErr w:type="spellStart"/>
            <w:r>
              <w:rPr>
                <w:b/>
              </w:rPr>
              <w:t>mobility</w:t>
            </w:r>
            <w:proofErr w:type="spellEnd"/>
            <w:r>
              <w:rPr>
                <w:b/>
              </w:rPr>
              <w:t xml:space="preserve"> / </w:t>
            </w:r>
            <w:r>
              <w:rPr>
                <w:b/>
                <w:color w:val="00AFEF"/>
              </w:rPr>
              <w:t>Avant la mobilité</w:t>
            </w: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1885"/>
        </w:trPr>
        <w:tc>
          <w:tcPr>
            <w:tcW w:w="10419" w:type="dxa"/>
            <w:gridSpan w:val="6"/>
            <w:tcBorders>
              <w:bottom w:val="nil"/>
            </w:tcBorders>
          </w:tcPr>
          <w:p w:rsidR="00D35812" w:rsidRDefault="007E2B00">
            <w:pPr>
              <w:pStyle w:val="TableParagraph"/>
              <w:spacing w:before="162"/>
              <w:ind w:left="2804" w:right="2645" w:hanging="6"/>
              <w:jc w:val="center"/>
              <w:rPr>
                <w:b/>
                <w:i/>
                <w:sz w:val="20"/>
              </w:rPr>
            </w:pPr>
            <w:proofErr w:type="spellStart"/>
            <w:r>
              <w:rPr>
                <w:b/>
                <w:i/>
                <w:sz w:val="20"/>
                <w:shd w:val="clear" w:color="auto" w:fill="FFFF00"/>
              </w:rPr>
              <w:t>Study</w:t>
            </w:r>
            <w:proofErr w:type="spellEnd"/>
            <w:r>
              <w:rPr>
                <w:b/>
                <w:i/>
                <w:sz w:val="20"/>
                <w:shd w:val="clear" w:color="auto" w:fill="FFFF00"/>
              </w:rPr>
              <w:t xml:space="preserve"> Programme at the </w:t>
            </w:r>
            <w:proofErr w:type="spellStart"/>
            <w:r>
              <w:rPr>
                <w:b/>
                <w:i/>
                <w:sz w:val="20"/>
                <w:shd w:val="clear" w:color="auto" w:fill="FFFF00"/>
              </w:rPr>
              <w:t>Receiving</w:t>
            </w:r>
            <w:proofErr w:type="spellEnd"/>
            <w:r>
              <w:rPr>
                <w:b/>
                <w:i/>
                <w:sz w:val="20"/>
                <w:shd w:val="clear" w:color="auto" w:fill="FFFF00"/>
              </w:rPr>
              <w:t xml:space="preserve"> Institution</w:t>
            </w:r>
            <w:r>
              <w:rPr>
                <w:b/>
                <w:i/>
                <w:sz w:val="20"/>
              </w:rPr>
              <w:t xml:space="preserve"> </w:t>
            </w:r>
            <w:r>
              <w:rPr>
                <w:b/>
                <w:i/>
                <w:color w:val="00AFEF"/>
                <w:sz w:val="20"/>
                <w:shd w:val="clear" w:color="auto" w:fill="FFFF00"/>
              </w:rPr>
              <w:t>Programme d’études dans l’établissement d’accueil</w:t>
            </w:r>
          </w:p>
          <w:p w:rsidR="00D35812" w:rsidRDefault="007E2B00">
            <w:pPr>
              <w:pStyle w:val="TableParagraph"/>
              <w:spacing w:before="180"/>
              <w:ind w:left="155"/>
              <w:jc w:val="center"/>
              <w:rPr>
                <w:b/>
                <w:sz w:val="20"/>
              </w:rPr>
            </w:pPr>
            <w:proofErr w:type="spellStart"/>
            <w:r>
              <w:rPr>
                <w:b/>
                <w:sz w:val="20"/>
              </w:rPr>
              <w:t>Planned</w:t>
            </w:r>
            <w:proofErr w:type="spellEnd"/>
            <w:r>
              <w:rPr>
                <w:b/>
                <w:sz w:val="20"/>
              </w:rPr>
              <w:t xml:space="preserve"> </w:t>
            </w:r>
            <w:proofErr w:type="spellStart"/>
            <w:r>
              <w:rPr>
                <w:b/>
                <w:sz w:val="20"/>
              </w:rPr>
              <w:t>period</w:t>
            </w:r>
            <w:proofErr w:type="spellEnd"/>
            <w:r>
              <w:rPr>
                <w:b/>
                <w:sz w:val="20"/>
              </w:rPr>
              <w:t xml:space="preserve"> of the </w:t>
            </w:r>
            <w:proofErr w:type="spellStart"/>
            <w:r>
              <w:rPr>
                <w:b/>
                <w:sz w:val="20"/>
              </w:rPr>
              <w:t>mobility</w:t>
            </w:r>
            <w:proofErr w:type="spellEnd"/>
            <w:r>
              <w:rPr>
                <w:b/>
                <w:sz w:val="20"/>
              </w:rPr>
              <w:t xml:space="preserve"> : </w:t>
            </w:r>
            <w:proofErr w:type="spellStart"/>
            <w:r>
              <w:rPr>
                <w:b/>
                <w:sz w:val="20"/>
              </w:rPr>
              <w:t>from</w:t>
            </w:r>
            <w:proofErr w:type="spellEnd"/>
            <w:r>
              <w:rPr>
                <w:b/>
                <w:sz w:val="20"/>
              </w:rPr>
              <w:t xml:space="preserve">/de …………………………………. </w:t>
            </w:r>
            <w:proofErr w:type="gramStart"/>
            <w:r>
              <w:rPr>
                <w:b/>
                <w:sz w:val="20"/>
              </w:rPr>
              <w:t>to</w:t>
            </w:r>
            <w:proofErr w:type="gramEnd"/>
            <w:r>
              <w:rPr>
                <w:b/>
                <w:sz w:val="20"/>
              </w:rPr>
              <w:t>/à……………………………………</w:t>
            </w:r>
          </w:p>
          <w:p w:rsidR="00D35812" w:rsidRDefault="007E2B00">
            <w:pPr>
              <w:pStyle w:val="TableParagraph"/>
              <w:tabs>
                <w:tab w:val="left" w:pos="3663"/>
                <w:tab w:val="left" w:pos="6919"/>
              </w:tabs>
              <w:spacing w:before="1"/>
              <w:ind w:left="153"/>
              <w:jc w:val="center"/>
              <w:rPr>
                <w:i/>
                <w:sz w:val="20"/>
              </w:rPr>
            </w:pPr>
            <w:r>
              <w:rPr>
                <w:b/>
                <w:color w:val="00AFEF"/>
                <w:sz w:val="20"/>
              </w:rPr>
              <w:t>Période de mobilité</w:t>
            </w:r>
            <w:r>
              <w:rPr>
                <w:b/>
                <w:color w:val="00AFEF"/>
                <w:spacing w:val="-8"/>
                <w:sz w:val="20"/>
              </w:rPr>
              <w:t xml:space="preserve"> </w:t>
            </w:r>
            <w:r>
              <w:rPr>
                <w:b/>
                <w:color w:val="00AFEF"/>
                <w:sz w:val="20"/>
              </w:rPr>
              <w:t>prévue</w:t>
            </w:r>
            <w:r>
              <w:rPr>
                <w:b/>
                <w:color w:val="00AFEF"/>
                <w:spacing w:val="-3"/>
                <w:sz w:val="20"/>
              </w:rPr>
              <w:t xml:space="preserve"> </w:t>
            </w:r>
            <w:r>
              <w:rPr>
                <w:b/>
                <w:color w:val="00AFEF"/>
                <w:sz w:val="20"/>
              </w:rPr>
              <w:t>:</w:t>
            </w:r>
            <w:r>
              <w:rPr>
                <w:b/>
                <w:color w:val="00AFEF"/>
                <w:sz w:val="20"/>
              </w:rPr>
              <w:tab/>
            </w:r>
            <w:r>
              <w:rPr>
                <w:i/>
                <w:sz w:val="20"/>
              </w:rPr>
              <w:t>[</w:t>
            </w:r>
            <w:proofErr w:type="spellStart"/>
            <w:r>
              <w:rPr>
                <w:i/>
                <w:sz w:val="20"/>
              </w:rPr>
              <w:t>month</w:t>
            </w:r>
            <w:proofErr w:type="spellEnd"/>
            <w:r>
              <w:rPr>
                <w:i/>
                <w:sz w:val="20"/>
              </w:rPr>
              <w:t>/</w:t>
            </w:r>
            <w:proofErr w:type="spellStart"/>
            <w:proofErr w:type="gramStart"/>
            <w:r>
              <w:rPr>
                <w:i/>
                <w:sz w:val="20"/>
              </w:rPr>
              <w:t>year</w:t>
            </w:r>
            <w:proofErr w:type="spellEnd"/>
            <w:r>
              <w:rPr>
                <w:i/>
                <w:sz w:val="20"/>
              </w:rPr>
              <w:t>][</w:t>
            </w:r>
            <w:proofErr w:type="gramEnd"/>
            <w:r>
              <w:rPr>
                <w:i/>
                <w:sz w:val="20"/>
              </w:rPr>
              <w:t>mois/année]</w:t>
            </w:r>
            <w:r>
              <w:rPr>
                <w:i/>
                <w:sz w:val="20"/>
              </w:rPr>
              <w:tab/>
              <w:t>[</w:t>
            </w:r>
            <w:proofErr w:type="spellStart"/>
            <w:r>
              <w:rPr>
                <w:i/>
                <w:sz w:val="20"/>
              </w:rPr>
              <w:t>month</w:t>
            </w:r>
            <w:proofErr w:type="spellEnd"/>
            <w:r>
              <w:rPr>
                <w:i/>
                <w:sz w:val="20"/>
              </w:rPr>
              <w:t>/</w:t>
            </w:r>
            <w:proofErr w:type="spellStart"/>
            <w:r>
              <w:rPr>
                <w:i/>
                <w:sz w:val="20"/>
              </w:rPr>
              <w:t>year</w:t>
            </w:r>
            <w:proofErr w:type="spellEnd"/>
            <w:r>
              <w:rPr>
                <w:i/>
                <w:sz w:val="20"/>
              </w:rPr>
              <w:t>][mois/année]</w:t>
            </w:r>
          </w:p>
          <w:p w:rsidR="00D35812" w:rsidRDefault="00D35812">
            <w:pPr>
              <w:pStyle w:val="TableParagraph"/>
              <w:spacing w:before="9"/>
              <w:rPr>
                <w:rFonts w:ascii="Times New Roman"/>
                <w:sz w:val="17"/>
              </w:rPr>
            </w:pPr>
          </w:p>
          <w:p w:rsidR="00D35812" w:rsidRDefault="00D35812" w:rsidP="0025336B">
            <w:pPr>
              <w:pStyle w:val="TableParagraph"/>
              <w:tabs>
                <w:tab w:val="left" w:pos="3451"/>
                <w:tab w:val="left" w:pos="5905"/>
              </w:tabs>
              <w:ind w:left="3450"/>
              <w:rPr>
                <w:b/>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1127"/>
        </w:trPr>
        <w:tc>
          <w:tcPr>
            <w:tcW w:w="1020" w:type="dxa"/>
            <w:tcBorders>
              <w:top w:val="nil"/>
              <w:bottom w:val="nil"/>
              <w:right w:val="single" w:sz="8" w:space="0" w:color="000000"/>
            </w:tcBorders>
          </w:tcPr>
          <w:p w:rsidR="00D35812" w:rsidRDefault="00D35812">
            <w:pPr>
              <w:pStyle w:val="TableParagraph"/>
              <w:rPr>
                <w:rFonts w:ascii="Times New Roman"/>
                <w:sz w:val="18"/>
              </w:rPr>
            </w:pP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7E2B00">
            <w:pPr>
              <w:pStyle w:val="TableParagraph"/>
              <w:ind w:left="105" w:right="137"/>
              <w:rPr>
                <w:b/>
                <w:sz w:val="14"/>
              </w:rPr>
            </w:pPr>
            <w:r>
              <w:rPr>
                <w:b/>
                <w:sz w:val="14"/>
              </w:rPr>
              <w:t>Component</w:t>
            </w:r>
            <w:hyperlink w:anchor="_bookmark7" w:history="1">
              <w:r>
                <w:rPr>
                  <w:position w:val="5"/>
                  <w:sz w:val="9"/>
                </w:rPr>
                <w:t>viii</w:t>
              </w:r>
            </w:hyperlink>
            <w:proofErr w:type="spellStart"/>
            <w:r>
              <w:rPr>
                <w:b/>
                <w:sz w:val="14"/>
              </w:rPr>
              <w:t>cod</w:t>
            </w:r>
            <w:proofErr w:type="spellEnd"/>
            <w:r>
              <w:rPr>
                <w:b/>
                <w:sz w:val="14"/>
              </w:rPr>
              <w:t xml:space="preserve"> e</w:t>
            </w:r>
          </w:p>
          <w:p w:rsidR="00D35812" w:rsidRDefault="007E2B00">
            <w:pPr>
              <w:pStyle w:val="TableParagraph"/>
              <w:spacing w:line="160" w:lineRule="exact"/>
              <w:ind w:left="105"/>
              <w:rPr>
                <w:sz w:val="14"/>
              </w:rPr>
            </w:pPr>
            <w:r>
              <w:rPr>
                <w:sz w:val="14"/>
              </w:rPr>
              <w:t>(</w:t>
            </w:r>
            <w:proofErr w:type="gramStart"/>
            <w:r>
              <w:rPr>
                <w:sz w:val="14"/>
              </w:rPr>
              <w:t>if</w:t>
            </w:r>
            <w:proofErr w:type="gramEnd"/>
            <w:r>
              <w:rPr>
                <w:sz w:val="14"/>
              </w:rPr>
              <w:t xml:space="preserve"> </w:t>
            </w:r>
            <w:proofErr w:type="spellStart"/>
            <w:r>
              <w:rPr>
                <w:sz w:val="14"/>
              </w:rPr>
              <w:t>any</w:t>
            </w:r>
            <w:proofErr w:type="spellEnd"/>
            <w:r>
              <w:rPr>
                <w:sz w:val="14"/>
              </w:rPr>
              <w:t>)</w:t>
            </w:r>
          </w:p>
          <w:p w:rsidR="00D35812" w:rsidRDefault="007E2B00">
            <w:pPr>
              <w:pStyle w:val="TableParagraph"/>
              <w:spacing w:line="160" w:lineRule="exact"/>
              <w:ind w:left="105" w:right="318"/>
              <w:rPr>
                <w:b/>
                <w:sz w:val="14"/>
              </w:rPr>
            </w:pPr>
            <w:r>
              <w:rPr>
                <w:b/>
                <w:color w:val="00AFEF"/>
                <w:sz w:val="14"/>
              </w:rPr>
              <w:t xml:space="preserve">Code de la composante </w:t>
            </w:r>
            <w:r>
              <w:rPr>
                <w:b/>
                <w:color w:val="00AFEF"/>
                <w:w w:val="95"/>
                <w:sz w:val="14"/>
              </w:rPr>
              <w:t xml:space="preserve">pédagogique </w:t>
            </w:r>
            <w:r>
              <w:rPr>
                <w:b/>
                <w:color w:val="00AFEF"/>
                <w:sz w:val="14"/>
              </w:rPr>
              <w:t>(si existant)</w:t>
            </w: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103" w:line="237" w:lineRule="auto"/>
              <w:ind w:left="697" w:right="677"/>
              <w:jc w:val="center"/>
              <w:rPr>
                <w:b/>
                <w:sz w:val="16"/>
              </w:rPr>
            </w:pPr>
            <w:r>
              <w:rPr>
                <w:b/>
                <w:sz w:val="16"/>
              </w:rPr>
              <w:t xml:space="preserve">Component </w:t>
            </w:r>
            <w:proofErr w:type="spellStart"/>
            <w:r>
              <w:rPr>
                <w:b/>
                <w:sz w:val="16"/>
              </w:rPr>
              <w:t>title</w:t>
            </w:r>
            <w:proofErr w:type="spellEnd"/>
            <w:r>
              <w:rPr>
                <w:b/>
                <w:sz w:val="16"/>
              </w:rPr>
              <w:t xml:space="preserve"> at the </w:t>
            </w:r>
            <w:proofErr w:type="spellStart"/>
            <w:r>
              <w:rPr>
                <w:b/>
                <w:sz w:val="16"/>
              </w:rPr>
              <w:t>Receiving</w:t>
            </w:r>
            <w:proofErr w:type="spellEnd"/>
            <w:r>
              <w:rPr>
                <w:b/>
                <w:spacing w:val="-16"/>
                <w:sz w:val="16"/>
              </w:rPr>
              <w:t xml:space="preserve"> </w:t>
            </w:r>
            <w:r>
              <w:rPr>
                <w:b/>
                <w:sz w:val="16"/>
              </w:rPr>
              <w:t xml:space="preserve">Institution </w:t>
            </w:r>
            <w:r>
              <w:rPr>
                <w:sz w:val="16"/>
              </w:rPr>
              <w:t xml:space="preserve">(as </w:t>
            </w:r>
            <w:proofErr w:type="spellStart"/>
            <w:r>
              <w:rPr>
                <w:sz w:val="16"/>
              </w:rPr>
              <w:t>indicated</w:t>
            </w:r>
            <w:proofErr w:type="spellEnd"/>
            <w:r>
              <w:rPr>
                <w:sz w:val="16"/>
              </w:rPr>
              <w:t xml:space="preserve"> in the course catalogue</w:t>
            </w:r>
            <w:hyperlink w:anchor="_bookmark8" w:history="1">
              <w:r>
                <w:rPr>
                  <w:position w:val="6"/>
                  <w:sz w:val="10"/>
                </w:rPr>
                <w:t>ix</w:t>
              </w:r>
            </w:hyperlink>
            <w:r>
              <w:rPr>
                <w:sz w:val="16"/>
              </w:rPr>
              <w:t xml:space="preserve">) </w:t>
            </w:r>
            <w:r>
              <w:rPr>
                <w:color w:val="00AFEF"/>
                <w:sz w:val="16"/>
              </w:rPr>
              <w:t xml:space="preserve"> </w:t>
            </w:r>
            <w:r>
              <w:rPr>
                <w:b/>
                <w:color w:val="00AFEF"/>
                <w:sz w:val="16"/>
              </w:rPr>
              <w:t>Intitulé de la composante pédagogique dans l’établissement</w:t>
            </w:r>
            <w:r>
              <w:rPr>
                <w:b/>
                <w:color w:val="00AFEF"/>
                <w:spacing w:val="-4"/>
                <w:sz w:val="16"/>
              </w:rPr>
              <w:t xml:space="preserve"> </w:t>
            </w:r>
            <w:r>
              <w:rPr>
                <w:b/>
                <w:color w:val="00AFEF"/>
                <w:sz w:val="16"/>
              </w:rPr>
              <w:t>d’accueil</w:t>
            </w:r>
          </w:p>
          <w:p w:rsidR="00D35812" w:rsidRDefault="007E2B00">
            <w:pPr>
              <w:pStyle w:val="TableParagraph"/>
              <w:spacing w:before="3"/>
              <w:ind w:left="818" w:right="800"/>
              <w:jc w:val="center"/>
              <w:rPr>
                <w:sz w:val="16"/>
              </w:rPr>
            </w:pPr>
            <w:r>
              <w:rPr>
                <w:color w:val="00AFEF"/>
                <w:sz w:val="16"/>
              </w:rPr>
              <w:t>(tel qu’indiqué dans le catalogue de cours)</w:t>
            </w:r>
          </w:p>
        </w:tc>
        <w:tc>
          <w:tcPr>
            <w:tcW w:w="3300" w:type="dxa"/>
            <w:tcBorders>
              <w:top w:val="single" w:sz="8" w:space="0" w:color="000000"/>
              <w:left w:val="single" w:sz="8" w:space="0" w:color="000000"/>
              <w:bottom w:val="single" w:sz="8" w:space="0" w:color="000000"/>
            </w:tcBorders>
          </w:tcPr>
          <w:p w:rsidR="00D35812" w:rsidRDefault="007E2B00">
            <w:pPr>
              <w:pStyle w:val="TableParagraph"/>
              <w:spacing w:before="4"/>
              <w:ind w:left="121" w:right="96"/>
              <w:jc w:val="center"/>
              <w:rPr>
                <w:b/>
                <w:sz w:val="16"/>
              </w:rPr>
            </w:pPr>
            <w:proofErr w:type="spellStart"/>
            <w:r>
              <w:rPr>
                <w:b/>
                <w:sz w:val="16"/>
              </w:rPr>
              <w:t>Number</w:t>
            </w:r>
            <w:proofErr w:type="spellEnd"/>
            <w:r>
              <w:rPr>
                <w:b/>
                <w:sz w:val="16"/>
              </w:rPr>
              <w:t xml:space="preserve"> of ECTS </w:t>
            </w:r>
            <w:proofErr w:type="spellStart"/>
            <w:r>
              <w:rPr>
                <w:b/>
                <w:sz w:val="16"/>
              </w:rPr>
              <w:t>credits</w:t>
            </w:r>
            <w:proofErr w:type="spellEnd"/>
            <w:r>
              <w:rPr>
                <w:b/>
                <w:sz w:val="16"/>
              </w:rPr>
              <w:t xml:space="preserve"> (or </w:t>
            </w:r>
            <w:proofErr w:type="spellStart"/>
            <w:r>
              <w:rPr>
                <w:b/>
                <w:sz w:val="16"/>
              </w:rPr>
              <w:t>equivalent</w:t>
            </w:r>
            <w:proofErr w:type="spellEnd"/>
            <w:r>
              <w:rPr>
                <w:b/>
                <w:sz w:val="16"/>
              </w:rPr>
              <w:t>)</w:t>
            </w:r>
            <w:hyperlink w:anchor="_bookmark9" w:history="1">
              <w:r>
                <w:rPr>
                  <w:position w:val="6"/>
                  <w:sz w:val="10"/>
                </w:rPr>
                <w:t>x</w:t>
              </w:r>
            </w:hyperlink>
            <w:r>
              <w:rPr>
                <w:position w:val="6"/>
                <w:sz w:val="10"/>
              </w:rPr>
              <w:t xml:space="preserve"> </w:t>
            </w:r>
            <w:r>
              <w:rPr>
                <w:b/>
                <w:sz w:val="16"/>
              </w:rPr>
              <w:t xml:space="preserve">to </w:t>
            </w:r>
            <w:proofErr w:type="spellStart"/>
            <w:r>
              <w:rPr>
                <w:b/>
                <w:sz w:val="16"/>
              </w:rPr>
              <w:t>be</w:t>
            </w:r>
            <w:proofErr w:type="spellEnd"/>
            <w:r>
              <w:rPr>
                <w:b/>
                <w:sz w:val="16"/>
              </w:rPr>
              <w:t xml:space="preserve"> </w:t>
            </w:r>
            <w:proofErr w:type="spellStart"/>
            <w:r>
              <w:rPr>
                <w:b/>
                <w:sz w:val="16"/>
              </w:rPr>
              <w:t>awarded</w:t>
            </w:r>
            <w:proofErr w:type="spellEnd"/>
            <w:r>
              <w:rPr>
                <w:b/>
                <w:sz w:val="16"/>
              </w:rPr>
              <w:t xml:space="preserve"> by the </w:t>
            </w:r>
            <w:proofErr w:type="spellStart"/>
            <w:r>
              <w:rPr>
                <w:b/>
                <w:sz w:val="16"/>
              </w:rPr>
              <w:t>Receiving</w:t>
            </w:r>
            <w:proofErr w:type="spellEnd"/>
            <w:r>
              <w:rPr>
                <w:b/>
                <w:sz w:val="16"/>
              </w:rPr>
              <w:t xml:space="preserve"> Institution </w:t>
            </w:r>
            <w:proofErr w:type="spellStart"/>
            <w:r>
              <w:rPr>
                <w:b/>
                <w:sz w:val="16"/>
              </w:rPr>
              <w:t>upon</w:t>
            </w:r>
            <w:proofErr w:type="spellEnd"/>
            <w:r>
              <w:rPr>
                <w:b/>
                <w:sz w:val="16"/>
              </w:rPr>
              <w:t xml:space="preserve"> </w:t>
            </w:r>
            <w:proofErr w:type="spellStart"/>
            <w:r>
              <w:rPr>
                <w:b/>
                <w:sz w:val="16"/>
              </w:rPr>
              <w:t>successful</w:t>
            </w:r>
            <w:proofErr w:type="spellEnd"/>
            <w:r>
              <w:rPr>
                <w:b/>
                <w:sz w:val="16"/>
              </w:rPr>
              <w:t xml:space="preserve"> </w:t>
            </w:r>
            <w:proofErr w:type="spellStart"/>
            <w:r>
              <w:rPr>
                <w:b/>
                <w:sz w:val="16"/>
              </w:rPr>
              <w:t>completion</w:t>
            </w:r>
            <w:proofErr w:type="spellEnd"/>
            <w:r>
              <w:rPr>
                <w:b/>
                <w:sz w:val="16"/>
              </w:rPr>
              <w:t xml:space="preserve"> </w:t>
            </w:r>
            <w:r>
              <w:rPr>
                <w:b/>
                <w:color w:val="00AFEF"/>
                <w:sz w:val="16"/>
              </w:rPr>
              <w:t>Nombre de crédits ECTS attribués par l’établissement d’accueil, après</w:t>
            </w:r>
          </w:p>
          <w:p w:rsidR="00D35812" w:rsidRDefault="007E2B00">
            <w:pPr>
              <w:pStyle w:val="TableParagraph"/>
              <w:spacing w:before="2" w:line="178" w:lineRule="exact"/>
              <w:ind w:left="121" w:right="93"/>
              <w:jc w:val="center"/>
              <w:rPr>
                <w:b/>
                <w:sz w:val="16"/>
              </w:rPr>
            </w:pPr>
            <w:r>
              <w:rPr>
                <w:b/>
                <w:color w:val="00AFEF"/>
                <w:sz w:val="16"/>
              </w:rPr>
              <w:t>validation de la composante</w:t>
            </w:r>
          </w:p>
        </w:tc>
      </w:tr>
      <w:tr w:rsidR="0025336B"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6"/>
        </w:trPr>
        <w:tc>
          <w:tcPr>
            <w:tcW w:w="1020" w:type="dxa"/>
            <w:tcBorders>
              <w:top w:val="nil"/>
              <w:bottom w:val="nil"/>
              <w:right w:val="single" w:sz="8" w:space="0" w:color="000000"/>
            </w:tcBorders>
          </w:tcPr>
          <w:p w:rsidR="0025336B" w:rsidRPr="0025336B" w:rsidRDefault="0025336B">
            <w:pPr>
              <w:pStyle w:val="TableParagraph"/>
              <w:rPr>
                <w:b/>
                <w:sz w:val="20"/>
              </w:rPr>
            </w:pPr>
          </w:p>
        </w:tc>
        <w:tc>
          <w:tcPr>
            <w:tcW w:w="9399" w:type="dxa"/>
            <w:gridSpan w:val="5"/>
            <w:tcBorders>
              <w:top w:val="single" w:sz="8" w:space="0" w:color="000000"/>
              <w:left w:val="single" w:sz="8" w:space="0" w:color="000000"/>
              <w:bottom w:val="single" w:sz="8" w:space="0" w:color="000000"/>
            </w:tcBorders>
            <w:shd w:val="clear" w:color="auto" w:fill="04B1EE"/>
            <w:vAlign w:val="center"/>
          </w:tcPr>
          <w:p w:rsidR="0025336B" w:rsidRPr="0025336B" w:rsidRDefault="0025336B" w:rsidP="0025336B">
            <w:pPr>
              <w:pStyle w:val="TableParagraph"/>
              <w:jc w:val="center"/>
              <w:rPr>
                <w:b/>
                <w:sz w:val="20"/>
              </w:rPr>
            </w:pPr>
            <w:r w:rsidRPr="0025336B">
              <w:rPr>
                <w:b/>
                <w:sz w:val="20"/>
              </w:rPr>
              <w:t>Semestre 1</w:t>
            </w: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3"/>
        </w:trPr>
        <w:tc>
          <w:tcPr>
            <w:tcW w:w="1020" w:type="dxa"/>
            <w:tcBorders>
              <w:top w:val="nil"/>
              <w:bottom w:val="nil"/>
              <w:right w:val="single" w:sz="8" w:space="0" w:color="000000"/>
            </w:tcBorders>
          </w:tcPr>
          <w:p w:rsidR="00D35812" w:rsidRDefault="00D35812">
            <w:pPr>
              <w:pStyle w:val="TableParagraph"/>
              <w:rPr>
                <w:rFonts w:ascii="Times New Roman"/>
                <w:sz w:val="18"/>
              </w:rPr>
            </w:pP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6"/>
        </w:trPr>
        <w:tc>
          <w:tcPr>
            <w:tcW w:w="1020" w:type="dxa"/>
            <w:tcBorders>
              <w:top w:val="nil"/>
              <w:bottom w:val="nil"/>
              <w:right w:val="single" w:sz="8" w:space="0" w:color="000000"/>
            </w:tcBorders>
          </w:tcPr>
          <w:p w:rsidR="00D35812" w:rsidRDefault="00D35812">
            <w:pPr>
              <w:pStyle w:val="TableParagraph"/>
              <w:rPr>
                <w:rFonts w:ascii="Times New Roman"/>
                <w:sz w:val="18"/>
              </w:rPr>
            </w:pP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4"/>
        </w:trPr>
        <w:tc>
          <w:tcPr>
            <w:tcW w:w="1020" w:type="dxa"/>
            <w:tcBorders>
              <w:top w:val="nil"/>
              <w:bottom w:val="nil"/>
              <w:right w:val="single" w:sz="8" w:space="0" w:color="000000"/>
            </w:tcBorders>
          </w:tcPr>
          <w:p w:rsidR="00D35812" w:rsidRDefault="00D35812">
            <w:pPr>
              <w:pStyle w:val="TableParagraph"/>
              <w:rPr>
                <w:rFonts w:ascii="Times New Roman"/>
                <w:sz w:val="18"/>
              </w:rPr>
            </w:pP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4"/>
        </w:trPr>
        <w:tc>
          <w:tcPr>
            <w:tcW w:w="1020" w:type="dxa"/>
            <w:vMerge w:val="restart"/>
            <w:tcBorders>
              <w:top w:val="nil"/>
              <w:bottom w:val="nil"/>
              <w:right w:val="single" w:sz="8" w:space="0" w:color="000000"/>
            </w:tcBorders>
          </w:tcPr>
          <w:p w:rsidR="00D35812" w:rsidRDefault="00D35812">
            <w:pPr>
              <w:pStyle w:val="TableParagraph"/>
              <w:spacing w:before="4"/>
              <w:rPr>
                <w:rFonts w:ascii="Times New Roman"/>
                <w:sz w:val="24"/>
              </w:rPr>
            </w:pPr>
          </w:p>
          <w:p w:rsidR="00D35812" w:rsidRDefault="007E2B00">
            <w:pPr>
              <w:pStyle w:val="TableParagraph"/>
              <w:ind w:left="150" w:right="38" w:hanging="73"/>
              <w:jc w:val="center"/>
              <w:rPr>
                <w:b/>
                <w:sz w:val="20"/>
              </w:rPr>
            </w:pPr>
            <w:r>
              <w:rPr>
                <w:b/>
                <w:sz w:val="20"/>
              </w:rPr>
              <w:t xml:space="preserve">Table A </w:t>
            </w:r>
            <w:proofErr w:type="spellStart"/>
            <w:r>
              <w:rPr>
                <w:b/>
                <w:sz w:val="20"/>
              </w:rPr>
              <w:t>Before</w:t>
            </w:r>
            <w:proofErr w:type="spellEnd"/>
            <w:r>
              <w:rPr>
                <w:b/>
                <w:sz w:val="20"/>
              </w:rPr>
              <w:t xml:space="preserve"> the </w:t>
            </w:r>
            <w:proofErr w:type="spellStart"/>
            <w:r>
              <w:rPr>
                <w:b/>
                <w:sz w:val="20"/>
              </w:rPr>
              <w:t>mobility</w:t>
            </w:r>
            <w:proofErr w:type="spellEnd"/>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6"/>
        </w:trPr>
        <w:tc>
          <w:tcPr>
            <w:tcW w:w="1020" w:type="dxa"/>
            <w:vMerge/>
            <w:tcBorders>
              <w:top w:val="nil"/>
              <w:bottom w:val="nil"/>
              <w:right w:val="single" w:sz="8" w:space="0" w:color="000000"/>
            </w:tcBorders>
          </w:tcPr>
          <w:p w:rsidR="00D35812" w:rsidRDefault="00D35812">
            <w:pPr>
              <w:rPr>
                <w:sz w:val="2"/>
                <w:szCs w:val="2"/>
              </w:rPr>
            </w:pP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3"/>
        </w:trPr>
        <w:tc>
          <w:tcPr>
            <w:tcW w:w="1020" w:type="dxa"/>
            <w:vMerge/>
            <w:tcBorders>
              <w:top w:val="nil"/>
              <w:bottom w:val="nil"/>
              <w:right w:val="single" w:sz="8" w:space="0" w:color="000000"/>
            </w:tcBorders>
          </w:tcPr>
          <w:p w:rsidR="00D35812" w:rsidRDefault="00D35812">
            <w:pPr>
              <w:rPr>
                <w:sz w:val="2"/>
                <w:szCs w:val="2"/>
              </w:rPr>
            </w:pP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6"/>
        </w:trPr>
        <w:tc>
          <w:tcPr>
            <w:tcW w:w="1020" w:type="dxa"/>
            <w:vMerge w:val="restart"/>
            <w:tcBorders>
              <w:top w:val="nil"/>
              <w:bottom w:val="nil"/>
              <w:right w:val="single" w:sz="8" w:space="0" w:color="000000"/>
            </w:tcBorders>
          </w:tcPr>
          <w:p w:rsidR="00D35812" w:rsidRDefault="00D35812">
            <w:pPr>
              <w:pStyle w:val="TableParagraph"/>
              <w:spacing w:before="3"/>
              <w:rPr>
                <w:rFonts w:ascii="Times New Roman"/>
                <w:sz w:val="28"/>
              </w:rPr>
            </w:pPr>
          </w:p>
          <w:p w:rsidR="00D35812" w:rsidRDefault="007E2B00">
            <w:pPr>
              <w:pStyle w:val="TableParagraph"/>
              <w:ind w:left="175" w:right="33"/>
              <w:jc w:val="center"/>
              <w:rPr>
                <w:b/>
                <w:sz w:val="20"/>
              </w:rPr>
            </w:pPr>
            <w:r>
              <w:rPr>
                <w:b/>
                <w:color w:val="00AFEF"/>
                <w:w w:val="95"/>
                <w:sz w:val="20"/>
              </w:rPr>
              <w:t xml:space="preserve">Tableau </w:t>
            </w:r>
            <w:r>
              <w:rPr>
                <w:b/>
                <w:color w:val="00AFEF"/>
                <w:sz w:val="20"/>
              </w:rPr>
              <w:t>A</w:t>
            </w:r>
          </w:p>
          <w:p w:rsidR="00D35812" w:rsidRDefault="007E2B00">
            <w:pPr>
              <w:pStyle w:val="TableParagraph"/>
              <w:spacing w:before="1"/>
              <w:ind w:left="176" w:right="33"/>
              <w:jc w:val="center"/>
              <w:rPr>
                <w:b/>
                <w:sz w:val="20"/>
              </w:rPr>
            </w:pPr>
            <w:r>
              <w:rPr>
                <w:b/>
                <w:color w:val="00AFEF"/>
                <w:sz w:val="20"/>
              </w:rPr>
              <w:t xml:space="preserve">Avant la </w:t>
            </w:r>
            <w:r>
              <w:rPr>
                <w:b/>
                <w:color w:val="00AFEF"/>
                <w:w w:val="95"/>
                <w:sz w:val="20"/>
              </w:rPr>
              <w:t>mobilité</w:t>
            </w: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25336B"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4"/>
        </w:trPr>
        <w:tc>
          <w:tcPr>
            <w:tcW w:w="1020" w:type="dxa"/>
            <w:vMerge/>
            <w:tcBorders>
              <w:top w:val="nil"/>
              <w:bottom w:val="nil"/>
              <w:right w:val="single" w:sz="8" w:space="0" w:color="000000"/>
            </w:tcBorders>
          </w:tcPr>
          <w:p w:rsidR="0025336B" w:rsidRDefault="0025336B">
            <w:pPr>
              <w:rPr>
                <w:sz w:val="2"/>
                <w:szCs w:val="2"/>
              </w:rPr>
            </w:pPr>
          </w:p>
        </w:tc>
        <w:tc>
          <w:tcPr>
            <w:tcW w:w="9399" w:type="dxa"/>
            <w:gridSpan w:val="5"/>
            <w:tcBorders>
              <w:top w:val="single" w:sz="8" w:space="0" w:color="000000"/>
              <w:left w:val="single" w:sz="8" w:space="0" w:color="000000"/>
              <w:bottom w:val="single" w:sz="8" w:space="0" w:color="000000"/>
            </w:tcBorders>
            <w:shd w:val="clear" w:color="auto" w:fill="04B1EE"/>
            <w:vAlign w:val="center"/>
          </w:tcPr>
          <w:p w:rsidR="0025336B" w:rsidRPr="0025336B" w:rsidRDefault="0025336B" w:rsidP="0025336B">
            <w:pPr>
              <w:pStyle w:val="TableParagraph"/>
              <w:jc w:val="center"/>
              <w:rPr>
                <w:b/>
                <w:sz w:val="20"/>
              </w:rPr>
            </w:pPr>
            <w:r w:rsidRPr="0025336B">
              <w:rPr>
                <w:b/>
                <w:sz w:val="20"/>
              </w:rPr>
              <w:t>Semestre 2</w:t>
            </w: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6"/>
        </w:trPr>
        <w:tc>
          <w:tcPr>
            <w:tcW w:w="1020" w:type="dxa"/>
            <w:vMerge/>
            <w:tcBorders>
              <w:top w:val="nil"/>
              <w:bottom w:val="nil"/>
              <w:right w:val="single" w:sz="8" w:space="0" w:color="000000"/>
            </w:tcBorders>
          </w:tcPr>
          <w:p w:rsidR="00D35812" w:rsidRDefault="00D35812">
            <w:pPr>
              <w:rPr>
                <w:sz w:val="2"/>
                <w:szCs w:val="2"/>
              </w:rPr>
            </w:pP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4"/>
        </w:trPr>
        <w:tc>
          <w:tcPr>
            <w:tcW w:w="1020" w:type="dxa"/>
            <w:tcBorders>
              <w:top w:val="nil"/>
              <w:bottom w:val="nil"/>
              <w:right w:val="single" w:sz="8" w:space="0" w:color="000000"/>
            </w:tcBorders>
          </w:tcPr>
          <w:p w:rsidR="00D35812" w:rsidRDefault="00D35812">
            <w:pPr>
              <w:pStyle w:val="TableParagraph"/>
              <w:rPr>
                <w:rFonts w:ascii="Times New Roman"/>
                <w:sz w:val="18"/>
              </w:rPr>
            </w:pP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3"/>
        </w:trPr>
        <w:tc>
          <w:tcPr>
            <w:tcW w:w="1020" w:type="dxa"/>
            <w:tcBorders>
              <w:top w:val="nil"/>
              <w:bottom w:val="nil"/>
              <w:right w:val="single" w:sz="8" w:space="0" w:color="000000"/>
            </w:tcBorders>
          </w:tcPr>
          <w:p w:rsidR="00D35812" w:rsidRDefault="00D35812">
            <w:pPr>
              <w:pStyle w:val="TableParagraph"/>
              <w:rPr>
                <w:rFonts w:ascii="Times New Roman"/>
                <w:sz w:val="18"/>
              </w:rPr>
            </w:pP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6"/>
        </w:trPr>
        <w:tc>
          <w:tcPr>
            <w:tcW w:w="1020" w:type="dxa"/>
            <w:tcBorders>
              <w:top w:val="nil"/>
              <w:bottom w:val="nil"/>
              <w:right w:val="single" w:sz="8" w:space="0" w:color="000000"/>
            </w:tcBorders>
          </w:tcPr>
          <w:p w:rsidR="00D35812" w:rsidRDefault="00D35812">
            <w:pPr>
              <w:pStyle w:val="TableParagraph"/>
              <w:rPr>
                <w:rFonts w:ascii="Times New Roman"/>
                <w:sz w:val="18"/>
              </w:rPr>
            </w:pP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4"/>
        </w:trPr>
        <w:tc>
          <w:tcPr>
            <w:tcW w:w="1020" w:type="dxa"/>
            <w:tcBorders>
              <w:top w:val="nil"/>
              <w:bottom w:val="nil"/>
              <w:right w:val="single" w:sz="8" w:space="0" w:color="000000"/>
            </w:tcBorders>
          </w:tcPr>
          <w:p w:rsidR="00D35812" w:rsidRDefault="00D35812">
            <w:pPr>
              <w:pStyle w:val="TableParagraph"/>
              <w:rPr>
                <w:rFonts w:ascii="Times New Roman"/>
                <w:sz w:val="18"/>
              </w:rPr>
            </w:pP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6"/>
        </w:trPr>
        <w:tc>
          <w:tcPr>
            <w:tcW w:w="1020" w:type="dxa"/>
            <w:tcBorders>
              <w:top w:val="nil"/>
              <w:bottom w:val="nil"/>
              <w:right w:val="single" w:sz="8" w:space="0" w:color="000000"/>
            </w:tcBorders>
          </w:tcPr>
          <w:p w:rsidR="00D35812" w:rsidRDefault="00D35812">
            <w:pPr>
              <w:pStyle w:val="TableParagraph"/>
              <w:rPr>
                <w:rFonts w:ascii="Times New Roman"/>
                <w:sz w:val="18"/>
              </w:rPr>
            </w:pP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24"/>
        </w:trPr>
        <w:tc>
          <w:tcPr>
            <w:tcW w:w="1020" w:type="dxa"/>
            <w:tcBorders>
              <w:top w:val="nil"/>
              <w:bottom w:val="nil"/>
              <w:right w:val="single" w:sz="8" w:space="0" w:color="000000"/>
            </w:tcBorders>
          </w:tcPr>
          <w:p w:rsidR="00D35812" w:rsidRDefault="00D35812">
            <w:pPr>
              <w:pStyle w:val="TableParagraph"/>
              <w:rPr>
                <w:rFonts w:ascii="Times New Roman"/>
                <w:sz w:val="18"/>
              </w:rPr>
            </w:pPr>
          </w:p>
        </w:tc>
        <w:tc>
          <w:tcPr>
            <w:tcW w:w="1414"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454"/>
        </w:trPr>
        <w:tc>
          <w:tcPr>
            <w:tcW w:w="1020" w:type="dxa"/>
            <w:tcBorders>
              <w:top w:val="nil"/>
              <w:right w:val="single" w:sz="8" w:space="0" w:color="000000"/>
            </w:tcBorders>
          </w:tcPr>
          <w:p w:rsidR="00D35812" w:rsidRDefault="00D35812">
            <w:pPr>
              <w:pStyle w:val="TableParagraph"/>
              <w:rPr>
                <w:rFonts w:ascii="Times New Roman"/>
                <w:sz w:val="18"/>
              </w:rPr>
            </w:pPr>
          </w:p>
        </w:tc>
        <w:tc>
          <w:tcPr>
            <w:tcW w:w="1414" w:type="dxa"/>
            <w:gridSpan w:val="2"/>
            <w:tcBorders>
              <w:top w:val="single" w:sz="8" w:space="0" w:color="000000"/>
              <w:left w:val="single" w:sz="8" w:space="0" w:color="000000"/>
              <w:right w:val="single" w:sz="8" w:space="0" w:color="000000"/>
            </w:tcBorders>
          </w:tcPr>
          <w:p w:rsidR="00D35812" w:rsidRDefault="00D35812">
            <w:pPr>
              <w:pStyle w:val="TableParagraph"/>
              <w:rPr>
                <w:rFonts w:ascii="Times New Roman"/>
                <w:sz w:val="18"/>
              </w:rPr>
            </w:pPr>
          </w:p>
        </w:tc>
        <w:tc>
          <w:tcPr>
            <w:tcW w:w="4685" w:type="dxa"/>
            <w:gridSpan w:val="2"/>
            <w:tcBorders>
              <w:top w:val="single" w:sz="8" w:space="0" w:color="000000"/>
              <w:left w:val="single" w:sz="8" w:space="0" w:color="000000"/>
              <w:right w:val="single" w:sz="8" w:space="0" w:color="000000"/>
            </w:tcBorders>
          </w:tcPr>
          <w:p w:rsidR="00D35812" w:rsidRDefault="00D35812">
            <w:pPr>
              <w:pStyle w:val="TableParagraph"/>
              <w:rPr>
                <w:rFonts w:ascii="Times New Roman"/>
                <w:sz w:val="18"/>
              </w:rPr>
            </w:pPr>
          </w:p>
        </w:tc>
        <w:tc>
          <w:tcPr>
            <w:tcW w:w="3300" w:type="dxa"/>
            <w:tcBorders>
              <w:top w:val="single" w:sz="8" w:space="0" w:color="000000"/>
              <w:left w:val="single" w:sz="8" w:space="0" w:color="000000"/>
            </w:tcBorders>
          </w:tcPr>
          <w:p w:rsidR="00D35812" w:rsidRDefault="007E2B00">
            <w:pPr>
              <w:pStyle w:val="TableParagraph"/>
              <w:spacing w:before="109"/>
              <w:ind w:left="817"/>
              <w:rPr>
                <w:b/>
                <w:sz w:val="20"/>
              </w:rPr>
            </w:pPr>
            <w:r>
              <w:rPr>
                <w:b/>
                <w:sz w:val="20"/>
              </w:rPr>
              <w:t>Total: ………………</w:t>
            </w: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1241"/>
        </w:trPr>
        <w:tc>
          <w:tcPr>
            <w:tcW w:w="10419" w:type="dxa"/>
            <w:gridSpan w:val="6"/>
          </w:tcPr>
          <w:p w:rsidR="00D35812" w:rsidRDefault="007E2B00">
            <w:pPr>
              <w:pStyle w:val="TableParagraph"/>
              <w:spacing w:line="242" w:lineRule="auto"/>
              <w:ind w:left="234" w:right="104"/>
              <w:rPr>
                <w:sz w:val="18"/>
              </w:rPr>
            </w:pPr>
            <w:r>
              <w:rPr>
                <w:sz w:val="18"/>
              </w:rPr>
              <w:t xml:space="preserve">Web </w:t>
            </w:r>
            <w:proofErr w:type="spellStart"/>
            <w:r>
              <w:rPr>
                <w:sz w:val="18"/>
              </w:rPr>
              <w:t>link</w:t>
            </w:r>
            <w:proofErr w:type="spellEnd"/>
            <w:r>
              <w:rPr>
                <w:sz w:val="18"/>
              </w:rPr>
              <w:t xml:space="preserve"> to the course catalogue at the </w:t>
            </w:r>
            <w:proofErr w:type="spellStart"/>
            <w:r>
              <w:rPr>
                <w:sz w:val="18"/>
              </w:rPr>
              <w:t>Receiving</w:t>
            </w:r>
            <w:proofErr w:type="spellEnd"/>
            <w:r>
              <w:rPr>
                <w:sz w:val="18"/>
              </w:rPr>
              <w:t xml:space="preserve"> Institution </w:t>
            </w:r>
            <w:proofErr w:type="spellStart"/>
            <w:r>
              <w:rPr>
                <w:sz w:val="18"/>
              </w:rPr>
              <w:t>describing</w:t>
            </w:r>
            <w:proofErr w:type="spellEnd"/>
            <w:r>
              <w:rPr>
                <w:sz w:val="18"/>
              </w:rPr>
              <w:t xml:space="preserve"> the </w:t>
            </w:r>
            <w:proofErr w:type="spellStart"/>
            <w:r>
              <w:rPr>
                <w:sz w:val="18"/>
              </w:rPr>
              <w:t>learningoutcomes</w:t>
            </w:r>
            <w:proofErr w:type="spellEnd"/>
            <w:r>
              <w:rPr>
                <w:sz w:val="18"/>
              </w:rPr>
              <w:t>: [</w:t>
            </w:r>
            <w:r>
              <w:rPr>
                <w:i/>
                <w:sz w:val="18"/>
              </w:rPr>
              <w:t xml:space="preserve">web </w:t>
            </w:r>
            <w:proofErr w:type="spellStart"/>
            <w:r>
              <w:rPr>
                <w:i/>
                <w:sz w:val="18"/>
              </w:rPr>
              <w:t>link</w:t>
            </w:r>
            <w:proofErr w:type="spellEnd"/>
            <w:r>
              <w:rPr>
                <w:i/>
                <w:sz w:val="18"/>
              </w:rPr>
              <w:t xml:space="preserve"> to the relevant information</w:t>
            </w:r>
            <w:r>
              <w:rPr>
                <w:sz w:val="18"/>
              </w:rPr>
              <w:t xml:space="preserve">] </w:t>
            </w:r>
            <w:r>
              <w:rPr>
                <w:color w:val="00AFEF"/>
                <w:sz w:val="18"/>
              </w:rPr>
              <w:t>Lien web vers le catalogue de cours de l’établissement d’accueil sur lequel figurent les résultats d’apprentissage : [lien]</w:t>
            </w:r>
          </w:p>
          <w:p w:rsidR="00D35812" w:rsidRDefault="007E2B00">
            <w:pPr>
              <w:pStyle w:val="TableParagraph"/>
              <w:spacing w:before="129"/>
              <w:ind w:left="234"/>
              <w:rPr>
                <w:sz w:val="18"/>
              </w:rPr>
            </w:pPr>
            <w:r>
              <w:rPr>
                <w:sz w:val="18"/>
              </w:rPr>
              <w:t>…………………………………………………………………………………………………………………………………………………</w:t>
            </w:r>
          </w:p>
          <w:p w:rsidR="00D35812" w:rsidRDefault="007E2B00">
            <w:pPr>
              <w:pStyle w:val="TableParagraph"/>
              <w:spacing w:before="2"/>
              <w:ind w:left="234"/>
              <w:rPr>
                <w:sz w:val="18"/>
              </w:rPr>
            </w:pPr>
            <w:r>
              <w:rPr>
                <w:sz w:val="18"/>
              </w:rPr>
              <w:t>……</w:t>
            </w:r>
          </w:p>
        </w:tc>
      </w:tr>
      <w:tr w:rsidR="00D35812" w:rsidTr="0079455C">
        <w:tblPrEx>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PrEx>
        <w:trPr>
          <w:gridBefore w:val="1"/>
          <w:wBefore w:w="39" w:type="dxa"/>
          <w:trHeight w:val="1275"/>
        </w:trPr>
        <w:tc>
          <w:tcPr>
            <w:tcW w:w="10419" w:type="dxa"/>
            <w:gridSpan w:val="6"/>
          </w:tcPr>
          <w:p w:rsidR="00D35812" w:rsidRDefault="00D35812">
            <w:pPr>
              <w:pStyle w:val="TableParagraph"/>
              <w:spacing w:before="5"/>
              <w:rPr>
                <w:rFonts w:ascii="Times New Roman"/>
                <w:sz w:val="17"/>
              </w:rPr>
            </w:pPr>
          </w:p>
          <w:p w:rsidR="00D35812" w:rsidRDefault="007E2B00">
            <w:pPr>
              <w:pStyle w:val="TableParagraph"/>
              <w:tabs>
                <w:tab w:val="left" w:pos="5578"/>
              </w:tabs>
              <w:ind w:left="234" w:right="363"/>
              <w:rPr>
                <w:sz w:val="18"/>
              </w:rPr>
            </w:pPr>
            <w:r>
              <w:rPr>
                <w:sz w:val="18"/>
              </w:rPr>
              <w:t xml:space="preserve">The </w:t>
            </w:r>
            <w:proofErr w:type="spellStart"/>
            <w:r>
              <w:rPr>
                <w:sz w:val="18"/>
              </w:rPr>
              <w:t>level</w:t>
            </w:r>
            <w:proofErr w:type="spellEnd"/>
            <w:r>
              <w:rPr>
                <w:sz w:val="18"/>
              </w:rPr>
              <w:t xml:space="preserve"> of</w:t>
            </w:r>
            <w:r>
              <w:rPr>
                <w:spacing w:val="-4"/>
                <w:sz w:val="18"/>
              </w:rPr>
              <w:t xml:space="preserve"> </w:t>
            </w:r>
            <w:proofErr w:type="spellStart"/>
            <w:r>
              <w:rPr>
                <w:sz w:val="18"/>
              </w:rPr>
              <w:t>language</w:t>
            </w:r>
            <w:proofErr w:type="spellEnd"/>
            <w:r>
              <w:rPr>
                <w:sz w:val="18"/>
              </w:rPr>
              <w:t xml:space="preserve"> </w:t>
            </w:r>
            <w:proofErr w:type="spellStart"/>
            <w:r>
              <w:rPr>
                <w:sz w:val="18"/>
              </w:rPr>
              <w:t>competence</w:t>
            </w:r>
            <w:proofErr w:type="spellEnd"/>
            <w:r w:rsidR="00A3024F">
              <w:fldChar w:fldCharType="begin"/>
            </w:r>
            <w:r w:rsidR="00A3024F">
              <w:instrText xml:space="preserve"> HYPERLINK \l "_bookmark10" </w:instrText>
            </w:r>
            <w:r w:rsidR="00A3024F">
              <w:fldChar w:fldCharType="separate"/>
            </w:r>
            <w:r>
              <w:rPr>
                <w:position w:val="6"/>
                <w:sz w:val="12"/>
              </w:rPr>
              <w:t>xi</w:t>
            </w:r>
            <w:r w:rsidR="00A3024F">
              <w:rPr>
                <w:position w:val="6"/>
                <w:sz w:val="12"/>
              </w:rPr>
              <w:fldChar w:fldCharType="end"/>
            </w:r>
            <w:r>
              <w:rPr>
                <w:sz w:val="18"/>
              </w:rPr>
              <w:t>in</w:t>
            </w:r>
            <w:r>
              <w:rPr>
                <w:sz w:val="18"/>
                <w:u w:val="single"/>
              </w:rPr>
              <w:t xml:space="preserve"> </w:t>
            </w:r>
            <w:r>
              <w:rPr>
                <w:sz w:val="18"/>
                <w:u w:val="single"/>
              </w:rPr>
              <w:tab/>
            </w:r>
            <w:r>
              <w:rPr>
                <w:sz w:val="18"/>
              </w:rPr>
              <w:t>[</w:t>
            </w:r>
            <w:proofErr w:type="spellStart"/>
            <w:r>
              <w:rPr>
                <w:i/>
                <w:sz w:val="18"/>
              </w:rPr>
              <w:t>indicate</w:t>
            </w:r>
            <w:proofErr w:type="spellEnd"/>
            <w:r>
              <w:rPr>
                <w:i/>
                <w:sz w:val="18"/>
              </w:rPr>
              <w:t xml:space="preserve"> </w:t>
            </w:r>
            <w:proofErr w:type="spellStart"/>
            <w:r>
              <w:rPr>
                <w:i/>
                <w:sz w:val="18"/>
              </w:rPr>
              <w:t>here</w:t>
            </w:r>
            <w:proofErr w:type="spellEnd"/>
            <w:r>
              <w:rPr>
                <w:i/>
                <w:sz w:val="18"/>
              </w:rPr>
              <w:t xml:space="preserve"> the main </w:t>
            </w:r>
            <w:proofErr w:type="spellStart"/>
            <w:r>
              <w:rPr>
                <w:i/>
                <w:sz w:val="18"/>
              </w:rPr>
              <w:t>language</w:t>
            </w:r>
            <w:proofErr w:type="spellEnd"/>
            <w:r>
              <w:rPr>
                <w:i/>
                <w:sz w:val="18"/>
              </w:rPr>
              <w:t xml:space="preserve"> of instruction</w:t>
            </w:r>
            <w:r>
              <w:rPr>
                <w:sz w:val="18"/>
              </w:rPr>
              <w:t xml:space="preserve">] </w:t>
            </w:r>
            <w:proofErr w:type="spellStart"/>
            <w:r>
              <w:rPr>
                <w:sz w:val="18"/>
              </w:rPr>
              <w:t>that</w:t>
            </w:r>
            <w:proofErr w:type="spellEnd"/>
            <w:r>
              <w:rPr>
                <w:sz w:val="18"/>
              </w:rPr>
              <w:t xml:space="preserve"> the </w:t>
            </w:r>
            <w:proofErr w:type="spellStart"/>
            <w:r>
              <w:rPr>
                <w:sz w:val="18"/>
              </w:rPr>
              <w:t>student</w:t>
            </w:r>
            <w:proofErr w:type="spellEnd"/>
            <w:r>
              <w:rPr>
                <w:sz w:val="18"/>
              </w:rPr>
              <w:t xml:space="preserve"> </w:t>
            </w:r>
            <w:proofErr w:type="spellStart"/>
            <w:r>
              <w:rPr>
                <w:sz w:val="18"/>
              </w:rPr>
              <w:t>already</w:t>
            </w:r>
            <w:proofErr w:type="spellEnd"/>
            <w:r>
              <w:rPr>
                <w:sz w:val="18"/>
              </w:rPr>
              <w:t xml:space="preserve"> has or </w:t>
            </w:r>
            <w:proofErr w:type="spellStart"/>
            <w:r>
              <w:rPr>
                <w:sz w:val="18"/>
              </w:rPr>
              <w:t>agrees</w:t>
            </w:r>
            <w:proofErr w:type="spellEnd"/>
            <w:r>
              <w:rPr>
                <w:sz w:val="18"/>
              </w:rPr>
              <w:t xml:space="preserve"> to </w:t>
            </w:r>
            <w:proofErr w:type="spellStart"/>
            <w:r>
              <w:rPr>
                <w:sz w:val="18"/>
              </w:rPr>
              <w:t>acquire</w:t>
            </w:r>
            <w:proofErr w:type="spellEnd"/>
            <w:r>
              <w:rPr>
                <w:sz w:val="18"/>
              </w:rPr>
              <w:t xml:space="preserve"> by the </w:t>
            </w:r>
            <w:proofErr w:type="spellStart"/>
            <w:r>
              <w:rPr>
                <w:sz w:val="18"/>
              </w:rPr>
              <w:t>start</w:t>
            </w:r>
            <w:proofErr w:type="spellEnd"/>
            <w:r>
              <w:rPr>
                <w:sz w:val="18"/>
              </w:rPr>
              <w:t xml:space="preserve"> of the </w:t>
            </w:r>
            <w:proofErr w:type="spellStart"/>
            <w:r>
              <w:rPr>
                <w:sz w:val="18"/>
              </w:rPr>
              <w:t>study</w:t>
            </w:r>
            <w:proofErr w:type="spellEnd"/>
            <w:r>
              <w:rPr>
                <w:sz w:val="18"/>
              </w:rPr>
              <w:t xml:space="preserve"> </w:t>
            </w:r>
            <w:proofErr w:type="spellStart"/>
            <w:r>
              <w:rPr>
                <w:sz w:val="18"/>
              </w:rPr>
              <w:t>period</w:t>
            </w:r>
            <w:proofErr w:type="spellEnd"/>
            <w:r>
              <w:rPr>
                <w:sz w:val="18"/>
              </w:rPr>
              <w:t xml:space="preserve"> </w:t>
            </w:r>
            <w:proofErr w:type="spellStart"/>
            <w:r>
              <w:rPr>
                <w:sz w:val="18"/>
              </w:rPr>
              <w:t>is</w:t>
            </w:r>
            <w:proofErr w:type="spellEnd"/>
            <w:r>
              <w:rPr>
                <w:spacing w:val="-10"/>
                <w:sz w:val="18"/>
              </w:rPr>
              <w:t xml:space="preserve"> </w:t>
            </w:r>
            <w:r>
              <w:rPr>
                <w:sz w:val="18"/>
              </w:rPr>
              <w:t>:</w:t>
            </w:r>
          </w:p>
          <w:p w:rsidR="00D35812" w:rsidRDefault="007E2B00">
            <w:pPr>
              <w:pStyle w:val="TableParagraph"/>
              <w:tabs>
                <w:tab w:val="left" w:pos="5852"/>
              </w:tabs>
              <w:spacing w:before="1"/>
              <w:ind w:left="234" w:right="288"/>
              <w:rPr>
                <w:sz w:val="18"/>
              </w:rPr>
            </w:pPr>
            <w:r>
              <w:rPr>
                <w:color w:val="00AFEF"/>
                <w:sz w:val="18"/>
              </w:rPr>
              <w:t>Le niveau de compétence</w:t>
            </w:r>
            <w:r>
              <w:rPr>
                <w:color w:val="00AFEF"/>
                <w:spacing w:val="-6"/>
                <w:sz w:val="18"/>
              </w:rPr>
              <w:t xml:space="preserve"> </w:t>
            </w:r>
            <w:r>
              <w:rPr>
                <w:color w:val="00AFEF"/>
                <w:sz w:val="18"/>
              </w:rPr>
              <w:t>linguistique</w:t>
            </w:r>
            <w:r>
              <w:rPr>
                <w:color w:val="00AFEF"/>
                <w:spacing w:val="-4"/>
                <w:sz w:val="18"/>
              </w:rPr>
              <w:t xml:space="preserve"> </w:t>
            </w:r>
            <w:r>
              <w:rPr>
                <w:color w:val="00AFEF"/>
                <w:sz w:val="18"/>
              </w:rPr>
              <w:t>en</w:t>
            </w:r>
            <w:r>
              <w:rPr>
                <w:color w:val="00AFEF"/>
                <w:sz w:val="18"/>
                <w:u w:val="single" w:color="00AEEE"/>
              </w:rPr>
              <w:t xml:space="preserve"> </w:t>
            </w:r>
            <w:r>
              <w:rPr>
                <w:color w:val="00AFEF"/>
                <w:sz w:val="18"/>
                <w:u w:val="single" w:color="00AEEE"/>
              </w:rPr>
              <w:tab/>
            </w:r>
            <w:r>
              <w:rPr>
                <w:color w:val="00AFEF"/>
                <w:sz w:val="18"/>
              </w:rPr>
              <w:t>[indiquer ici la principale langue d’enseignement]</w:t>
            </w:r>
            <w:r>
              <w:rPr>
                <w:color w:val="00AFEF"/>
                <w:spacing w:val="-26"/>
                <w:sz w:val="18"/>
              </w:rPr>
              <w:t xml:space="preserve"> </w:t>
            </w:r>
            <w:r>
              <w:rPr>
                <w:color w:val="00AFEF"/>
                <w:sz w:val="18"/>
              </w:rPr>
              <w:t>que l’étudiant possède ou s’engage à acquérir avant le début de la période de mobilité est</w:t>
            </w:r>
            <w:r>
              <w:rPr>
                <w:color w:val="00AFEF"/>
                <w:spacing w:val="-10"/>
                <w:sz w:val="18"/>
              </w:rPr>
              <w:t xml:space="preserve"> </w:t>
            </w:r>
            <w:r>
              <w:rPr>
                <w:color w:val="00AFEF"/>
                <w:sz w:val="18"/>
              </w:rPr>
              <w:t>:</w:t>
            </w:r>
          </w:p>
          <w:p w:rsidR="00D35812" w:rsidRDefault="007E2B00">
            <w:pPr>
              <w:pStyle w:val="TableParagraph"/>
              <w:tabs>
                <w:tab w:val="left" w:pos="2663"/>
                <w:tab w:val="left" w:pos="3339"/>
                <w:tab w:val="left" w:pos="4014"/>
                <w:tab w:val="left" w:pos="4688"/>
                <w:tab w:val="left" w:pos="5375"/>
                <w:tab w:val="left" w:pos="6059"/>
              </w:tabs>
              <w:spacing w:line="221" w:lineRule="exact"/>
              <w:ind w:left="1986"/>
              <w:rPr>
                <w:rFonts w:ascii="Segoe UI Symbol" w:hAnsi="Segoe UI Symbol"/>
                <w:sz w:val="18"/>
              </w:rPr>
            </w:pPr>
            <w:r>
              <w:rPr>
                <w:i/>
                <w:sz w:val="18"/>
              </w:rPr>
              <w:t>A1</w:t>
            </w:r>
            <w:r>
              <w:rPr>
                <w:i/>
                <w:spacing w:val="1"/>
                <w:sz w:val="18"/>
              </w:rPr>
              <w:t xml:space="preserve"> </w:t>
            </w:r>
            <w:r>
              <w:rPr>
                <w:rFonts w:ascii="Segoe UI Symbol" w:hAnsi="Segoe UI Symbol"/>
                <w:sz w:val="18"/>
              </w:rPr>
              <w:t>☐</w:t>
            </w:r>
            <w:r>
              <w:rPr>
                <w:rFonts w:ascii="Segoe UI Symbol" w:hAnsi="Segoe UI Symbol"/>
                <w:sz w:val="18"/>
              </w:rPr>
              <w:tab/>
            </w:r>
            <w:r>
              <w:rPr>
                <w:i/>
                <w:sz w:val="18"/>
              </w:rPr>
              <w:t>A2</w:t>
            </w:r>
            <w:r>
              <w:rPr>
                <w:i/>
                <w:spacing w:val="1"/>
                <w:sz w:val="18"/>
              </w:rPr>
              <w:t xml:space="preserve"> </w:t>
            </w:r>
            <w:r>
              <w:rPr>
                <w:rFonts w:ascii="Segoe UI Symbol" w:hAnsi="Segoe UI Symbol"/>
                <w:sz w:val="18"/>
              </w:rPr>
              <w:t>☐</w:t>
            </w:r>
            <w:r>
              <w:rPr>
                <w:rFonts w:ascii="Segoe UI Symbol" w:hAnsi="Segoe UI Symbol"/>
                <w:sz w:val="18"/>
              </w:rPr>
              <w:tab/>
            </w:r>
            <w:r>
              <w:rPr>
                <w:i/>
                <w:sz w:val="18"/>
              </w:rPr>
              <w:t>B1</w:t>
            </w:r>
            <w:r>
              <w:rPr>
                <w:i/>
                <w:spacing w:val="-3"/>
                <w:sz w:val="18"/>
              </w:rPr>
              <w:t xml:space="preserve"> </w:t>
            </w:r>
            <w:r>
              <w:rPr>
                <w:rFonts w:ascii="Segoe UI Symbol" w:hAnsi="Segoe UI Symbol"/>
                <w:sz w:val="18"/>
              </w:rPr>
              <w:t>☐</w:t>
            </w:r>
            <w:r>
              <w:rPr>
                <w:rFonts w:ascii="Segoe UI Symbol" w:hAnsi="Segoe UI Symbol"/>
                <w:sz w:val="18"/>
              </w:rPr>
              <w:tab/>
            </w:r>
            <w:r>
              <w:rPr>
                <w:i/>
                <w:sz w:val="18"/>
              </w:rPr>
              <w:t>B2</w:t>
            </w:r>
            <w:r>
              <w:rPr>
                <w:i/>
                <w:spacing w:val="-2"/>
                <w:sz w:val="18"/>
              </w:rPr>
              <w:t xml:space="preserve"> </w:t>
            </w:r>
            <w:r>
              <w:rPr>
                <w:rFonts w:ascii="Segoe UI Symbol" w:hAnsi="Segoe UI Symbol"/>
                <w:sz w:val="18"/>
              </w:rPr>
              <w:t>☐</w:t>
            </w:r>
            <w:r>
              <w:rPr>
                <w:rFonts w:ascii="Segoe UI Symbol" w:hAnsi="Segoe UI Symbol"/>
                <w:sz w:val="18"/>
              </w:rPr>
              <w:tab/>
            </w:r>
            <w:r>
              <w:rPr>
                <w:i/>
                <w:sz w:val="18"/>
              </w:rPr>
              <w:t>C1</w:t>
            </w:r>
            <w:r>
              <w:rPr>
                <w:i/>
                <w:spacing w:val="1"/>
                <w:sz w:val="18"/>
              </w:rPr>
              <w:t xml:space="preserve"> </w:t>
            </w:r>
            <w:r>
              <w:rPr>
                <w:rFonts w:ascii="Segoe UI Symbol" w:hAnsi="Segoe UI Symbol"/>
                <w:sz w:val="18"/>
              </w:rPr>
              <w:t>☐</w:t>
            </w:r>
            <w:r>
              <w:rPr>
                <w:rFonts w:ascii="Segoe UI Symbol" w:hAnsi="Segoe UI Symbol"/>
                <w:sz w:val="18"/>
              </w:rPr>
              <w:tab/>
            </w:r>
            <w:r>
              <w:rPr>
                <w:i/>
                <w:sz w:val="18"/>
              </w:rPr>
              <w:t>C2</w:t>
            </w:r>
            <w:r>
              <w:rPr>
                <w:i/>
                <w:spacing w:val="-2"/>
                <w:sz w:val="18"/>
              </w:rPr>
              <w:t xml:space="preserve"> </w:t>
            </w:r>
            <w:r>
              <w:rPr>
                <w:rFonts w:ascii="Segoe UI Symbol" w:hAnsi="Segoe UI Symbol"/>
                <w:sz w:val="18"/>
              </w:rPr>
              <w:t>☐</w:t>
            </w:r>
            <w:r>
              <w:rPr>
                <w:rFonts w:ascii="Segoe UI Symbol" w:hAnsi="Segoe UI Symbol"/>
                <w:sz w:val="18"/>
              </w:rPr>
              <w:tab/>
            </w:r>
            <w:r>
              <w:rPr>
                <w:i/>
                <w:sz w:val="18"/>
              </w:rPr>
              <w:t>Native speaker/locuteur natif</w:t>
            </w:r>
            <w:r>
              <w:rPr>
                <w:i/>
                <w:spacing w:val="-5"/>
                <w:sz w:val="18"/>
              </w:rPr>
              <w:t xml:space="preserve"> </w:t>
            </w:r>
            <w:r>
              <w:rPr>
                <w:rFonts w:ascii="Segoe UI Symbol" w:hAnsi="Segoe UI Symbol"/>
                <w:sz w:val="18"/>
              </w:rPr>
              <w:t>☐</w:t>
            </w:r>
          </w:p>
        </w:tc>
      </w:tr>
    </w:tbl>
    <w:p w:rsidR="00D35812" w:rsidRDefault="00D35812">
      <w:pPr>
        <w:spacing w:line="221" w:lineRule="exact"/>
        <w:rPr>
          <w:rFonts w:ascii="Segoe UI Symbol" w:hAnsi="Segoe UI Symbol"/>
          <w:sz w:val="18"/>
        </w:rPr>
        <w:sectPr w:rsidR="00D35812">
          <w:headerReference w:type="default" r:id="rId8"/>
          <w:footerReference w:type="default" r:id="rId9"/>
          <w:pgSz w:w="11910" w:h="16840"/>
          <w:pgMar w:top="1520" w:right="520" w:bottom="1020" w:left="520" w:header="567" w:footer="838" w:gutter="0"/>
          <w:cols w:space="720"/>
        </w:sectPr>
      </w:pPr>
    </w:p>
    <w:tbl>
      <w:tblPr>
        <w:tblStyle w:val="TableNormal"/>
        <w:tblW w:w="0" w:type="auto"/>
        <w:tblInd w:w="2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20"/>
        <w:gridCol w:w="1632"/>
        <w:gridCol w:w="4687"/>
        <w:gridCol w:w="3079"/>
      </w:tblGrid>
      <w:tr w:rsidR="00D35812">
        <w:trPr>
          <w:trHeight w:val="689"/>
        </w:trPr>
        <w:tc>
          <w:tcPr>
            <w:tcW w:w="10418" w:type="dxa"/>
            <w:gridSpan w:val="4"/>
          </w:tcPr>
          <w:p w:rsidR="00D35812" w:rsidRDefault="00D35812">
            <w:pPr>
              <w:pStyle w:val="TableParagraph"/>
              <w:spacing w:before="8"/>
              <w:rPr>
                <w:rFonts w:ascii="Times New Roman"/>
                <w:sz w:val="19"/>
              </w:rPr>
            </w:pPr>
          </w:p>
          <w:p w:rsidR="00D35812" w:rsidRDefault="007E2B00">
            <w:pPr>
              <w:pStyle w:val="TableParagraph"/>
              <w:ind w:left="2045" w:right="1888"/>
              <w:jc w:val="center"/>
              <w:rPr>
                <w:b/>
                <w:sz w:val="20"/>
              </w:rPr>
            </w:pPr>
            <w:bookmarkStart w:id="0" w:name="_bookmark0"/>
            <w:bookmarkEnd w:id="0"/>
            <w:proofErr w:type="spellStart"/>
            <w:r>
              <w:rPr>
                <w:b/>
                <w:sz w:val="20"/>
              </w:rPr>
              <w:t>Before</w:t>
            </w:r>
            <w:proofErr w:type="spellEnd"/>
            <w:r>
              <w:rPr>
                <w:b/>
                <w:sz w:val="20"/>
              </w:rPr>
              <w:t xml:space="preserve"> the </w:t>
            </w:r>
            <w:proofErr w:type="spellStart"/>
            <w:r>
              <w:rPr>
                <w:b/>
                <w:sz w:val="20"/>
              </w:rPr>
              <w:t>mobility</w:t>
            </w:r>
            <w:proofErr w:type="spellEnd"/>
            <w:r>
              <w:rPr>
                <w:b/>
                <w:sz w:val="20"/>
              </w:rPr>
              <w:t xml:space="preserve"> / </w:t>
            </w:r>
            <w:r>
              <w:rPr>
                <w:b/>
                <w:color w:val="00AFEF"/>
                <w:sz w:val="20"/>
              </w:rPr>
              <w:t>Avant la mobilité</w:t>
            </w:r>
          </w:p>
        </w:tc>
      </w:tr>
      <w:tr w:rsidR="00D35812">
        <w:trPr>
          <w:trHeight w:val="1609"/>
        </w:trPr>
        <w:tc>
          <w:tcPr>
            <w:tcW w:w="10418" w:type="dxa"/>
            <w:gridSpan w:val="4"/>
            <w:tcBorders>
              <w:bottom w:val="nil"/>
            </w:tcBorders>
          </w:tcPr>
          <w:p w:rsidR="00D35812" w:rsidRDefault="00D35812">
            <w:pPr>
              <w:pStyle w:val="TableParagraph"/>
              <w:spacing w:before="10"/>
              <w:rPr>
                <w:rFonts w:ascii="Times New Roman"/>
                <w:sz w:val="19"/>
              </w:rPr>
            </w:pPr>
          </w:p>
          <w:p w:rsidR="00D35812" w:rsidRDefault="007E2B00">
            <w:pPr>
              <w:pStyle w:val="TableParagraph"/>
              <w:ind w:left="3085" w:right="2930" w:firstLine="4"/>
              <w:jc w:val="center"/>
              <w:rPr>
                <w:b/>
                <w:i/>
                <w:sz w:val="20"/>
              </w:rPr>
            </w:pPr>
            <w:bookmarkStart w:id="1" w:name="_bookmark1"/>
            <w:bookmarkEnd w:id="1"/>
            <w:r>
              <w:rPr>
                <w:b/>
                <w:i/>
                <w:sz w:val="20"/>
                <w:shd w:val="clear" w:color="auto" w:fill="FFFF00"/>
              </w:rPr>
              <w:t xml:space="preserve">Recognition at the </w:t>
            </w:r>
            <w:proofErr w:type="spellStart"/>
            <w:r>
              <w:rPr>
                <w:b/>
                <w:i/>
                <w:sz w:val="20"/>
                <w:shd w:val="clear" w:color="auto" w:fill="FFFF00"/>
              </w:rPr>
              <w:t>Sending</w:t>
            </w:r>
            <w:proofErr w:type="spellEnd"/>
            <w:r>
              <w:rPr>
                <w:b/>
                <w:i/>
                <w:sz w:val="20"/>
                <w:shd w:val="clear" w:color="auto" w:fill="FFFF00"/>
              </w:rPr>
              <w:t xml:space="preserve"> Institution</w:t>
            </w:r>
            <w:r>
              <w:rPr>
                <w:b/>
                <w:i/>
                <w:sz w:val="20"/>
              </w:rPr>
              <w:t xml:space="preserve"> </w:t>
            </w:r>
            <w:r>
              <w:rPr>
                <w:b/>
                <w:i/>
                <w:color w:val="00AFEF"/>
                <w:sz w:val="20"/>
                <w:shd w:val="clear" w:color="auto" w:fill="FFFF00"/>
              </w:rPr>
              <w:t>Reconnaissance dans l’établissement d’envoi</w:t>
            </w:r>
          </w:p>
          <w:p w:rsidR="00D35812" w:rsidRDefault="007E2B00">
            <w:pPr>
              <w:pStyle w:val="TableParagraph"/>
              <w:spacing w:before="1"/>
              <w:ind w:left="2045" w:right="1891"/>
              <w:jc w:val="center"/>
              <w:rPr>
                <w:b/>
                <w:i/>
                <w:sz w:val="20"/>
              </w:rPr>
            </w:pPr>
            <w:r>
              <w:rPr>
                <w:b/>
                <w:i/>
                <w:color w:val="00AFEF"/>
                <w:sz w:val="20"/>
              </w:rPr>
              <w:t>(= Liste de cours suivis par l’étudiant s’il ne partait pas en mobilité)</w:t>
            </w:r>
          </w:p>
          <w:p w:rsidR="00D35812" w:rsidRDefault="00D35812" w:rsidP="0025336B">
            <w:pPr>
              <w:pStyle w:val="TableParagraph"/>
              <w:tabs>
                <w:tab w:val="left" w:pos="3645"/>
                <w:tab w:val="left" w:pos="5821"/>
              </w:tabs>
              <w:ind w:left="3644"/>
              <w:rPr>
                <w:b/>
                <w:sz w:val="20"/>
              </w:rPr>
            </w:pPr>
            <w:bookmarkStart w:id="2" w:name="_bookmark2"/>
            <w:bookmarkEnd w:id="2"/>
          </w:p>
        </w:tc>
      </w:tr>
      <w:tr w:rsidR="00D35812">
        <w:trPr>
          <w:trHeight w:val="1105"/>
        </w:trPr>
        <w:tc>
          <w:tcPr>
            <w:tcW w:w="1020" w:type="dxa"/>
            <w:tcBorders>
              <w:top w:val="nil"/>
              <w:bottom w:val="nil"/>
              <w:right w:val="single" w:sz="8" w:space="0" w:color="000000"/>
            </w:tcBorders>
          </w:tcPr>
          <w:p w:rsidR="00D35812" w:rsidRDefault="00D35812">
            <w:pPr>
              <w:pStyle w:val="TableParagraph"/>
              <w:rPr>
                <w:rFonts w:ascii="Times New Roman"/>
                <w:sz w:val="18"/>
              </w:rPr>
            </w:pPr>
          </w:p>
        </w:tc>
        <w:tc>
          <w:tcPr>
            <w:tcW w:w="1632"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line="180" w:lineRule="exact"/>
              <w:ind w:left="160"/>
              <w:rPr>
                <w:b/>
                <w:sz w:val="16"/>
              </w:rPr>
            </w:pPr>
            <w:r>
              <w:rPr>
                <w:b/>
                <w:sz w:val="16"/>
              </w:rPr>
              <w:t>Component code</w:t>
            </w:r>
          </w:p>
          <w:p w:rsidR="00D35812" w:rsidRDefault="007E2B00">
            <w:pPr>
              <w:pStyle w:val="TableParagraph"/>
              <w:spacing w:before="3"/>
              <w:ind w:left="316" w:right="280" w:firstLine="251"/>
              <w:rPr>
                <w:b/>
                <w:sz w:val="16"/>
              </w:rPr>
            </w:pPr>
            <w:r>
              <w:rPr>
                <w:sz w:val="16"/>
              </w:rPr>
              <w:t>(</w:t>
            </w:r>
            <w:proofErr w:type="gramStart"/>
            <w:r>
              <w:rPr>
                <w:sz w:val="16"/>
              </w:rPr>
              <w:t>if</w:t>
            </w:r>
            <w:proofErr w:type="gramEnd"/>
            <w:r>
              <w:rPr>
                <w:sz w:val="16"/>
              </w:rPr>
              <w:t xml:space="preserve"> </w:t>
            </w:r>
            <w:proofErr w:type="spellStart"/>
            <w:r>
              <w:rPr>
                <w:sz w:val="16"/>
              </w:rPr>
              <w:t>any</w:t>
            </w:r>
            <w:proofErr w:type="spellEnd"/>
            <w:r>
              <w:rPr>
                <w:sz w:val="16"/>
              </w:rPr>
              <w:t xml:space="preserve">) </w:t>
            </w:r>
            <w:r>
              <w:rPr>
                <w:b/>
                <w:color w:val="00AFEF"/>
                <w:sz w:val="16"/>
              </w:rPr>
              <w:t>Code de la</w:t>
            </w:r>
            <w:bookmarkStart w:id="3" w:name="_bookmark3"/>
            <w:bookmarkEnd w:id="3"/>
            <w:r>
              <w:rPr>
                <w:b/>
                <w:color w:val="00AFEF"/>
                <w:sz w:val="16"/>
              </w:rPr>
              <w:t xml:space="preserve"> composante pédagogique</w:t>
            </w:r>
          </w:p>
          <w:p w:rsidR="00D35812" w:rsidRDefault="007E2B00">
            <w:pPr>
              <w:pStyle w:val="TableParagraph"/>
              <w:spacing w:line="167" w:lineRule="exact"/>
              <w:ind w:left="369"/>
              <w:rPr>
                <w:b/>
                <w:sz w:val="16"/>
              </w:rPr>
            </w:pPr>
            <w:r>
              <w:rPr>
                <w:b/>
                <w:color w:val="00AFEF"/>
                <w:sz w:val="16"/>
              </w:rPr>
              <w:t>(si existant)</w:t>
            </w:r>
          </w:p>
        </w:tc>
        <w:tc>
          <w:tcPr>
            <w:tcW w:w="4687"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89"/>
              <w:ind w:left="748"/>
              <w:rPr>
                <w:b/>
                <w:sz w:val="16"/>
              </w:rPr>
            </w:pPr>
            <w:r>
              <w:rPr>
                <w:b/>
                <w:sz w:val="16"/>
              </w:rPr>
              <w:t xml:space="preserve">Component </w:t>
            </w:r>
            <w:proofErr w:type="spellStart"/>
            <w:r>
              <w:rPr>
                <w:b/>
                <w:sz w:val="16"/>
              </w:rPr>
              <w:t>title</w:t>
            </w:r>
            <w:proofErr w:type="spellEnd"/>
            <w:r>
              <w:rPr>
                <w:b/>
                <w:sz w:val="16"/>
              </w:rPr>
              <w:t xml:space="preserve"> at the </w:t>
            </w:r>
            <w:proofErr w:type="spellStart"/>
            <w:r>
              <w:rPr>
                <w:b/>
                <w:sz w:val="16"/>
              </w:rPr>
              <w:t>Sending</w:t>
            </w:r>
            <w:proofErr w:type="spellEnd"/>
            <w:r>
              <w:rPr>
                <w:b/>
                <w:sz w:val="16"/>
              </w:rPr>
              <w:t xml:space="preserve"> Institution</w:t>
            </w:r>
          </w:p>
          <w:p w:rsidR="00D35812" w:rsidRDefault="007E2B00">
            <w:pPr>
              <w:pStyle w:val="TableParagraph"/>
              <w:spacing w:before="1" w:line="183" w:lineRule="exact"/>
              <w:ind w:left="1010"/>
              <w:rPr>
                <w:sz w:val="16"/>
              </w:rPr>
            </w:pPr>
            <w:r>
              <w:rPr>
                <w:sz w:val="16"/>
              </w:rPr>
              <w:t>(</w:t>
            </w:r>
            <w:proofErr w:type="gramStart"/>
            <w:r>
              <w:rPr>
                <w:sz w:val="16"/>
              </w:rPr>
              <w:t>as</w:t>
            </w:r>
            <w:proofErr w:type="gramEnd"/>
            <w:r>
              <w:rPr>
                <w:sz w:val="16"/>
              </w:rPr>
              <w:t xml:space="preserve"> </w:t>
            </w:r>
            <w:proofErr w:type="spellStart"/>
            <w:r>
              <w:rPr>
                <w:sz w:val="16"/>
              </w:rPr>
              <w:t>indicated</w:t>
            </w:r>
            <w:proofErr w:type="spellEnd"/>
            <w:r>
              <w:rPr>
                <w:sz w:val="16"/>
              </w:rPr>
              <w:t xml:space="preserve"> in the course catalogue)</w:t>
            </w:r>
          </w:p>
          <w:p w:rsidR="00D35812" w:rsidRDefault="007E2B00">
            <w:pPr>
              <w:pStyle w:val="TableParagraph"/>
              <w:ind w:left="633" w:right="648"/>
              <w:jc w:val="center"/>
              <w:rPr>
                <w:b/>
                <w:sz w:val="16"/>
              </w:rPr>
            </w:pPr>
            <w:r>
              <w:rPr>
                <w:b/>
                <w:color w:val="00AFEF"/>
                <w:sz w:val="16"/>
              </w:rPr>
              <w:t>Intitulé de la composante pédagogique dans l’établissement d’envoi</w:t>
            </w:r>
          </w:p>
          <w:p w:rsidR="00D35812" w:rsidRDefault="007E2B00">
            <w:pPr>
              <w:pStyle w:val="TableParagraph"/>
              <w:spacing w:before="1"/>
              <w:ind w:left="633" w:right="616"/>
              <w:jc w:val="center"/>
              <w:rPr>
                <w:sz w:val="16"/>
              </w:rPr>
            </w:pPr>
            <w:r>
              <w:rPr>
                <w:color w:val="00AFEF"/>
                <w:sz w:val="16"/>
              </w:rPr>
              <w:t>(tel qu’indiqué dans le catalogue de cours)</w:t>
            </w:r>
          </w:p>
        </w:tc>
        <w:tc>
          <w:tcPr>
            <w:tcW w:w="3079" w:type="dxa"/>
            <w:tcBorders>
              <w:top w:val="single" w:sz="8" w:space="0" w:color="000000"/>
              <w:left w:val="single" w:sz="8" w:space="0" w:color="000000"/>
              <w:bottom w:val="single" w:sz="8" w:space="0" w:color="000000"/>
            </w:tcBorders>
          </w:tcPr>
          <w:p w:rsidR="00D35812" w:rsidRDefault="007E2B00">
            <w:pPr>
              <w:pStyle w:val="TableParagraph"/>
              <w:ind w:left="194" w:right="164"/>
              <w:jc w:val="center"/>
              <w:rPr>
                <w:b/>
                <w:sz w:val="16"/>
              </w:rPr>
            </w:pPr>
            <w:proofErr w:type="spellStart"/>
            <w:r>
              <w:rPr>
                <w:b/>
                <w:sz w:val="16"/>
              </w:rPr>
              <w:t>Number</w:t>
            </w:r>
            <w:proofErr w:type="spellEnd"/>
            <w:r>
              <w:rPr>
                <w:b/>
                <w:sz w:val="16"/>
              </w:rPr>
              <w:t xml:space="preserve"> of ECTS </w:t>
            </w:r>
            <w:proofErr w:type="spellStart"/>
            <w:r>
              <w:rPr>
                <w:b/>
                <w:sz w:val="16"/>
              </w:rPr>
              <w:t>credits</w:t>
            </w:r>
            <w:proofErr w:type="spellEnd"/>
            <w:r>
              <w:rPr>
                <w:b/>
                <w:sz w:val="16"/>
              </w:rPr>
              <w:t xml:space="preserve"> (or </w:t>
            </w:r>
            <w:proofErr w:type="spellStart"/>
            <w:r>
              <w:rPr>
                <w:b/>
                <w:sz w:val="16"/>
              </w:rPr>
              <w:t>equivalent</w:t>
            </w:r>
            <w:proofErr w:type="spellEnd"/>
            <w:r>
              <w:rPr>
                <w:b/>
                <w:sz w:val="16"/>
              </w:rPr>
              <w:t xml:space="preserve">) to </w:t>
            </w:r>
            <w:proofErr w:type="spellStart"/>
            <w:r>
              <w:rPr>
                <w:b/>
                <w:sz w:val="16"/>
              </w:rPr>
              <w:t>be</w:t>
            </w:r>
            <w:proofErr w:type="spellEnd"/>
            <w:r>
              <w:rPr>
                <w:b/>
                <w:sz w:val="16"/>
              </w:rPr>
              <w:t xml:space="preserve"> </w:t>
            </w:r>
            <w:proofErr w:type="spellStart"/>
            <w:r>
              <w:rPr>
                <w:b/>
                <w:sz w:val="16"/>
              </w:rPr>
              <w:t>recognised</w:t>
            </w:r>
            <w:proofErr w:type="spellEnd"/>
            <w:r>
              <w:rPr>
                <w:b/>
                <w:sz w:val="16"/>
              </w:rPr>
              <w:t xml:space="preserve"> by the </w:t>
            </w:r>
            <w:proofErr w:type="spellStart"/>
            <w:r>
              <w:rPr>
                <w:b/>
                <w:sz w:val="16"/>
              </w:rPr>
              <w:t>Sending</w:t>
            </w:r>
            <w:proofErr w:type="spellEnd"/>
            <w:r>
              <w:rPr>
                <w:b/>
                <w:sz w:val="16"/>
              </w:rPr>
              <w:t xml:space="preserve"> Institution</w:t>
            </w:r>
          </w:p>
          <w:p w:rsidR="00D35812" w:rsidRDefault="007E2B00">
            <w:pPr>
              <w:pStyle w:val="TableParagraph"/>
              <w:spacing w:line="184" w:lineRule="exact"/>
              <w:ind w:left="194" w:right="164"/>
              <w:jc w:val="center"/>
              <w:rPr>
                <w:b/>
                <w:sz w:val="16"/>
              </w:rPr>
            </w:pPr>
            <w:r>
              <w:rPr>
                <w:b/>
                <w:color w:val="00AFEF"/>
                <w:sz w:val="16"/>
              </w:rPr>
              <w:t>Nombre de crédits ECTS (ou équivalent) reconnus par l’établissement d’envoi</w:t>
            </w:r>
          </w:p>
        </w:tc>
      </w:tr>
      <w:tr w:rsidR="0025336B" w:rsidTr="004263E2">
        <w:trPr>
          <w:trHeight w:val="452"/>
        </w:trPr>
        <w:tc>
          <w:tcPr>
            <w:tcW w:w="1020" w:type="dxa"/>
            <w:tcBorders>
              <w:top w:val="nil"/>
              <w:bottom w:val="nil"/>
              <w:right w:val="single" w:sz="8" w:space="0" w:color="000000"/>
            </w:tcBorders>
          </w:tcPr>
          <w:p w:rsidR="0025336B" w:rsidRDefault="0025336B">
            <w:pPr>
              <w:pStyle w:val="TableParagraph"/>
              <w:rPr>
                <w:rFonts w:ascii="Times New Roman"/>
                <w:sz w:val="18"/>
              </w:rPr>
            </w:pPr>
          </w:p>
        </w:tc>
        <w:tc>
          <w:tcPr>
            <w:tcW w:w="9398" w:type="dxa"/>
            <w:gridSpan w:val="3"/>
            <w:tcBorders>
              <w:top w:val="single" w:sz="8" w:space="0" w:color="000000"/>
              <w:left w:val="single" w:sz="8" w:space="0" w:color="000000"/>
              <w:bottom w:val="single" w:sz="8" w:space="0" w:color="000000"/>
            </w:tcBorders>
            <w:shd w:val="clear" w:color="auto" w:fill="04B1EE"/>
            <w:vAlign w:val="center"/>
          </w:tcPr>
          <w:p w:rsidR="0025336B" w:rsidRPr="0025336B" w:rsidRDefault="0025336B" w:rsidP="0025336B">
            <w:pPr>
              <w:pStyle w:val="TableParagraph"/>
              <w:jc w:val="center"/>
              <w:rPr>
                <w:b/>
                <w:sz w:val="20"/>
              </w:rPr>
            </w:pPr>
            <w:r w:rsidRPr="0025336B">
              <w:rPr>
                <w:b/>
                <w:sz w:val="20"/>
              </w:rPr>
              <w:t>Semestre 1</w:t>
            </w:r>
          </w:p>
        </w:tc>
      </w:tr>
      <w:tr w:rsidR="00D35812">
        <w:trPr>
          <w:trHeight w:val="455"/>
        </w:trPr>
        <w:tc>
          <w:tcPr>
            <w:tcW w:w="1020" w:type="dxa"/>
            <w:tcBorders>
              <w:top w:val="nil"/>
              <w:bottom w:val="nil"/>
              <w:right w:val="single" w:sz="8" w:space="0" w:color="000000"/>
            </w:tcBorders>
          </w:tcPr>
          <w:p w:rsidR="00D35812" w:rsidRDefault="00D35812">
            <w:pPr>
              <w:pStyle w:val="TableParagraph"/>
              <w:rPr>
                <w:rFonts w:ascii="Times New Roman"/>
                <w:sz w:val="18"/>
              </w:rPr>
            </w:pPr>
          </w:p>
        </w:tc>
        <w:tc>
          <w:tcPr>
            <w:tcW w:w="1632"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D35812" w:rsidRDefault="0079455C" w:rsidP="0079455C">
            <w:pPr>
              <w:pStyle w:val="TableParagraph"/>
              <w:jc w:val="center"/>
              <w:rPr>
                <w:rFonts w:ascii="Times New Roman"/>
                <w:sz w:val="18"/>
              </w:rPr>
            </w:pPr>
            <w:r>
              <w:rPr>
                <w:rFonts w:ascii="Times New Roman"/>
                <w:sz w:val="18"/>
              </w:rPr>
              <w:t>9</w:t>
            </w:r>
          </w:p>
        </w:tc>
      </w:tr>
      <w:tr w:rsidR="0079455C">
        <w:trPr>
          <w:trHeight w:val="452"/>
        </w:trPr>
        <w:tc>
          <w:tcPr>
            <w:tcW w:w="1020" w:type="dxa"/>
            <w:tcBorders>
              <w:top w:val="nil"/>
              <w:bottom w:val="nil"/>
              <w:right w:val="single" w:sz="8" w:space="0" w:color="000000"/>
            </w:tcBorders>
          </w:tcPr>
          <w:p w:rsidR="0079455C" w:rsidRDefault="0079455C" w:rsidP="0079455C">
            <w:pPr>
              <w:pStyle w:val="TableParagraph"/>
              <w:rPr>
                <w:rFonts w:ascii="Times New Roman"/>
                <w:sz w:val="18"/>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9</w:t>
            </w:r>
          </w:p>
        </w:tc>
      </w:tr>
      <w:tr w:rsidR="0079455C">
        <w:trPr>
          <w:trHeight w:val="455"/>
        </w:trPr>
        <w:tc>
          <w:tcPr>
            <w:tcW w:w="1020" w:type="dxa"/>
            <w:tcBorders>
              <w:top w:val="nil"/>
              <w:bottom w:val="nil"/>
              <w:right w:val="single" w:sz="8" w:space="0" w:color="000000"/>
            </w:tcBorders>
          </w:tcPr>
          <w:p w:rsidR="0079455C" w:rsidRDefault="0079455C" w:rsidP="0079455C">
            <w:pPr>
              <w:pStyle w:val="TableParagraph"/>
              <w:rPr>
                <w:rFonts w:ascii="Times New Roman"/>
                <w:sz w:val="18"/>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3</w:t>
            </w:r>
          </w:p>
        </w:tc>
      </w:tr>
      <w:tr w:rsidR="0079455C">
        <w:trPr>
          <w:trHeight w:val="452"/>
        </w:trPr>
        <w:tc>
          <w:tcPr>
            <w:tcW w:w="1020" w:type="dxa"/>
            <w:tcBorders>
              <w:top w:val="nil"/>
              <w:bottom w:val="nil"/>
              <w:right w:val="single" w:sz="8" w:space="0" w:color="000000"/>
            </w:tcBorders>
          </w:tcPr>
          <w:p w:rsidR="0079455C" w:rsidRDefault="0079455C" w:rsidP="0079455C">
            <w:pPr>
              <w:pStyle w:val="TableParagraph"/>
              <w:rPr>
                <w:rFonts w:ascii="Times New Roman"/>
                <w:sz w:val="18"/>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3</w:t>
            </w:r>
          </w:p>
        </w:tc>
      </w:tr>
      <w:tr w:rsidR="0079455C">
        <w:trPr>
          <w:trHeight w:val="455"/>
        </w:trPr>
        <w:tc>
          <w:tcPr>
            <w:tcW w:w="1020" w:type="dxa"/>
            <w:tcBorders>
              <w:top w:val="nil"/>
              <w:bottom w:val="nil"/>
              <w:right w:val="single" w:sz="8" w:space="0" w:color="000000"/>
            </w:tcBorders>
          </w:tcPr>
          <w:p w:rsidR="0079455C" w:rsidRDefault="0079455C" w:rsidP="0079455C">
            <w:pPr>
              <w:pStyle w:val="TableParagraph"/>
              <w:rPr>
                <w:rFonts w:ascii="Times New Roman"/>
                <w:sz w:val="18"/>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1,5</w:t>
            </w:r>
          </w:p>
        </w:tc>
      </w:tr>
      <w:tr w:rsidR="0079455C">
        <w:trPr>
          <w:trHeight w:val="452"/>
        </w:trPr>
        <w:tc>
          <w:tcPr>
            <w:tcW w:w="1020" w:type="dxa"/>
            <w:vMerge w:val="restart"/>
            <w:tcBorders>
              <w:top w:val="nil"/>
              <w:bottom w:val="nil"/>
              <w:right w:val="single" w:sz="8" w:space="0" w:color="000000"/>
            </w:tcBorders>
          </w:tcPr>
          <w:p w:rsidR="0079455C" w:rsidRDefault="0079455C" w:rsidP="0079455C">
            <w:pPr>
              <w:pStyle w:val="TableParagraph"/>
              <w:spacing w:before="169"/>
              <w:ind w:left="126" w:right="63"/>
              <w:rPr>
                <w:b/>
                <w:sz w:val="20"/>
              </w:rPr>
            </w:pPr>
            <w:bookmarkStart w:id="4" w:name="_bookmark4"/>
            <w:bookmarkStart w:id="5" w:name="_bookmark5"/>
            <w:bookmarkStart w:id="6" w:name="_bookmark6"/>
            <w:bookmarkStart w:id="7" w:name="_bookmark7"/>
            <w:bookmarkEnd w:id="4"/>
            <w:bookmarkEnd w:id="5"/>
            <w:bookmarkEnd w:id="6"/>
            <w:bookmarkEnd w:id="7"/>
            <w:r>
              <w:rPr>
                <w:b/>
                <w:sz w:val="20"/>
              </w:rPr>
              <w:t xml:space="preserve">Table B </w:t>
            </w:r>
            <w:proofErr w:type="spellStart"/>
            <w:r>
              <w:rPr>
                <w:b/>
                <w:sz w:val="20"/>
              </w:rPr>
              <w:t>Before</w:t>
            </w:r>
            <w:proofErr w:type="spellEnd"/>
            <w:r>
              <w:rPr>
                <w:b/>
                <w:sz w:val="20"/>
              </w:rPr>
              <w:t xml:space="preserve"> the </w:t>
            </w:r>
            <w:proofErr w:type="spellStart"/>
            <w:r>
              <w:rPr>
                <w:b/>
                <w:w w:val="95"/>
                <w:sz w:val="20"/>
              </w:rPr>
              <w:t>mobility</w:t>
            </w:r>
            <w:proofErr w:type="spellEnd"/>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1,5</w:t>
            </w:r>
          </w:p>
        </w:tc>
      </w:tr>
      <w:tr w:rsidR="0079455C">
        <w:trPr>
          <w:trHeight w:val="455"/>
        </w:trPr>
        <w:tc>
          <w:tcPr>
            <w:tcW w:w="1020" w:type="dxa"/>
            <w:vMerge/>
            <w:tcBorders>
              <w:top w:val="nil"/>
              <w:bottom w:val="nil"/>
              <w:right w:val="single" w:sz="8" w:space="0" w:color="000000"/>
            </w:tcBorders>
          </w:tcPr>
          <w:p w:rsidR="0079455C" w:rsidRDefault="0079455C" w:rsidP="0079455C">
            <w:pPr>
              <w:rPr>
                <w:sz w:val="2"/>
                <w:szCs w:val="2"/>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3</w:t>
            </w:r>
          </w:p>
        </w:tc>
      </w:tr>
      <w:tr w:rsidR="0079455C">
        <w:trPr>
          <w:trHeight w:val="452"/>
        </w:trPr>
        <w:tc>
          <w:tcPr>
            <w:tcW w:w="1020" w:type="dxa"/>
            <w:vMerge/>
            <w:tcBorders>
              <w:top w:val="nil"/>
              <w:bottom w:val="nil"/>
              <w:right w:val="single" w:sz="8" w:space="0" w:color="000000"/>
            </w:tcBorders>
          </w:tcPr>
          <w:p w:rsidR="0079455C" w:rsidRDefault="0079455C" w:rsidP="0079455C">
            <w:pPr>
              <w:rPr>
                <w:sz w:val="2"/>
                <w:szCs w:val="2"/>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rPr>
                <w:rFonts w:ascii="Times New Roman"/>
                <w:sz w:val="18"/>
              </w:rPr>
            </w:pPr>
          </w:p>
        </w:tc>
      </w:tr>
      <w:tr w:rsidR="0079455C" w:rsidTr="004263E2">
        <w:trPr>
          <w:trHeight w:val="455"/>
        </w:trPr>
        <w:tc>
          <w:tcPr>
            <w:tcW w:w="1020" w:type="dxa"/>
            <w:vMerge w:val="restart"/>
            <w:tcBorders>
              <w:top w:val="nil"/>
              <w:bottom w:val="nil"/>
              <w:right w:val="single" w:sz="8" w:space="0" w:color="000000"/>
            </w:tcBorders>
          </w:tcPr>
          <w:p w:rsidR="0079455C" w:rsidRDefault="0079455C" w:rsidP="0079455C">
            <w:pPr>
              <w:pStyle w:val="TableParagraph"/>
              <w:spacing w:before="129"/>
              <w:ind w:left="126" w:right="63"/>
              <w:rPr>
                <w:b/>
                <w:sz w:val="20"/>
              </w:rPr>
            </w:pPr>
            <w:r>
              <w:rPr>
                <w:b/>
                <w:color w:val="00AFEF"/>
                <w:w w:val="95"/>
                <w:sz w:val="20"/>
              </w:rPr>
              <w:t>Tableau</w:t>
            </w:r>
            <w:bookmarkStart w:id="8" w:name="_bookmark8"/>
            <w:bookmarkEnd w:id="8"/>
            <w:r>
              <w:rPr>
                <w:b/>
                <w:color w:val="00AFEF"/>
                <w:w w:val="95"/>
                <w:sz w:val="20"/>
              </w:rPr>
              <w:t xml:space="preserve"> </w:t>
            </w:r>
            <w:r>
              <w:rPr>
                <w:b/>
                <w:color w:val="00AFEF"/>
                <w:sz w:val="20"/>
              </w:rPr>
              <w:t>B</w:t>
            </w:r>
          </w:p>
          <w:p w:rsidR="0079455C" w:rsidRDefault="0079455C" w:rsidP="0079455C">
            <w:pPr>
              <w:pStyle w:val="TableParagraph"/>
              <w:spacing w:before="1"/>
              <w:ind w:left="126" w:right="63"/>
              <w:rPr>
                <w:b/>
                <w:sz w:val="20"/>
              </w:rPr>
            </w:pPr>
            <w:r>
              <w:rPr>
                <w:b/>
                <w:color w:val="00AFEF"/>
                <w:sz w:val="20"/>
              </w:rPr>
              <w:t>Avant la mobilité</w:t>
            </w:r>
          </w:p>
        </w:tc>
        <w:tc>
          <w:tcPr>
            <w:tcW w:w="9398" w:type="dxa"/>
            <w:gridSpan w:val="3"/>
            <w:tcBorders>
              <w:top w:val="single" w:sz="8" w:space="0" w:color="000000"/>
              <w:left w:val="single" w:sz="8" w:space="0" w:color="000000"/>
              <w:bottom w:val="single" w:sz="8" w:space="0" w:color="000000"/>
            </w:tcBorders>
            <w:shd w:val="clear" w:color="auto" w:fill="04B1EE"/>
            <w:vAlign w:val="center"/>
          </w:tcPr>
          <w:p w:rsidR="0079455C" w:rsidRDefault="0079455C" w:rsidP="0079455C">
            <w:pPr>
              <w:pStyle w:val="TableParagraph"/>
              <w:jc w:val="center"/>
              <w:rPr>
                <w:rFonts w:ascii="Times New Roman"/>
                <w:sz w:val="18"/>
              </w:rPr>
            </w:pPr>
            <w:r w:rsidRPr="0025336B">
              <w:rPr>
                <w:b/>
                <w:sz w:val="20"/>
              </w:rPr>
              <w:t>Semestre 2</w:t>
            </w:r>
          </w:p>
        </w:tc>
      </w:tr>
      <w:tr w:rsidR="0079455C">
        <w:trPr>
          <w:trHeight w:val="452"/>
        </w:trPr>
        <w:tc>
          <w:tcPr>
            <w:tcW w:w="1020" w:type="dxa"/>
            <w:vMerge/>
            <w:tcBorders>
              <w:top w:val="nil"/>
              <w:bottom w:val="nil"/>
              <w:right w:val="single" w:sz="8" w:space="0" w:color="000000"/>
            </w:tcBorders>
          </w:tcPr>
          <w:p w:rsidR="0079455C" w:rsidRDefault="0079455C" w:rsidP="0079455C">
            <w:pPr>
              <w:rPr>
                <w:sz w:val="2"/>
                <w:szCs w:val="2"/>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9</w:t>
            </w:r>
          </w:p>
        </w:tc>
      </w:tr>
      <w:tr w:rsidR="0079455C">
        <w:trPr>
          <w:trHeight w:val="455"/>
        </w:trPr>
        <w:tc>
          <w:tcPr>
            <w:tcW w:w="1020" w:type="dxa"/>
            <w:vMerge/>
            <w:tcBorders>
              <w:top w:val="nil"/>
              <w:bottom w:val="nil"/>
              <w:right w:val="single" w:sz="8" w:space="0" w:color="000000"/>
            </w:tcBorders>
          </w:tcPr>
          <w:p w:rsidR="0079455C" w:rsidRDefault="0079455C" w:rsidP="0079455C">
            <w:pPr>
              <w:rPr>
                <w:sz w:val="2"/>
                <w:szCs w:val="2"/>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9</w:t>
            </w:r>
          </w:p>
        </w:tc>
      </w:tr>
      <w:tr w:rsidR="0079455C">
        <w:trPr>
          <w:trHeight w:val="452"/>
        </w:trPr>
        <w:tc>
          <w:tcPr>
            <w:tcW w:w="1020" w:type="dxa"/>
            <w:tcBorders>
              <w:top w:val="nil"/>
              <w:bottom w:val="nil"/>
              <w:right w:val="single" w:sz="8" w:space="0" w:color="000000"/>
            </w:tcBorders>
          </w:tcPr>
          <w:p w:rsidR="0079455C" w:rsidRDefault="0079455C" w:rsidP="0079455C">
            <w:pPr>
              <w:pStyle w:val="TableParagraph"/>
              <w:rPr>
                <w:rFonts w:ascii="Times New Roman"/>
                <w:sz w:val="18"/>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3</w:t>
            </w:r>
          </w:p>
        </w:tc>
      </w:tr>
      <w:tr w:rsidR="0079455C">
        <w:trPr>
          <w:trHeight w:val="455"/>
        </w:trPr>
        <w:tc>
          <w:tcPr>
            <w:tcW w:w="1020" w:type="dxa"/>
            <w:tcBorders>
              <w:top w:val="nil"/>
              <w:bottom w:val="nil"/>
              <w:right w:val="single" w:sz="8" w:space="0" w:color="000000"/>
            </w:tcBorders>
          </w:tcPr>
          <w:p w:rsidR="0079455C" w:rsidRDefault="0079455C" w:rsidP="0079455C">
            <w:pPr>
              <w:pStyle w:val="TableParagraph"/>
              <w:rPr>
                <w:rFonts w:ascii="Times New Roman"/>
                <w:sz w:val="18"/>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3</w:t>
            </w:r>
          </w:p>
        </w:tc>
      </w:tr>
      <w:tr w:rsidR="0079455C">
        <w:trPr>
          <w:trHeight w:val="452"/>
        </w:trPr>
        <w:tc>
          <w:tcPr>
            <w:tcW w:w="1020" w:type="dxa"/>
            <w:tcBorders>
              <w:top w:val="nil"/>
              <w:bottom w:val="nil"/>
              <w:right w:val="single" w:sz="8" w:space="0" w:color="000000"/>
            </w:tcBorders>
          </w:tcPr>
          <w:p w:rsidR="0079455C" w:rsidRDefault="0079455C" w:rsidP="0079455C">
            <w:pPr>
              <w:pStyle w:val="TableParagraph"/>
              <w:rPr>
                <w:rFonts w:ascii="Times New Roman"/>
                <w:sz w:val="18"/>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1</w:t>
            </w:r>
          </w:p>
        </w:tc>
      </w:tr>
      <w:tr w:rsidR="0079455C">
        <w:trPr>
          <w:trHeight w:val="455"/>
        </w:trPr>
        <w:tc>
          <w:tcPr>
            <w:tcW w:w="1020" w:type="dxa"/>
            <w:tcBorders>
              <w:top w:val="nil"/>
              <w:bottom w:val="nil"/>
              <w:right w:val="single" w:sz="8" w:space="0" w:color="000000"/>
            </w:tcBorders>
          </w:tcPr>
          <w:p w:rsidR="0079455C" w:rsidRDefault="0079455C" w:rsidP="0079455C">
            <w:pPr>
              <w:pStyle w:val="TableParagraph"/>
              <w:rPr>
                <w:rFonts w:ascii="Times New Roman"/>
                <w:sz w:val="18"/>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1</w:t>
            </w:r>
          </w:p>
        </w:tc>
      </w:tr>
      <w:tr w:rsidR="0079455C">
        <w:trPr>
          <w:trHeight w:val="452"/>
        </w:trPr>
        <w:tc>
          <w:tcPr>
            <w:tcW w:w="1020" w:type="dxa"/>
            <w:tcBorders>
              <w:top w:val="nil"/>
              <w:bottom w:val="nil"/>
              <w:right w:val="single" w:sz="8" w:space="0" w:color="000000"/>
            </w:tcBorders>
          </w:tcPr>
          <w:p w:rsidR="0079455C" w:rsidRDefault="0079455C" w:rsidP="0079455C">
            <w:pPr>
              <w:pStyle w:val="TableParagraph"/>
              <w:rPr>
                <w:rFonts w:ascii="Times New Roman"/>
                <w:sz w:val="18"/>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1</w:t>
            </w:r>
          </w:p>
        </w:tc>
      </w:tr>
      <w:tr w:rsidR="0079455C">
        <w:trPr>
          <w:trHeight w:val="455"/>
        </w:trPr>
        <w:tc>
          <w:tcPr>
            <w:tcW w:w="1020" w:type="dxa"/>
            <w:tcBorders>
              <w:top w:val="nil"/>
              <w:bottom w:val="nil"/>
              <w:right w:val="single" w:sz="8" w:space="0" w:color="000000"/>
            </w:tcBorders>
          </w:tcPr>
          <w:p w:rsidR="0079455C" w:rsidRDefault="0079455C" w:rsidP="0079455C">
            <w:pPr>
              <w:pStyle w:val="TableParagraph"/>
              <w:rPr>
                <w:rFonts w:ascii="Times New Roman"/>
                <w:sz w:val="18"/>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jc w:val="center"/>
              <w:rPr>
                <w:rFonts w:ascii="Times New Roman"/>
                <w:sz w:val="18"/>
              </w:rPr>
            </w:pPr>
            <w:r>
              <w:rPr>
                <w:rFonts w:ascii="Times New Roman"/>
                <w:sz w:val="18"/>
              </w:rPr>
              <w:t>3</w:t>
            </w:r>
          </w:p>
        </w:tc>
      </w:tr>
      <w:tr w:rsidR="0079455C">
        <w:trPr>
          <w:trHeight w:val="452"/>
        </w:trPr>
        <w:tc>
          <w:tcPr>
            <w:tcW w:w="1020" w:type="dxa"/>
            <w:tcBorders>
              <w:top w:val="nil"/>
              <w:bottom w:val="nil"/>
              <w:right w:val="single" w:sz="8" w:space="0" w:color="000000"/>
            </w:tcBorders>
          </w:tcPr>
          <w:p w:rsidR="0079455C" w:rsidRDefault="0079455C" w:rsidP="0079455C">
            <w:pPr>
              <w:pStyle w:val="TableParagraph"/>
              <w:rPr>
                <w:rFonts w:ascii="Times New Roman"/>
                <w:sz w:val="18"/>
              </w:rPr>
            </w:pPr>
          </w:p>
        </w:tc>
        <w:tc>
          <w:tcPr>
            <w:tcW w:w="1632"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bottom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bottom w:val="single" w:sz="8" w:space="0" w:color="000000"/>
            </w:tcBorders>
          </w:tcPr>
          <w:p w:rsidR="0079455C" w:rsidRDefault="0079455C" w:rsidP="0079455C">
            <w:pPr>
              <w:pStyle w:val="TableParagraph"/>
              <w:rPr>
                <w:rFonts w:ascii="Times New Roman"/>
                <w:sz w:val="18"/>
              </w:rPr>
            </w:pPr>
          </w:p>
        </w:tc>
      </w:tr>
      <w:tr w:rsidR="0079455C">
        <w:trPr>
          <w:trHeight w:val="454"/>
        </w:trPr>
        <w:tc>
          <w:tcPr>
            <w:tcW w:w="1020" w:type="dxa"/>
            <w:tcBorders>
              <w:top w:val="nil"/>
              <w:right w:val="single" w:sz="8" w:space="0" w:color="000000"/>
            </w:tcBorders>
          </w:tcPr>
          <w:p w:rsidR="0079455C" w:rsidRDefault="0079455C" w:rsidP="0079455C">
            <w:pPr>
              <w:pStyle w:val="TableParagraph"/>
              <w:rPr>
                <w:rFonts w:ascii="Times New Roman"/>
                <w:sz w:val="18"/>
              </w:rPr>
            </w:pPr>
          </w:p>
        </w:tc>
        <w:tc>
          <w:tcPr>
            <w:tcW w:w="1632" w:type="dxa"/>
            <w:tcBorders>
              <w:top w:val="single" w:sz="8" w:space="0" w:color="000000"/>
              <w:left w:val="single" w:sz="8" w:space="0" w:color="000000"/>
              <w:right w:val="single" w:sz="8" w:space="0" w:color="000000"/>
            </w:tcBorders>
          </w:tcPr>
          <w:p w:rsidR="0079455C" w:rsidRDefault="0079455C" w:rsidP="0079455C">
            <w:pPr>
              <w:pStyle w:val="TableParagraph"/>
              <w:rPr>
                <w:rFonts w:ascii="Times New Roman"/>
                <w:sz w:val="18"/>
              </w:rPr>
            </w:pPr>
          </w:p>
        </w:tc>
        <w:tc>
          <w:tcPr>
            <w:tcW w:w="4687" w:type="dxa"/>
            <w:tcBorders>
              <w:top w:val="single" w:sz="8" w:space="0" w:color="000000"/>
              <w:left w:val="single" w:sz="8" w:space="0" w:color="000000"/>
              <w:right w:val="single" w:sz="8" w:space="0" w:color="000000"/>
            </w:tcBorders>
          </w:tcPr>
          <w:p w:rsidR="0079455C" w:rsidRDefault="0079455C" w:rsidP="0079455C">
            <w:pPr>
              <w:pStyle w:val="TableParagraph"/>
              <w:rPr>
                <w:rFonts w:ascii="Times New Roman"/>
                <w:sz w:val="18"/>
              </w:rPr>
            </w:pPr>
          </w:p>
        </w:tc>
        <w:tc>
          <w:tcPr>
            <w:tcW w:w="3079" w:type="dxa"/>
            <w:tcBorders>
              <w:top w:val="single" w:sz="8" w:space="0" w:color="000000"/>
              <w:left w:val="single" w:sz="8" w:space="0" w:color="000000"/>
            </w:tcBorders>
          </w:tcPr>
          <w:p w:rsidR="0079455C" w:rsidRDefault="0079455C" w:rsidP="0079455C">
            <w:pPr>
              <w:pStyle w:val="TableParagraph"/>
              <w:spacing w:before="3"/>
              <w:rPr>
                <w:rFonts w:ascii="Times New Roman"/>
                <w:sz w:val="19"/>
              </w:rPr>
            </w:pPr>
          </w:p>
          <w:p w:rsidR="0079455C" w:rsidRDefault="0079455C" w:rsidP="0079455C">
            <w:pPr>
              <w:pStyle w:val="TableParagraph"/>
              <w:spacing w:before="1" w:line="212" w:lineRule="exact"/>
              <w:ind w:left="247"/>
              <w:rPr>
                <w:b/>
                <w:sz w:val="20"/>
              </w:rPr>
            </w:pPr>
            <w:bookmarkStart w:id="9" w:name="_bookmark9"/>
            <w:bookmarkStart w:id="10" w:name="_bookmark10"/>
            <w:bookmarkStart w:id="11" w:name="_bookmark11"/>
            <w:bookmarkEnd w:id="9"/>
            <w:bookmarkEnd w:id="10"/>
            <w:bookmarkEnd w:id="11"/>
            <w:r>
              <w:rPr>
                <w:b/>
                <w:sz w:val="20"/>
              </w:rPr>
              <w:t>Total: 60 ECTS</w:t>
            </w:r>
          </w:p>
        </w:tc>
      </w:tr>
      <w:tr w:rsidR="0079455C">
        <w:trPr>
          <w:trHeight w:val="622"/>
        </w:trPr>
        <w:tc>
          <w:tcPr>
            <w:tcW w:w="10418" w:type="dxa"/>
            <w:gridSpan w:val="4"/>
          </w:tcPr>
          <w:p w:rsidR="0079455C" w:rsidRDefault="0079455C" w:rsidP="0079455C">
            <w:pPr>
              <w:pStyle w:val="TableParagraph"/>
              <w:spacing w:line="242" w:lineRule="auto"/>
              <w:ind w:left="234" w:right="463"/>
              <w:rPr>
                <w:i/>
                <w:sz w:val="18"/>
              </w:rPr>
            </w:pPr>
            <w:r>
              <w:rPr>
                <w:sz w:val="18"/>
              </w:rPr>
              <w:t xml:space="preserve">Provisions </w:t>
            </w:r>
            <w:proofErr w:type="spellStart"/>
            <w:r>
              <w:rPr>
                <w:sz w:val="18"/>
              </w:rPr>
              <w:t>applying</w:t>
            </w:r>
            <w:proofErr w:type="spellEnd"/>
            <w:r>
              <w:rPr>
                <w:sz w:val="18"/>
              </w:rPr>
              <w:t xml:space="preserve"> if the </w:t>
            </w:r>
            <w:proofErr w:type="spellStart"/>
            <w:r>
              <w:rPr>
                <w:sz w:val="18"/>
              </w:rPr>
              <w:t>student</w:t>
            </w:r>
            <w:proofErr w:type="spellEnd"/>
            <w:r>
              <w:rPr>
                <w:sz w:val="18"/>
              </w:rPr>
              <w:t xml:space="preserve"> </w:t>
            </w:r>
            <w:proofErr w:type="spellStart"/>
            <w:r>
              <w:rPr>
                <w:sz w:val="18"/>
              </w:rPr>
              <w:t>does</w:t>
            </w:r>
            <w:proofErr w:type="spellEnd"/>
            <w:r>
              <w:rPr>
                <w:sz w:val="18"/>
              </w:rPr>
              <w:t xml:space="preserve"> not </w:t>
            </w:r>
            <w:proofErr w:type="spellStart"/>
            <w:r>
              <w:rPr>
                <w:sz w:val="18"/>
              </w:rPr>
              <w:t>complete</w:t>
            </w:r>
            <w:proofErr w:type="spellEnd"/>
            <w:r>
              <w:rPr>
                <w:sz w:val="18"/>
              </w:rPr>
              <w:t xml:space="preserve"> </w:t>
            </w:r>
            <w:proofErr w:type="spellStart"/>
            <w:r>
              <w:rPr>
                <w:sz w:val="18"/>
              </w:rPr>
              <w:t>successfully</w:t>
            </w:r>
            <w:proofErr w:type="spellEnd"/>
            <w:r>
              <w:rPr>
                <w:sz w:val="18"/>
              </w:rPr>
              <w:t xml:space="preserve"> </w:t>
            </w:r>
            <w:proofErr w:type="spellStart"/>
            <w:r>
              <w:rPr>
                <w:sz w:val="18"/>
              </w:rPr>
              <w:t>some</w:t>
            </w:r>
            <w:proofErr w:type="spellEnd"/>
            <w:r>
              <w:rPr>
                <w:sz w:val="18"/>
              </w:rPr>
              <w:t xml:space="preserve"> </w:t>
            </w:r>
            <w:proofErr w:type="spellStart"/>
            <w:r>
              <w:rPr>
                <w:sz w:val="18"/>
              </w:rPr>
              <w:t>educational</w:t>
            </w:r>
            <w:proofErr w:type="spellEnd"/>
            <w:r>
              <w:rPr>
                <w:sz w:val="18"/>
              </w:rPr>
              <w:t xml:space="preserve"> components: </w:t>
            </w:r>
            <w:r>
              <w:rPr>
                <w:i/>
                <w:sz w:val="18"/>
              </w:rPr>
              <w:t xml:space="preserve">[web </w:t>
            </w:r>
            <w:proofErr w:type="spellStart"/>
            <w:r>
              <w:rPr>
                <w:i/>
                <w:sz w:val="18"/>
              </w:rPr>
              <w:t>link</w:t>
            </w:r>
            <w:proofErr w:type="spellEnd"/>
            <w:r>
              <w:rPr>
                <w:i/>
                <w:sz w:val="18"/>
              </w:rPr>
              <w:t xml:space="preserve"> to the relevant information]</w:t>
            </w:r>
          </w:p>
          <w:p w:rsidR="0079455C" w:rsidRDefault="0079455C" w:rsidP="0079455C">
            <w:pPr>
              <w:pStyle w:val="TableParagraph"/>
              <w:spacing w:line="188" w:lineRule="exact"/>
              <w:ind w:left="234"/>
              <w:rPr>
                <w:i/>
                <w:sz w:val="18"/>
              </w:rPr>
            </w:pPr>
            <w:r>
              <w:rPr>
                <w:i/>
                <w:sz w:val="18"/>
              </w:rPr>
              <w:t>Dispositions applicables si l’étudiant ne valide pas certaines composantes pédagogiques [lien web vers l’information]</w:t>
            </w:r>
          </w:p>
        </w:tc>
      </w:tr>
    </w:tbl>
    <w:p w:rsidR="00D35812" w:rsidRDefault="00D35812">
      <w:pPr>
        <w:spacing w:line="188" w:lineRule="exact"/>
        <w:rPr>
          <w:sz w:val="18"/>
        </w:rPr>
        <w:sectPr w:rsidR="00D35812">
          <w:pgSz w:w="11910" w:h="16840"/>
          <w:pgMar w:top="1520" w:right="520" w:bottom="1020" w:left="520" w:header="567" w:footer="838" w:gutter="0"/>
          <w:cols w:space="720"/>
        </w:sectPr>
      </w:pPr>
    </w:p>
    <w:tbl>
      <w:tblPr>
        <w:tblStyle w:val="TableNormal"/>
        <w:tblW w:w="0" w:type="auto"/>
        <w:tblInd w:w="2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954"/>
        <w:gridCol w:w="1947"/>
        <w:gridCol w:w="2206"/>
        <w:gridCol w:w="1680"/>
        <w:gridCol w:w="1109"/>
        <w:gridCol w:w="1524"/>
      </w:tblGrid>
      <w:tr w:rsidR="00D35812">
        <w:trPr>
          <w:trHeight w:val="5955"/>
        </w:trPr>
        <w:tc>
          <w:tcPr>
            <w:tcW w:w="10420" w:type="dxa"/>
            <w:gridSpan w:val="6"/>
          </w:tcPr>
          <w:p w:rsidR="00D35812" w:rsidRDefault="007E2B00">
            <w:pPr>
              <w:pStyle w:val="TableParagraph"/>
              <w:spacing w:line="229" w:lineRule="exact"/>
              <w:ind w:left="234"/>
              <w:rPr>
                <w:b/>
                <w:i/>
                <w:sz w:val="20"/>
              </w:rPr>
            </w:pPr>
            <w:proofErr w:type="spellStart"/>
            <w:r>
              <w:rPr>
                <w:b/>
                <w:i/>
                <w:sz w:val="20"/>
              </w:rPr>
              <w:lastRenderedPageBreak/>
              <w:t>Commitment</w:t>
            </w:r>
            <w:proofErr w:type="spellEnd"/>
            <w:r>
              <w:rPr>
                <w:b/>
                <w:i/>
                <w:sz w:val="20"/>
              </w:rPr>
              <w:t>/Engagement</w:t>
            </w:r>
          </w:p>
          <w:p w:rsidR="00D35812" w:rsidRDefault="007E2B00">
            <w:pPr>
              <w:pStyle w:val="TableParagraph"/>
              <w:spacing w:before="70"/>
              <w:ind w:left="234" w:right="75"/>
              <w:jc w:val="both"/>
              <w:rPr>
                <w:sz w:val="20"/>
              </w:rPr>
            </w:pPr>
            <w:bookmarkStart w:id="12" w:name="_bookmark12"/>
            <w:bookmarkEnd w:id="12"/>
            <w:r>
              <w:rPr>
                <w:sz w:val="20"/>
              </w:rPr>
              <w:t xml:space="preserve">By </w:t>
            </w:r>
            <w:proofErr w:type="spellStart"/>
            <w:r>
              <w:rPr>
                <w:sz w:val="20"/>
              </w:rPr>
              <w:t>signing</w:t>
            </w:r>
            <w:proofErr w:type="spellEnd"/>
            <w:r>
              <w:rPr>
                <w:sz w:val="20"/>
              </w:rPr>
              <w:t xml:space="preserve"> </w:t>
            </w:r>
            <w:proofErr w:type="spellStart"/>
            <w:r>
              <w:rPr>
                <w:sz w:val="20"/>
              </w:rPr>
              <w:t>this</w:t>
            </w:r>
            <w:proofErr w:type="spellEnd"/>
            <w:r>
              <w:rPr>
                <w:sz w:val="20"/>
              </w:rPr>
              <w:t xml:space="preserve"> document, the </w:t>
            </w:r>
            <w:proofErr w:type="spellStart"/>
            <w:r>
              <w:rPr>
                <w:sz w:val="20"/>
              </w:rPr>
              <w:t>student</w:t>
            </w:r>
            <w:proofErr w:type="spellEnd"/>
            <w:r>
              <w:rPr>
                <w:sz w:val="20"/>
              </w:rPr>
              <w:t xml:space="preserve">, the </w:t>
            </w:r>
            <w:proofErr w:type="spellStart"/>
            <w:r>
              <w:rPr>
                <w:sz w:val="20"/>
              </w:rPr>
              <w:t>Sending</w:t>
            </w:r>
            <w:proofErr w:type="spellEnd"/>
            <w:r>
              <w:rPr>
                <w:sz w:val="20"/>
              </w:rPr>
              <w:t xml:space="preserve"> Institution and the </w:t>
            </w:r>
            <w:proofErr w:type="spellStart"/>
            <w:r>
              <w:rPr>
                <w:sz w:val="20"/>
              </w:rPr>
              <w:t>Receiving</w:t>
            </w:r>
            <w:proofErr w:type="spellEnd"/>
            <w:r>
              <w:rPr>
                <w:sz w:val="20"/>
              </w:rPr>
              <w:t xml:space="preserve"> Institution </w:t>
            </w:r>
            <w:proofErr w:type="spellStart"/>
            <w:r>
              <w:rPr>
                <w:sz w:val="20"/>
              </w:rPr>
              <w:t>confirm</w:t>
            </w:r>
            <w:proofErr w:type="spellEnd"/>
            <w:r>
              <w:rPr>
                <w:sz w:val="20"/>
              </w:rPr>
              <w:t xml:space="preserve"> </w:t>
            </w:r>
            <w:proofErr w:type="spellStart"/>
            <w:r>
              <w:rPr>
                <w:sz w:val="20"/>
              </w:rPr>
              <w:t>that</w:t>
            </w:r>
            <w:proofErr w:type="spellEnd"/>
            <w:r>
              <w:rPr>
                <w:sz w:val="20"/>
              </w:rPr>
              <w:t xml:space="preserve"> </w:t>
            </w:r>
            <w:proofErr w:type="spellStart"/>
            <w:r>
              <w:rPr>
                <w:sz w:val="20"/>
              </w:rPr>
              <w:t>they</w:t>
            </w:r>
            <w:proofErr w:type="spellEnd"/>
            <w:r>
              <w:rPr>
                <w:sz w:val="20"/>
              </w:rPr>
              <w:t xml:space="preserve"> </w:t>
            </w:r>
            <w:proofErr w:type="spellStart"/>
            <w:r>
              <w:rPr>
                <w:sz w:val="20"/>
              </w:rPr>
              <w:t>approve</w:t>
            </w:r>
            <w:proofErr w:type="spellEnd"/>
            <w:r>
              <w:rPr>
                <w:spacing w:val="-8"/>
                <w:sz w:val="20"/>
              </w:rPr>
              <w:t xml:space="preserve"> </w:t>
            </w:r>
            <w:r>
              <w:rPr>
                <w:sz w:val="20"/>
              </w:rPr>
              <w:t>the</w:t>
            </w:r>
            <w:r>
              <w:rPr>
                <w:spacing w:val="-8"/>
                <w:sz w:val="20"/>
              </w:rPr>
              <w:t xml:space="preserve"> </w:t>
            </w:r>
            <w:r>
              <w:rPr>
                <w:sz w:val="20"/>
              </w:rPr>
              <w:t>Learning</w:t>
            </w:r>
            <w:r>
              <w:rPr>
                <w:spacing w:val="-6"/>
                <w:sz w:val="20"/>
              </w:rPr>
              <w:t xml:space="preserve"> </w:t>
            </w:r>
            <w:r>
              <w:rPr>
                <w:sz w:val="20"/>
              </w:rPr>
              <w:t>Agreement</w:t>
            </w:r>
            <w:r>
              <w:rPr>
                <w:spacing w:val="-8"/>
                <w:sz w:val="20"/>
              </w:rPr>
              <w:t xml:space="preserve"> </w:t>
            </w:r>
            <w:r>
              <w:rPr>
                <w:sz w:val="20"/>
              </w:rPr>
              <w:t>and</w:t>
            </w:r>
            <w:r>
              <w:rPr>
                <w:spacing w:val="-8"/>
                <w:sz w:val="20"/>
              </w:rPr>
              <w:t xml:space="preserve"> </w:t>
            </w:r>
            <w:proofErr w:type="spellStart"/>
            <w:r>
              <w:rPr>
                <w:sz w:val="20"/>
              </w:rPr>
              <w:t>that</w:t>
            </w:r>
            <w:proofErr w:type="spellEnd"/>
            <w:r>
              <w:rPr>
                <w:spacing w:val="-8"/>
                <w:sz w:val="20"/>
              </w:rPr>
              <w:t xml:space="preserve"> </w:t>
            </w:r>
            <w:proofErr w:type="spellStart"/>
            <w:r>
              <w:rPr>
                <w:sz w:val="20"/>
              </w:rPr>
              <w:t>they</w:t>
            </w:r>
            <w:proofErr w:type="spellEnd"/>
            <w:r>
              <w:rPr>
                <w:spacing w:val="-9"/>
                <w:sz w:val="20"/>
              </w:rPr>
              <w:t xml:space="preserve"> </w:t>
            </w:r>
            <w:proofErr w:type="spellStart"/>
            <w:r>
              <w:rPr>
                <w:sz w:val="20"/>
              </w:rPr>
              <w:t>will</w:t>
            </w:r>
            <w:proofErr w:type="spellEnd"/>
            <w:r>
              <w:rPr>
                <w:spacing w:val="-9"/>
                <w:sz w:val="20"/>
              </w:rPr>
              <w:t xml:space="preserve"> </w:t>
            </w:r>
            <w:proofErr w:type="spellStart"/>
            <w:r>
              <w:rPr>
                <w:sz w:val="20"/>
              </w:rPr>
              <w:t>comply</w:t>
            </w:r>
            <w:proofErr w:type="spellEnd"/>
            <w:r>
              <w:rPr>
                <w:spacing w:val="-11"/>
                <w:sz w:val="20"/>
              </w:rPr>
              <w:t xml:space="preserve"> </w:t>
            </w:r>
            <w:proofErr w:type="spellStart"/>
            <w:r>
              <w:rPr>
                <w:sz w:val="20"/>
              </w:rPr>
              <w:t>with</w:t>
            </w:r>
            <w:proofErr w:type="spellEnd"/>
            <w:r>
              <w:rPr>
                <w:spacing w:val="-8"/>
                <w:sz w:val="20"/>
              </w:rPr>
              <w:t xml:space="preserve"> </w:t>
            </w:r>
            <w:r>
              <w:rPr>
                <w:sz w:val="20"/>
              </w:rPr>
              <w:t>all</w:t>
            </w:r>
            <w:r>
              <w:rPr>
                <w:spacing w:val="-9"/>
                <w:sz w:val="20"/>
              </w:rPr>
              <w:t xml:space="preserve"> </w:t>
            </w:r>
            <w:r>
              <w:rPr>
                <w:sz w:val="20"/>
              </w:rPr>
              <w:t>the</w:t>
            </w:r>
            <w:r>
              <w:rPr>
                <w:spacing w:val="-6"/>
                <w:sz w:val="20"/>
              </w:rPr>
              <w:t xml:space="preserve"> </w:t>
            </w:r>
            <w:r>
              <w:rPr>
                <w:sz w:val="20"/>
              </w:rPr>
              <w:t>arrangements</w:t>
            </w:r>
            <w:r>
              <w:rPr>
                <w:spacing w:val="-6"/>
                <w:sz w:val="20"/>
              </w:rPr>
              <w:t xml:space="preserve"> </w:t>
            </w:r>
            <w:proofErr w:type="spellStart"/>
            <w:r>
              <w:rPr>
                <w:sz w:val="20"/>
              </w:rPr>
              <w:t>agreed</w:t>
            </w:r>
            <w:proofErr w:type="spellEnd"/>
            <w:r>
              <w:rPr>
                <w:spacing w:val="-7"/>
                <w:sz w:val="20"/>
              </w:rPr>
              <w:t xml:space="preserve"> </w:t>
            </w:r>
            <w:r>
              <w:rPr>
                <w:sz w:val="20"/>
              </w:rPr>
              <w:t>by</w:t>
            </w:r>
            <w:r>
              <w:rPr>
                <w:spacing w:val="-11"/>
                <w:sz w:val="20"/>
              </w:rPr>
              <w:t xml:space="preserve"> </w:t>
            </w:r>
            <w:r>
              <w:rPr>
                <w:sz w:val="20"/>
              </w:rPr>
              <w:t>all</w:t>
            </w:r>
            <w:r>
              <w:rPr>
                <w:spacing w:val="-9"/>
                <w:sz w:val="20"/>
              </w:rPr>
              <w:t xml:space="preserve"> </w:t>
            </w:r>
            <w:r>
              <w:rPr>
                <w:sz w:val="20"/>
              </w:rPr>
              <w:t>parties.</w:t>
            </w:r>
            <w:r>
              <w:rPr>
                <w:spacing w:val="-5"/>
                <w:sz w:val="20"/>
              </w:rPr>
              <w:t xml:space="preserve"> </w:t>
            </w:r>
            <w:proofErr w:type="spellStart"/>
            <w:r>
              <w:rPr>
                <w:sz w:val="20"/>
              </w:rPr>
              <w:t>Sending</w:t>
            </w:r>
            <w:proofErr w:type="spellEnd"/>
            <w:r>
              <w:rPr>
                <w:sz w:val="20"/>
              </w:rPr>
              <w:t xml:space="preserve"> and</w:t>
            </w:r>
            <w:r>
              <w:rPr>
                <w:spacing w:val="-13"/>
                <w:sz w:val="20"/>
              </w:rPr>
              <w:t xml:space="preserve"> </w:t>
            </w:r>
            <w:proofErr w:type="spellStart"/>
            <w:r>
              <w:rPr>
                <w:sz w:val="20"/>
              </w:rPr>
              <w:t>Receiving</w:t>
            </w:r>
            <w:proofErr w:type="spellEnd"/>
            <w:r>
              <w:rPr>
                <w:spacing w:val="-12"/>
                <w:sz w:val="20"/>
              </w:rPr>
              <w:t xml:space="preserve"> </w:t>
            </w:r>
            <w:r>
              <w:rPr>
                <w:sz w:val="20"/>
              </w:rPr>
              <w:t>Institutions</w:t>
            </w:r>
            <w:r>
              <w:rPr>
                <w:spacing w:val="-10"/>
                <w:sz w:val="20"/>
              </w:rPr>
              <w:t xml:space="preserve"> </w:t>
            </w:r>
            <w:proofErr w:type="spellStart"/>
            <w:r>
              <w:rPr>
                <w:sz w:val="20"/>
              </w:rPr>
              <w:t>undertake</w:t>
            </w:r>
            <w:proofErr w:type="spellEnd"/>
            <w:r>
              <w:rPr>
                <w:spacing w:val="-12"/>
                <w:sz w:val="20"/>
              </w:rPr>
              <w:t xml:space="preserve"> </w:t>
            </w:r>
            <w:r>
              <w:rPr>
                <w:sz w:val="20"/>
              </w:rPr>
              <w:t>to</w:t>
            </w:r>
            <w:r>
              <w:rPr>
                <w:spacing w:val="-12"/>
                <w:sz w:val="20"/>
              </w:rPr>
              <w:t xml:space="preserve"> </w:t>
            </w:r>
            <w:proofErr w:type="spellStart"/>
            <w:r>
              <w:rPr>
                <w:sz w:val="20"/>
              </w:rPr>
              <w:t>apply</w:t>
            </w:r>
            <w:proofErr w:type="spellEnd"/>
            <w:r>
              <w:rPr>
                <w:spacing w:val="-15"/>
                <w:sz w:val="20"/>
              </w:rPr>
              <w:t xml:space="preserve"> </w:t>
            </w:r>
            <w:r>
              <w:rPr>
                <w:sz w:val="20"/>
              </w:rPr>
              <w:t>all</w:t>
            </w:r>
            <w:r>
              <w:rPr>
                <w:spacing w:val="-10"/>
                <w:sz w:val="20"/>
              </w:rPr>
              <w:t xml:space="preserve"> </w:t>
            </w:r>
            <w:r>
              <w:rPr>
                <w:sz w:val="20"/>
              </w:rPr>
              <w:t>the</w:t>
            </w:r>
            <w:r>
              <w:rPr>
                <w:spacing w:val="-9"/>
                <w:sz w:val="20"/>
              </w:rPr>
              <w:t xml:space="preserve"> </w:t>
            </w:r>
            <w:proofErr w:type="spellStart"/>
            <w:r>
              <w:rPr>
                <w:sz w:val="20"/>
              </w:rPr>
              <w:t>principles</w:t>
            </w:r>
            <w:proofErr w:type="spellEnd"/>
            <w:r>
              <w:rPr>
                <w:spacing w:val="-10"/>
                <w:sz w:val="20"/>
              </w:rPr>
              <w:t xml:space="preserve"> </w:t>
            </w:r>
            <w:r>
              <w:rPr>
                <w:sz w:val="20"/>
              </w:rPr>
              <w:t>of</w:t>
            </w:r>
            <w:r>
              <w:rPr>
                <w:spacing w:val="-10"/>
                <w:sz w:val="20"/>
              </w:rPr>
              <w:t xml:space="preserve"> </w:t>
            </w:r>
            <w:r>
              <w:rPr>
                <w:sz w:val="20"/>
              </w:rPr>
              <w:t>the</w:t>
            </w:r>
            <w:r>
              <w:rPr>
                <w:spacing w:val="-12"/>
                <w:sz w:val="20"/>
              </w:rPr>
              <w:t xml:space="preserve"> </w:t>
            </w:r>
            <w:r>
              <w:rPr>
                <w:sz w:val="20"/>
              </w:rPr>
              <w:t>Erasmus</w:t>
            </w:r>
            <w:r>
              <w:rPr>
                <w:spacing w:val="-10"/>
                <w:sz w:val="20"/>
              </w:rPr>
              <w:t xml:space="preserve"> </w:t>
            </w:r>
            <w:r>
              <w:rPr>
                <w:sz w:val="20"/>
              </w:rPr>
              <w:t>Charter</w:t>
            </w:r>
            <w:r>
              <w:rPr>
                <w:spacing w:val="-10"/>
                <w:sz w:val="20"/>
              </w:rPr>
              <w:t xml:space="preserve"> </w:t>
            </w:r>
            <w:r>
              <w:rPr>
                <w:sz w:val="20"/>
              </w:rPr>
              <w:t>for</w:t>
            </w:r>
            <w:r>
              <w:rPr>
                <w:spacing w:val="-10"/>
                <w:sz w:val="20"/>
              </w:rPr>
              <w:t xml:space="preserve"> </w:t>
            </w:r>
            <w:proofErr w:type="spellStart"/>
            <w:r>
              <w:rPr>
                <w:sz w:val="20"/>
              </w:rPr>
              <w:t>Higher</w:t>
            </w:r>
            <w:proofErr w:type="spellEnd"/>
            <w:r>
              <w:rPr>
                <w:spacing w:val="-10"/>
                <w:sz w:val="20"/>
              </w:rPr>
              <w:t xml:space="preserve"> </w:t>
            </w:r>
            <w:r>
              <w:rPr>
                <w:sz w:val="20"/>
              </w:rPr>
              <w:t>Education</w:t>
            </w:r>
            <w:r>
              <w:rPr>
                <w:spacing w:val="-12"/>
                <w:sz w:val="20"/>
              </w:rPr>
              <w:t xml:space="preserve"> </w:t>
            </w:r>
            <w:proofErr w:type="spellStart"/>
            <w:r>
              <w:rPr>
                <w:sz w:val="20"/>
              </w:rPr>
              <w:t>relating</w:t>
            </w:r>
            <w:proofErr w:type="spellEnd"/>
            <w:r>
              <w:rPr>
                <w:sz w:val="20"/>
              </w:rPr>
              <w:t xml:space="preserve"> to</w:t>
            </w:r>
            <w:r>
              <w:rPr>
                <w:spacing w:val="-8"/>
                <w:sz w:val="20"/>
              </w:rPr>
              <w:t xml:space="preserve"> </w:t>
            </w:r>
            <w:proofErr w:type="spellStart"/>
            <w:r>
              <w:rPr>
                <w:sz w:val="20"/>
              </w:rPr>
              <w:t>mobility</w:t>
            </w:r>
            <w:proofErr w:type="spellEnd"/>
            <w:r>
              <w:rPr>
                <w:spacing w:val="-12"/>
                <w:sz w:val="20"/>
              </w:rPr>
              <w:t xml:space="preserve"> </w:t>
            </w:r>
            <w:r>
              <w:rPr>
                <w:sz w:val="20"/>
              </w:rPr>
              <w:t>for</w:t>
            </w:r>
            <w:r>
              <w:rPr>
                <w:spacing w:val="-6"/>
                <w:sz w:val="20"/>
              </w:rPr>
              <w:t xml:space="preserve"> </w:t>
            </w:r>
            <w:proofErr w:type="spellStart"/>
            <w:r>
              <w:rPr>
                <w:sz w:val="20"/>
              </w:rPr>
              <w:t>studies</w:t>
            </w:r>
            <w:proofErr w:type="spellEnd"/>
            <w:r>
              <w:rPr>
                <w:spacing w:val="-6"/>
                <w:sz w:val="20"/>
              </w:rPr>
              <w:t xml:space="preserve"> </w:t>
            </w:r>
            <w:r>
              <w:rPr>
                <w:sz w:val="20"/>
              </w:rPr>
              <w:t>(or</w:t>
            </w:r>
            <w:r>
              <w:rPr>
                <w:spacing w:val="-6"/>
                <w:sz w:val="20"/>
              </w:rPr>
              <w:t xml:space="preserve"> </w:t>
            </w:r>
            <w:r>
              <w:rPr>
                <w:sz w:val="20"/>
              </w:rPr>
              <w:t>the</w:t>
            </w:r>
            <w:r>
              <w:rPr>
                <w:spacing w:val="-7"/>
                <w:sz w:val="20"/>
              </w:rPr>
              <w:t xml:space="preserve"> </w:t>
            </w:r>
            <w:proofErr w:type="spellStart"/>
            <w:r>
              <w:rPr>
                <w:sz w:val="20"/>
              </w:rPr>
              <w:t>principles</w:t>
            </w:r>
            <w:proofErr w:type="spellEnd"/>
            <w:r>
              <w:rPr>
                <w:spacing w:val="-6"/>
                <w:sz w:val="20"/>
              </w:rPr>
              <w:t xml:space="preserve"> </w:t>
            </w:r>
            <w:proofErr w:type="spellStart"/>
            <w:r>
              <w:rPr>
                <w:sz w:val="20"/>
              </w:rPr>
              <w:t>agreed</w:t>
            </w:r>
            <w:proofErr w:type="spellEnd"/>
            <w:r>
              <w:rPr>
                <w:spacing w:val="-5"/>
                <w:sz w:val="20"/>
              </w:rPr>
              <w:t xml:space="preserve"> </w:t>
            </w:r>
            <w:r>
              <w:rPr>
                <w:sz w:val="20"/>
              </w:rPr>
              <w:t>in</w:t>
            </w:r>
            <w:r>
              <w:rPr>
                <w:spacing w:val="-7"/>
                <w:sz w:val="20"/>
              </w:rPr>
              <w:t xml:space="preserve"> </w:t>
            </w:r>
            <w:r>
              <w:rPr>
                <w:sz w:val="20"/>
              </w:rPr>
              <w:t>the</w:t>
            </w:r>
            <w:r>
              <w:rPr>
                <w:spacing w:val="-8"/>
                <w:sz w:val="20"/>
              </w:rPr>
              <w:t xml:space="preserve"> </w:t>
            </w:r>
            <w:r>
              <w:rPr>
                <w:sz w:val="20"/>
              </w:rPr>
              <w:t>Inter-</w:t>
            </w:r>
            <w:proofErr w:type="spellStart"/>
            <w:r>
              <w:rPr>
                <w:sz w:val="20"/>
              </w:rPr>
              <w:t>Institutional</w:t>
            </w:r>
            <w:proofErr w:type="spellEnd"/>
            <w:r>
              <w:rPr>
                <w:spacing w:val="-7"/>
                <w:sz w:val="20"/>
              </w:rPr>
              <w:t xml:space="preserve"> </w:t>
            </w:r>
            <w:r>
              <w:rPr>
                <w:sz w:val="20"/>
              </w:rPr>
              <w:t>Agreement</w:t>
            </w:r>
            <w:r>
              <w:rPr>
                <w:spacing w:val="-7"/>
                <w:sz w:val="20"/>
              </w:rPr>
              <w:t xml:space="preserve"> </w:t>
            </w:r>
            <w:r>
              <w:rPr>
                <w:sz w:val="20"/>
              </w:rPr>
              <w:t>for</w:t>
            </w:r>
            <w:r>
              <w:rPr>
                <w:spacing w:val="-6"/>
                <w:sz w:val="20"/>
              </w:rPr>
              <w:t xml:space="preserve"> </w:t>
            </w:r>
            <w:r>
              <w:rPr>
                <w:sz w:val="20"/>
              </w:rPr>
              <w:t>institutions</w:t>
            </w:r>
            <w:r>
              <w:rPr>
                <w:spacing w:val="-6"/>
                <w:sz w:val="20"/>
              </w:rPr>
              <w:t xml:space="preserve"> </w:t>
            </w:r>
            <w:proofErr w:type="spellStart"/>
            <w:r>
              <w:rPr>
                <w:sz w:val="20"/>
              </w:rPr>
              <w:t>located</w:t>
            </w:r>
            <w:proofErr w:type="spellEnd"/>
            <w:r>
              <w:rPr>
                <w:spacing w:val="-7"/>
                <w:sz w:val="20"/>
              </w:rPr>
              <w:t xml:space="preserve"> </w:t>
            </w:r>
            <w:r>
              <w:rPr>
                <w:sz w:val="20"/>
              </w:rPr>
              <w:t>in</w:t>
            </w:r>
            <w:r>
              <w:rPr>
                <w:spacing w:val="-8"/>
                <w:sz w:val="20"/>
              </w:rPr>
              <w:t xml:space="preserve"> </w:t>
            </w:r>
            <w:r>
              <w:rPr>
                <w:sz w:val="20"/>
              </w:rPr>
              <w:t>Partner Countries).</w:t>
            </w:r>
            <w:r>
              <w:rPr>
                <w:spacing w:val="-6"/>
                <w:sz w:val="20"/>
              </w:rPr>
              <w:t xml:space="preserve"> </w:t>
            </w:r>
            <w:r>
              <w:rPr>
                <w:sz w:val="20"/>
              </w:rPr>
              <w:t>The</w:t>
            </w:r>
            <w:r>
              <w:rPr>
                <w:spacing w:val="-6"/>
                <w:sz w:val="20"/>
              </w:rPr>
              <w:t xml:space="preserve"> </w:t>
            </w:r>
            <w:proofErr w:type="spellStart"/>
            <w:r>
              <w:rPr>
                <w:sz w:val="20"/>
              </w:rPr>
              <w:t>Beneficiary</w:t>
            </w:r>
            <w:proofErr w:type="spellEnd"/>
            <w:r>
              <w:rPr>
                <w:spacing w:val="-7"/>
                <w:sz w:val="20"/>
              </w:rPr>
              <w:t xml:space="preserve"> </w:t>
            </w:r>
            <w:r>
              <w:rPr>
                <w:sz w:val="20"/>
              </w:rPr>
              <w:t>Institution</w:t>
            </w:r>
            <w:r>
              <w:rPr>
                <w:spacing w:val="-6"/>
                <w:sz w:val="20"/>
              </w:rPr>
              <w:t xml:space="preserve"> </w:t>
            </w:r>
            <w:r>
              <w:rPr>
                <w:sz w:val="20"/>
              </w:rPr>
              <w:t>and</w:t>
            </w:r>
            <w:r>
              <w:rPr>
                <w:spacing w:val="-6"/>
                <w:sz w:val="20"/>
              </w:rPr>
              <w:t xml:space="preserve"> </w:t>
            </w:r>
            <w:r>
              <w:rPr>
                <w:sz w:val="20"/>
              </w:rPr>
              <w:t>the</w:t>
            </w:r>
            <w:r>
              <w:rPr>
                <w:spacing w:val="-7"/>
                <w:sz w:val="20"/>
              </w:rPr>
              <w:t xml:space="preserve"> </w:t>
            </w:r>
            <w:proofErr w:type="spellStart"/>
            <w:r>
              <w:rPr>
                <w:sz w:val="20"/>
              </w:rPr>
              <w:t>student</w:t>
            </w:r>
            <w:proofErr w:type="spellEnd"/>
            <w:r>
              <w:rPr>
                <w:spacing w:val="-3"/>
                <w:sz w:val="20"/>
              </w:rPr>
              <w:t xml:space="preserve"> </w:t>
            </w:r>
            <w:proofErr w:type="spellStart"/>
            <w:r>
              <w:rPr>
                <w:sz w:val="20"/>
              </w:rPr>
              <w:t>should</w:t>
            </w:r>
            <w:proofErr w:type="spellEnd"/>
            <w:r>
              <w:rPr>
                <w:spacing w:val="-7"/>
                <w:sz w:val="20"/>
              </w:rPr>
              <w:t xml:space="preserve"> </w:t>
            </w:r>
            <w:proofErr w:type="spellStart"/>
            <w:r>
              <w:rPr>
                <w:sz w:val="20"/>
              </w:rPr>
              <w:t>also</w:t>
            </w:r>
            <w:proofErr w:type="spellEnd"/>
            <w:r>
              <w:rPr>
                <w:spacing w:val="-3"/>
                <w:sz w:val="20"/>
              </w:rPr>
              <w:t xml:space="preserve"> </w:t>
            </w:r>
            <w:r>
              <w:rPr>
                <w:sz w:val="20"/>
              </w:rPr>
              <w:t>commit</w:t>
            </w:r>
            <w:r>
              <w:rPr>
                <w:spacing w:val="-6"/>
                <w:sz w:val="20"/>
              </w:rPr>
              <w:t xml:space="preserve"> </w:t>
            </w:r>
            <w:r>
              <w:rPr>
                <w:sz w:val="20"/>
              </w:rPr>
              <w:t>to</w:t>
            </w:r>
            <w:r>
              <w:rPr>
                <w:spacing w:val="-6"/>
                <w:sz w:val="20"/>
              </w:rPr>
              <w:t xml:space="preserve"> </w:t>
            </w:r>
            <w:proofErr w:type="spellStart"/>
            <w:r>
              <w:rPr>
                <w:sz w:val="20"/>
              </w:rPr>
              <w:t>what</w:t>
            </w:r>
            <w:proofErr w:type="spellEnd"/>
            <w:r>
              <w:rPr>
                <w:spacing w:val="-4"/>
                <w:sz w:val="20"/>
              </w:rPr>
              <w:t xml:space="preserve"> </w:t>
            </w:r>
            <w:proofErr w:type="spellStart"/>
            <w:r>
              <w:rPr>
                <w:sz w:val="20"/>
              </w:rPr>
              <w:t>is</w:t>
            </w:r>
            <w:proofErr w:type="spellEnd"/>
            <w:r>
              <w:rPr>
                <w:spacing w:val="-4"/>
                <w:sz w:val="20"/>
              </w:rPr>
              <w:t xml:space="preserve"> </w:t>
            </w:r>
            <w:r>
              <w:rPr>
                <w:sz w:val="20"/>
              </w:rPr>
              <w:t>set</w:t>
            </w:r>
            <w:r>
              <w:rPr>
                <w:spacing w:val="-6"/>
                <w:sz w:val="20"/>
              </w:rPr>
              <w:t xml:space="preserve"> </w:t>
            </w:r>
            <w:r>
              <w:rPr>
                <w:sz w:val="20"/>
              </w:rPr>
              <w:t>out</w:t>
            </w:r>
            <w:r>
              <w:rPr>
                <w:spacing w:val="-3"/>
                <w:sz w:val="20"/>
              </w:rPr>
              <w:t xml:space="preserve"> </w:t>
            </w:r>
            <w:r>
              <w:rPr>
                <w:sz w:val="20"/>
              </w:rPr>
              <w:t>in</w:t>
            </w:r>
            <w:r>
              <w:rPr>
                <w:spacing w:val="-7"/>
                <w:sz w:val="20"/>
              </w:rPr>
              <w:t xml:space="preserve"> </w:t>
            </w:r>
            <w:r>
              <w:rPr>
                <w:sz w:val="20"/>
              </w:rPr>
              <w:t>the</w:t>
            </w:r>
            <w:r>
              <w:rPr>
                <w:spacing w:val="-3"/>
                <w:sz w:val="20"/>
              </w:rPr>
              <w:t xml:space="preserve"> </w:t>
            </w:r>
            <w:r>
              <w:rPr>
                <w:sz w:val="20"/>
              </w:rPr>
              <w:t>Erasmus+</w:t>
            </w:r>
            <w:r>
              <w:rPr>
                <w:spacing w:val="-6"/>
                <w:sz w:val="20"/>
              </w:rPr>
              <w:t xml:space="preserve"> </w:t>
            </w:r>
            <w:proofErr w:type="spellStart"/>
            <w:r>
              <w:rPr>
                <w:sz w:val="20"/>
              </w:rPr>
              <w:t>grant</w:t>
            </w:r>
            <w:proofErr w:type="spellEnd"/>
            <w:r>
              <w:rPr>
                <w:sz w:val="20"/>
              </w:rPr>
              <w:t xml:space="preserve"> agreement.</w:t>
            </w:r>
            <w:r>
              <w:rPr>
                <w:spacing w:val="-7"/>
                <w:sz w:val="20"/>
              </w:rPr>
              <w:t xml:space="preserve"> </w:t>
            </w:r>
            <w:r>
              <w:rPr>
                <w:sz w:val="20"/>
              </w:rPr>
              <w:t>The</w:t>
            </w:r>
            <w:r>
              <w:rPr>
                <w:spacing w:val="-4"/>
                <w:sz w:val="20"/>
              </w:rPr>
              <w:t xml:space="preserve"> </w:t>
            </w:r>
            <w:proofErr w:type="spellStart"/>
            <w:r>
              <w:rPr>
                <w:sz w:val="20"/>
              </w:rPr>
              <w:t>Receiving</w:t>
            </w:r>
            <w:proofErr w:type="spellEnd"/>
            <w:r>
              <w:rPr>
                <w:spacing w:val="-4"/>
                <w:sz w:val="20"/>
              </w:rPr>
              <w:t xml:space="preserve"> </w:t>
            </w:r>
            <w:r>
              <w:rPr>
                <w:sz w:val="20"/>
              </w:rPr>
              <w:t>Institution</w:t>
            </w:r>
            <w:r>
              <w:rPr>
                <w:spacing w:val="-7"/>
                <w:sz w:val="20"/>
              </w:rPr>
              <w:t xml:space="preserve"> </w:t>
            </w:r>
            <w:proofErr w:type="spellStart"/>
            <w:r>
              <w:rPr>
                <w:sz w:val="20"/>
              </w:rPr>
              <w:t>confirms</w:t>
            </w:r>
            <w:proofErr w:type="spellEnd"/>
            <w:r>
              <w:rPr>
                <w:spacing w:val="-5"/>
                <w:sz w:val="20"/>
              </w:rPr>
              <w:t xml:space="preserve"> </w:t>
            </w:r>
            <w:proofErr w:type="spellStart"/>
            <w:r>
              <w:rPr>
                <w:sz w:val="20"/>
              </w:rPr>
              <w:t>that</w:t>
            </w:r>
            <w:proofErr w:type="spellEnd"/>
            <w:r>
              <w:rPr>
                <w:spacing w:val="-4"/>
                <w:sz w:val="20"/>
              </w:rPr>
              <w:t xml:space="preserve"> </w:t>
            </w:r>
            <w:r>
              <w:rPr>
                <w:sz w:val="20"/>
              </w:rPr>
              <w:t>the</w:t>
            </w:r>
            <w:r>
              <w:rPr>
                <w:spacing w:val="-2"/>
                <w:sz w:val="20"/>
              </w:rPr>
              <w:t xml:space="preserve"> </w:t>
            </w:r>
            <w:proofErr w:type="spellStart"/>
            <w:r>
              <w:rPr>
                <w:sz w:val="20"/>
              </w:rPr>
              <w:t>educational</w:t>
            </w:r>
            <w:proofErr w:type="spellEnd"/>
            <w:r>
              <w:rPr>
                <w:spacing w:val="-5"/>
                <w:sz w:val="20"/>
              </w:rPr>
              <w:t xml:space="preserve"> </w:t>
            </w:r>
            <w:r>
              <w:rPr>
                <w:sz w:val="20"/>
              </w:rPr>
              <w:t>components</w:t>
            </w:r>
            <w:r>
              <w:rPr>
                <w:spacing w:val="-3"/>
                <w:sz w:val="20"/>
              </w:rPr>
              <w:t xml:space="preserve"> </w:t>
            </w:r>
            <w:proofErr w:type="spellStart"/>
            <w:r>
              <w:rPr>
                <w:sz w:val="20"/>
              </w:rPr>
              <w:t>listed</w:t>
            </w:r>
            <w:proofErr w:type="spellEnd"/>
            <w:r>
              <w:rPr>
                <w:spacing w:val="-5"/>
                <w:sz w:val="20"/>
              </w:rPr>
              <w:t xml:space="preserve"> </w:t>
            </w:r>
            <w:r>
              <w:rPr>
                <w:sz w:val="20"/>
              </w:rPr>
              <w:t>in</w:t>
            </w:r>
            <w:r>
              <w:rPr>
                <w:spacing w:val="-4"/>
                <w:sz w:val="20"/>
              </w:rPr>
              <w:t xml:space="preserve"> </w:t>
            </w:r>
            <w:r>
              <w:rPr>
                <w:sz w:val="20"/>
              </w:rPr>
              <w:t>Table</w:t>
            </w:r>
            <w:r>
              <w:rPr>
                <w:spacing w:val="-2"/>
                <w:sz w:val="20"/>
              </w:rPr>
              <w:t xml:space="preserve"> </w:t>
            </w:r>
            <w:r>
              <w:rPr>
                <w:sz w:val="20"/>
              </w:rPr>
              <w:t>A</w:t>
            </w:r>
            <w:r>
              <w:rPr>
                <w:spacing w:val="-5"/>
                <w:sz w:val="20"/>
              </w:rPr>
              <w:t xml:space="preserve"> </w:t>
            </w:r>
            <w:r>
              <w:rPr>
                <w:sz w:val="20"/>
              </w:rPr>
              <w:t>are</w:t>
            </w:r>
            <w:r>
              <w:rPr>
                <w:spacing w:val="-4"/>
                <w:sz w:val="20"/>
              </w:rPr>
              <w:t xml:space="preserve"> </w:t>
            </w:r>
            <w:r>
              <w:rPr>
                <w:sz w:val="20"/>
              </w:rPr>
              <w:t>in</w:t>
            </w:r>
            <w:r>
              <w:rPr>
                <w:spacing w:val="-4"/>
                <w:sz w:val="20"/>
              </w:rPr>
              <w:t xml:space="preserve"> </w:t>
            </w:r>
            <w:r>
              <w:rPr>
                <w:sz w:val="20"/>
              </w:rPr>
              <w:t>line</w:t>
            </w:r>
            <w:r>
              <w:rPr>
                <w:spacing w:val="-4"/>
                <w:sz w:val="20"/>
              </w:rPr>
              <w:t xml:space="preserve"> </w:t>
            </w:r>
            <w:proofErr w:type="spellStart"/>
            <w:r>
              <w:rPr>
                <w:sz w:val="20"/>
              </w:rPr>
              <w:t>with</w:t>
            </w:r>
            <w:proofErr w:type="spellEnd"/>
            <w:r>
              <w:rPr>
                <w:spacing w:val="-5"/>
                <w:sz w:val="20"/>
              </w:rPr>
              <w:t xml:space="preserve"> </w:t>
            </w:r>
            <w:proofErr w:type="spellStart"/>
            <w:r>
              <w:rPr>
                <w:sz w:val="20"/>
              </w:rPr>
              <w:t>its</w:t>
            </w:r>
            <w:proofErr w:type="spellEnd"/>
            <w:r>
              <w:rPr>
                <w:sz w:val="20"/>
              </w:rPr>
              <w:t xml:space="preserve"> course</w:t>
            </w:r>
            <w:r>
              <w:rPr>
                <w:spacing w:val="-16"/>
                <w:sz w:val="20"/>
              </w:rPr>
              <w:t xml:space="preserve"> </w:t>
            </w:r>
            <w:r>
              <w:rPr>
                <w:sz w:val="20"/>
              </w:rPr>
              <w:t>catalogue</w:t>
            </w:r>
            <w:r>
              <w:rPr>
                <w:spacing w:val="-16"/>
                <w:sz w:val="20"/>
              </w:rPr>
              <w:t xml:space="preserve"> </w:t>
            </w:r>
            <w:r>
              <w:rPr>
                <w:sz w:val="20"/>
              </w:rPr>
              <w:t>and</w:t>
            </w:r>
            <w:r>
              <w:rPr>
                <w:spacing w:val="-16"/>
                <w:sz w:val="20"/>
              </w:rPr>
              <w:t xml:space="preserve"> </w:t>
            </w:r>
            <w:proofErr w:type="spellStart"/>
            <w:r>
              <w:rPr>
                <w:sz w:val="20"/>
              </w:rPr>
              <w:t>should</w:t>
            </w:r>
            <w:proofErr w:type="spellEnd"/>
            <w:r>
              <w:rPr>
                <w:spacing w:val="-16"/>
                <w:sz w:val="20"/>
              </w:rPr>
              <w:t xml:space="preserve"> </w:t>
            </w:r>
            <w:proofErr w:type="spellStart"/>
            <w:r>
              <w:rPr>
                <w:sz w:val="20"/>
              </w:rPr>
              <w:t>be</w:t>
            </w:r>
            <w:proofErr w:type="spellEnd"/>
            <w:r>
              <w:rPr>
                <w:spacing w:val="-16"/>
                <w:sz w:val="20"/>
              </w:rPr>
              <w:t xml:space="preserve"> </w:t>
            </w:r>
            <w:proofErr w:type="spellStart"/>
            <w:r>
              <w:rPr>
                <w:sz w:val="20"/>
              </w:rPr>
              <w:t>available</w:t>
            </w:r>
            <w:proofErr w:type="spellEnd"/>
            <w:r>
              <w:rPr>
                <w:spacing w:val="-15"/>
                <w:sz w:val="20"/>
              </w:rPr>
              <w:t xml:space="preserve"> </w:t>
            </w:r>
            <w:r>
              <w:rPr>
                <w:sz w:val="20"/>
              </w:rPr>
              <w:t>to</w:t>
            </w:r>
            <w:r>
              <w:rPr>
                <w:spacing w:val="-16"/>
                <w:sz w:val="20"/>
              </w:rPr>
              <w:t xml:space="preserve"> </w:t>
            </w:r>
            <w:r>
              <w:rPr>
                <w:sz w:val="20"/>
              </w:rPr>
              <w:t>the</w:t>
            </w:r>
            <w:r>
              <w:rPr>
                <w:spacing w:val="-16"/>
                <w:sz w:val="20"/>
              </w:rPr>
              <w:t xml:space="preserve"> </w:t>
            </w:r>
            <w:proofErr w:type="spellStart"/>
            <w:r>
              <w:rPr>
                <w:sz w:val="20"/>
              </w:rPr>
              <w:t>student</w:t>
            </w:r>
            <w:proofErr w:type="spellEnd"/>
            <w:r>
              <w:rPr>
                <w:sz w:val="20"/>
              </w:rPr>
              <w:t>.</w:t>
            </w:r>
            <w:r>
              <w:rPr>
                <w:spacing w:val="-16"/>
                <w:sz w:val="20"/>
              </w:rPr>
              <w:t xml:space="preserve"> </w:t>
            </w:r>
            <w:r>
              <w:rPr>
                <w:sz w:val="20"/>
              </w:rPr>
              <w:t>The</w:t>
            </w:r>
            <w:r>
              <w:rPr>
                <w:spacing w:val="-16"/>
                <w:sz w:val="20"/>
              </w:rPr>
              <w:t xml:space="preserve"> </w:t>
            </w:r>
            <w:proofErr w:type="spellStart"/>
            <w:r>
              <w:rPr>
                <w:sz w:val="20"/>
              </w:rPr>
              <w:t>Sending</w:t>
            </w:r>
            <w:proofErr w:type="spellEnd"/>
            <w:r>
              <w:rPr>
                <w:spacing w:val="-15"/>
                <w:sz w:val="20"/>
              </w:rPr>
              <w:t xml:space="preserve"> </w:t>
            </w:r>
            <w:r>
              <w:rPr>
                <w:sz w:val="20"/>
              </w:rPr>
              <w:t>Institution</w:t>
            </w:r>
            <w:r>
              <w:rPr>
                <w:spacing w:val="-16"/>
                <w:sz w:val="20"/>
              </w:rPr>
              <w:t xml:space="preserve"> </w:t>
            </w:r>
            <w:proofErr w:type="spellStart"/>
            <w:r>
              <w:rPr>
                <w:sz w:val="20"/>
              </w:rPr>
              <w:t>commits</w:t>
            </w:r>
            <w:proofErr w:type="spellEnd"/>
            <w:r>
              <w:rPr>
                <w:spacing w:val="-15"/>
                <w:sz w:val="20"/>
              </w:rPr>
              <w:t xml:space="preserve"> </w:t>
            </w:r>
            <w:r>
              <w:rPr>
                <w:sz w:val="20"/>
              </w:rPr>
              <w:t>to</w:t>
            </w:r>
            <w:r>
              <w:rPr>
                <w:spacing w:val="-16"/>
                <w:sz w:val="20"/>
              </w:rPr>
              <w:t xml:space="preserve"> </w:t>
            </w:r>
            <w:proofErr w:type="spellStart"/>
            <w:r>
              <w:rPr>
                <w:sz w:val="20"/>
              </w:rPr>
              <w:t>recognise</w:t>
            </w:r>
            <w:proofErr w:type="spellEnd"/>
            <w:r>
              <w:rPr>
                <w:spacing w:val="-16"/>
                <w:sz w:val="20"/>
              </w:rPr>
              <w:t xml:space="preserve"> </w:t>
            </w:r>
            <w:r>
              <w:rPr>
                <w:sz w:val="20"/>
              </w:rPr>
              <w:t>all</w:t>
            </w:r>
            <w:r>
              <w:rPr>
                <w:spacing w:val="-16"/>
                <w:sz w:val="20"/>
              </w:rPr>
              <w:t xml:space="preserve"> </w:t>
            </w:r>
            <w:r>
              <w:rPr>
                <w:sz w:val="20"/>
              </w:rPr>
              <w:t>the</w:t>
            </w:r>
            <w:r>
              <w:rPr>
                <w:spacing w:val="-16"/>
                <w:sz w:val="20"/>
              </w:rPr>
              <w:t xml:space="preserve"> </w:t>
            </w:r>
            <w:proofErr w:type="spellStart"/>
            <w:r>
              <w:rPr>
                <w:sz w:val="20"/>
              </w:rPr>
              <w:t>credits</w:t>
            </w:r>
            <w:proofErr w:type="spellEnd"/>
            <w:r>
              <w:rPr>
                <w:sz w:val="20"/>
              </w:rPr>
              <w:t xml:space="preserve"> or </w:t>
            </w:r>
            <w:proofErr w:type="spellStart"/>
            <w:r>
              <w:rPr>
                <w:sz w:val="20"/>
              </w:rPr>
              <w:t>equivalent</w:t>
            </w:r>
            <w:proofErr w:type="spellEnd"/>
            <w:r>
              <w:rPr>
                <w:sz w:val="20"/>
              </w:rPr>
              <w:t xml:space="preserve"> </w:t>
            </w:r>
            <w:proofErr w:type="spellStart"/>
            <w:r>
              <w:rPr>
                <w:sz w:val="20"/>
              </w:rPr>
              <w:t>units</w:t>
            </w:r>
            <w:proofErr w:type="spellEnd"/>
            <w:r>
              <w:rPr>
                <w:sz w:val="20"/>
              </w:rPr>
              <w:t xml:space="preserve"> </w:t>
            </w:r>
            <w:proofErr w:type="spellStart"/>
            <w:r>
              <w:rPr>
                <w:sz w:val="20"/>
              </w:rPr>
              <w:t>gained</w:t>
            </w:r>
            <w:proofErr w:type="spellEnd"/>
            <w:r>
              <w:rPr>
                <w:sz w:val="20"/>
              </w:rPr>
              <w:t xml:space="preserve"> at the </w:t>
            </w:r>
            <w:proofErr w:type="spellStart"/>
            <w:r>
              <w:rPr>
                <w:sz w:val="20"/>
              </w:rPr>
              <w:t>Receiving</w:t>
            </w:r>
            <w:proofErr w:type="spellEnd"/>
            <w:r>
              <w:rPr>
                <w:sz w:val="20"/>
              </w:rPr>
              <w:t xml:space="preserve"> Institution for the </w:t>
            </w:r>
            <w:proofErr w:type="spellStart"/>
            <w:r>
              <w:rPr>
                <w:sz w:val="20"/>
              </w:rPr>
              <w:t>successfully</w:t>
            </w:r>
            <w:proofErr w:type="spellEnd"/>
            <w:r>
              <w:rPr>
                <w:sz w:val="20"/>
              </w:rPr>
              <w:t xml:space="preserve"> </w:t>
            </w:r>
            <w:proofErr w:type="spellStart"/>
            <w:r>
              <w:rPr>
                <w:sz w:val="20"/>
              </w:rPr>
              <w:t>completed</w:t>
            </w:r>
            <w:proofErr w:type="spellEnd"/>
            <w:r>
              <w:rPr>
                <w:sz w:val="20"/>
              </w:rPr>
              <w:t xml:space="preserve"> </w:t>
            </w:r>
            <w:proofErr w:type="spellStart"/>
            <w:r>
              <w:rPr>
                <w:sz w:val="20"/>
              </w:rPr>
              <w:t>educational</w:t>
            </w:r>
            <w:proofErr w:type="spellEnd"/>
            <w:r>
              <w:rPr>
                <w:sz w:val="20"/>
              </w:rPr>
              <w:t xml:space="preserve"> components and to</w:t>
            </w:r>
            <w:r>
              <w:rPr>
                <w:spacing w:val="-8"/>
                <w:sz w:val="20"/>
              </w:rPr>
              <w:t xml:space="preserve"> </w:t>
            </w:r>
            <w:r>
              <w:rPr>
                <w:sz w:val="20"/>
              </w:rPr>
              <w:t>count</w:t>
            </w:r>
            <w:r>
              <w:rPr>
                <w:spacing w:val="-5"/>
                <w:sz w:val="20"/>
              </w:rPr>
              <w:t xml:space="preserve"> </w:t>
            </w:r>
            <w:proofErr w:type="spellStart"/>
            <w:r>
              <w:rPr>
                <w:sz w:val="20"/>
              </w:rPr>
              <w:t>them</w:t>
            </w:r>
            <w:proofErr w:type="spellEnd"/>
            <w:r>
              <w:rPr>
                <w:spacing w:val="-3"/>
                <w:sz w:val="20"/>
              </w:rPr>
              <w:t xml:space="preserve"> </w:t>
            </w:r>
            <w:proofErr w:type="spellStart"/>
            <w:r>
              <w:rPr>
                <w:sz w:val="20"/>
              </w:rPr>
              <w:t>towards</w:t>
            </w:r>
            <w:proofErr w:type="spellEnd"/>
            <w:r>
              <w:rPr>
                <w:spacing w:val="-6"/>
                <w:sz w:val="20"/>
              </w:rPr>
              <w:t xml:space="preserve"> </w:t>
            </w:r>
            <w:r>
              <w:rPr>
                <w:sz w:val="20"/>
              </w:rPr>
              <w:t>the</w:t>
            </w:r>
            <w:r>
              <w:rPr>
                <w:spacing w:val="-7"/>
                <w:sz w:val="20"/>
              </w:rPr>
              <w:t xml:space="preserve"> </w:t>
            </w:r>
            <w:proofErr w:type="spellStart"/>
            <w:r>
              <w:rPr>
                <w:sz w:val="20"/>
              </w:rPr>
              <w:t>student's</w:t>
            </w:r>
            <w:proofErr w:type="spellEnd"/>
            <w:r>
              <w:rPr>
                <w:spacing w:val="-6"/>
                <w:sz w:val="20"/>
              </w:rPr>
              <w:t xml:space="preserve"> </w:t>
            </w:r>
            <w:proofErr w:type="spellStart"/>
            <w:r>
              <w:rPr>
                <w:sz w:val="20"/>
              </w:rPr>
              <w:t>degree</w:t>
            </w:r>
            <w:proofErr w:type="spellEnd"/>
            <w:r>
              <w:rPr>
                <w:spacing w:val="-6"/>
                <w:sz w:val="20"/>
              </w:rPr>
              <w:t xml:space="preserve"> </w:t>
            </w:r>
            <w:r>
              <w:rPr>
                <w:sz w:val="20"/>
              </w:rPr>
              <w:t>as</w:t>
            </w:r>
            <w:r>
              <w:rPr>
                <w:spacing w:val="-4"/>
                <w:sz w:val="20"/>
              </w:rPr>
              <w:t xml:space="preserve"> </w:t>
            </w:r>
            <w:proofErr w:type="spellStart"/>
            <w:r>
              <w:rPr>
                <w:sz w:val="20"/>
              </w:rPr>
              <w:t>described</w:t>
            </w:r>
            <w:proofErr w:type="spellEnd"/>
            <w:r>
              <w:rPr>
                <w:spacing w:val="-7"/>
                <w:sz w:val="20"/>
              </w:rPr>
              <w:t xml:space="preserve"> </w:t>
            </w:r>
            <w:r>
              <w:rPr>
                <w:sz w:val="20"/>
              </w:rPr>
              <w:t>in</w:t>
            </w:r>
            <w:r>
              <w:rPr>
                <w:spacing w:val="-8"/>
                <w:sz w:val="20"/>
              </w:rPr>
              <w:t xml:space="preserve"> </w:t>
            </w:r>
            <w:r>
              <w:rPr>
                <w:sz w:val="20"/>
              </w:rPr>
              <w:t>Table</w:t>
            </w:r>
            <w:r>
              <w:rPr>
                <w:spacing w:val="-6"/>
                <w:sz w:val="20"/>
              </w:rPr>
              <w:t xml:space="preserve"> </w:t>
            </w:r>
            <w:r>
              <w:rPr>
                <w:sz w:val="20"/>
              </w:rPr>
              <w:t>B.</w:t>
            </w:r>
            <w:r>
              <w:rPr>
                <w:spacing w:val="-5"/>
                <w:sz w:val="20"/>
              </w:rPr>
              <w:t xml:space="preserve"> </w:t>
            </w:r>
            <w:proofErr w:type="spellStart"/>
            <w:r>
              <w:rPr>
                <w:sz w:val="20"/>
              </w:rPr>
              <w:t>Any</w:t>
            </w:r>
            <w:proofErr w:type="spellEnd"/>
            <w:r>
              <w:rPr>
                <w:spacing w:val="-8"/>
                <w:sz w:val="20"/>
              </w:rPr>
              <w:t xml:space="preserve"> </w:t>
            </w:r>
            <w:r>
              <w:rPr>
                <w:sz w:val="20"/>
              </w:rPr>
              <w:t>exceptions</w:t>
            </w:r>
            <w:r>
              <w:rPr>
                <w:spacing w:val="-6"/>
                <w:sz w:val="20"/>
              </w:rPr>
              <w:t xml:space="preserve"> </w:t>
            </w:r>
            <w:r>
              <w:rPr>
                <w:sz w:val="20"/>
              </w:rPr>
              <w:t>to</w:t>
            </w:r>
            <w:r>
              <w:rPr>
                <w:spacing w:val="-6"/>
                <w:sz w:val="20"/>
              </w:rPr>
              <w:t xml:space="preserve"> </w:t>
            </w:r>
            <w:proofErr w:type="spellStart"/>
            <w:r>
              <w:rPr>
                <w:sz w:val="20"/>
              </w:rPr>
              <w:t>this</w:t>
            </w:r>
            <w:proofErr w:type="spellEnd"/>
            <w:r>
              <w:rPr>
                <w:spacing w:val="-4"/>
                <w:sz w:val="20"/>
              </w:rPr>
              <w:t xml:space="preserve"> </w:t>
            </w:r>
            <w:proofErr w:type="spellStart"/>
            <w:r>
              <w:rPr>
                <w:sz w:val="20"/>
              </w:rPr>
              <w:t>rule</w:t>
            </w:r>
            <w:proofErr w:type="spellEnd"/>
            <w:r>
              <w:rPr>
                <w:spacing w:val="-6"/>
                <w:sz w:val="20"/>
              </w:rPr>
              <w:t xml:space="preserve"> </w:t>
            </w:r>
            <w:r>
              <w:rPr>
                <w:sz w:val="20"/>
              </w:rPr>
              <w:t>are</w:t>
            </w:r>
            <w:r>
              <w:rPr>
                <w:spacing w:val="-5"/>
                <w:sz w:val="20"/>
              </w:rPr>
              <w:t xml:space="preserve"> </w:t>
            </w:r>
            <w:proofErr w:type="spellStart"/>
            <w:r>
              <w:rPr>
                <w:sz w:val="20"/>
              </w:rPr>
              <w:t>documented</w:t>
            </w:r>
            <w:proofErr w:type="spellEnd"/>
            <w:r>
              <w:rPr>
                <w:spacing w:val="-8"/>
                <w:sz w:val="20"/>
              </w:rPr>
              <w:t xml:space="preserve"> </w:t>
            </w:r>
            <w:r>
              <w:rPr>
                <w:sz w:val="20"/>
              </w:rPr>
              <w:t xml:space="preserve">in an </w:t>
            </w:r>
            <w:proofErr w:type="spellStart"/>
            <w:r>
              <w:rPr>
                <w:sz w:val="20"/>
              </w:rPr>
              <w:t>annex</w:t>
            </w:r>
            <w:proofErr w:type="spellEnd"/>
            <w:r>
              <w:rPr>
                <w:sz w:val="20"/>
              </w:rPr>
              <w:t xml:space="preserve"> of </w:t>
            </w:r>
            <w:proofErr w:type="spellStart"/>
            <w:r>
              <w:rPr>
                <w:sz w:val="20"/>
              </w:rPr>
              <w:t>this</w:t>
            </w:r>
            <w:proofErr w:type="spellEnd"/>
            <w:r>
              <w:rPr>
                <w:sz w:val="20"/>
              </w:rPr>
              <w:t xml:space="preserve"> Learning Agreement and </w:t>
            </w:r>
            <w:proofErr w:type="spellStart"/>
            <w:r>
              <w:rPr>
                <w:sz w:val="20"/>
              </w:rPr>
              <w:t>agreed</w:t>
            </w:r>
            <w:proofErr w:type="spellEnd"/>
            <w:r>
              <w:rPr>
                <w:sz w:val="20"/>
              </w:rPr>
              <w:t xml:space="preserve"> by all parties. The </w:t>
            </w:r>
            <w:proofErr w:type="spellStart"/>
            <w:r>
              <w:rPr>
                <w:sz w:val="20"/>
              </w:rPr>
              <w:t>student</w:t>
            </w:r>
            <w:proofErr w:type="spellEnd"/>
            <w:r>
              <w:rPr>
                <w:sz w:val="20"/>
              </w:rPr>
              <w:t xml:space="preserve"> and the </w:t>
            </w:r>
            <w:proofErr w:type="spellStart"/>
            <w:r>
              <w:rPr>
                <w:sz w:val="20"/>
              </w:rPr>
              <w:t>Receiving</w:t>
            </w:r>
            <w:proofErr w:type="spellEnd"/>
            <w:r>
              <w:rPr>
                <w:sz w:val="20"/>
              </w:rPr>
              <w:t xml:space="preserve"> Institution </w:t>
            </w:r>
            <w:proofErr w:type="spellStart"/>
            <w:r>
              <w:rPr>
                <w:sz w:val="20"/>
              </w:rPr>
              <w:t>will</w:t>
            </w:r>
            <w:proofErr w:type="spellEnd"/>
            <w:r>
              <w:rPr>
                <w:sz w:val="20"/>
              </w:rPr>
              <w:t xml:space="preserve"> </w:t>
            </w:r>
            <w:proofErr w:type="spellStart"/>
            <w:r>
              <w:rPr>
                <w:sz w:val="20"/>
              </w:rPr>
              <w:t>communicate</w:t>
            </w:r>
            <w:proofErr w:type="spellEnd"/>
            <w:r>
              <w:rPr>
                <w:sz w:val="20"/>
              </w:rPr>
              <w:t xml:space="preserve"> to the </w:t>
            </w:r>
            <w:proofErr w:type="spellStart"/>
            <w:r>
              <w:rPr>
                <w:sz w:val="20"/>
              </w:rPr>
              <w:t>Sending</w:t>
            </w:r>
            <w:proofErr w:type="spellEnd"/>
            <w:r>
              <w:rPr>
                <w:sz w:val="20"/>
              </w:rPr>
              <w:t xml:space="preserve"> Institution </w:t>
            </w:r>
            <w:proofErr w:type="spellStart"/>
            <w:r>
              <w:rPr>
                <w:sz w:val="20"/>
              </w:rPr>
              <w:t>any</w:t>
            </w:r>
            <w:proofErr w:type="spellEnd"/>
            <w:r>
              <w:rPr>
                <w:sz w:val="20"/>
              </w:rPr>
              <w:t xml:space="preserve"> </w:t>
            </w:r>
            <w:proofErr w:type="spellStart"/>
            <w:r>
              <w:rPr>
                <w:sz w:val="20"/>
              </w:rPr>
              <w:t>problems</w:t>
            </w:r>
            <w:proofErr w:type="spellEnd"/>
            <w:r>
              <w:rPr>
                <w:sz w:val="20"/>
              </w:rPr>
              <w:t xml:space="preserve"> or changes </w:t>
            </w:r>
            <w:proofErr w:type="spellStart"/>
            <w:r>
              <w:rPr>
                <w:sz w:val="20"/>
              </w:rPr>
              <w:t>regarding</w:t>
            </w:r>
            <w:proofErr w:type="spellEnd"/>
            <w:r>
              <w:rPr>
                <w:sz w:val="20"/>
              </w:rPr>
              <w:t xml:space="preserve"> the </w:t>
            </w:r>
            <w:proofErr w:type="spellStart"/>
            <w:r>
              <w:rPr>
                <w:sz w:val="20"/>
              </w:rPr>
              <w:t>study</w:t>
            </w:r>
            <w:proofErr w:type="spellEnd"/>
            <w:r>
              <w:rPr>
                <w:sz w:val="20"/>
              </w:rPr>
              <w:t xml:space="preserve"> programme, </w:t>
            </w:r>
            <w:proofErr w:type="spellStart"/>
            <w:r>
              <w:rPr>
                <w:sz w:val="20"/>
              </w:rPr>
              <w:t>responsible</w:t>
            </w:r>
            <w:proofErr w:type="spellEnd"/>
            <w:r>
              <w:rPr>
                <w:sz w:val="20"/>
              </w:rPr>
              <w:t xml:space="preserve"> </w:t>
            </w:r>
            <w:proofErr w:type="spellStart"/>
            <w:r>
              <w:rPr>
                <w:sz w:val="20"/>
              </w:rPr>
              <w:t>persons</w:t>
            </w:r>
            <w:proofErr w:type="spellEnd"/>
            <w:r>
              <w:rPr>
                <w:sz w:val="20"/>
              </w:rPr>
              <w:t xml:space="preserve"> and/or </w:t>
            </w:r>
            <w:proofErr w:type="spellStart"/>
            <w:r>
              <w:rPr>
                <w:sz w:val="20"/>
              </w:rPr>
              <w:t>study</w:t>
            </w:r>
            <w:proofErr w:type="spellEnd"/>
            <w:r>
              <w:rPr>
                <w:sz w:val="20"/>
              </w:rPr>
              <w:t xml:space="preserve"> </w:t>
            </w:r>
            <w:proofErr w:type="spellStart"/>
            <w:r>
              <w:rPr>
                <w:sz w:val="20"/>
              </w:rPr>
              <w:t>period</w:t>
            </w:r>
            <w:proofErr w:type="spellEnd"/>
            <w:r>
              <w:rPr>
                <w:sz w:val="20"/>
              </w:rPr>
              <w:t xml:space="preserve">. / </w:t>
            </w:r>
            <w:r>
              <w:rPr>
                <w:color w:val="00AFEF"/>
                <w:sz w:val="20"/>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w:t>
            </w:r>
            <w:r>
              <w:rPr>
                <w:color w:val="00AFEF"/>
                <w:spacing w:val="-9"/>
                <w:sz w:val="20"/>
              </w:rPr>
              <w:t xml:space="preserve"> </w:t>
            </w:r>
            <w:r>
              <w:rPr>
                <w:color w:val="00AFEF"/>
                <w:sz w:val="20"/>
              </w:rPr>
              <w:t>d’études</w:t>
            </w:r>
            <w:r>
              <w:rPr>
                <w:sz w:val="20"/>
              </w:rPr>
              <w:t>.</w:t>
            </w:r>
          </w:p>
        </w:tc>
      </w:tr>
      <w:tr w:rsidR="00D35812">
        <w:trPr>
          <w:trHeight w:val="920"/>
        </w:trPr>
        <w:tc>
          <w:tcPr>
            <w:tcW w:w="1954" w:type="dxa"/>
            <w:tcBorders>
              <w:bottom w:val="single" w:sz="8" w:space="0" w:color="000000"/>
              <w:right w:val="single" w:sz="8" w:space="0" w:color="000000"/>
            </w:tcBorders>
          </w:tcPr>
          <w:p w:rsidR="00D35812" w:rsidRDefault="00D35812">
            <w:pPr>
              <w:pStyle w:val="TableParagraph"/>
              <w:spacing w:before="10"/>
              <w:rPr>
                <w:rFonts w:ascii="Times New Roman"/>
                <w:sz w:val="19"/>
              </w:rPr>
            </w:pPr>
          </w:p>
          <w:p w:rsidR="00D35812" w:rsidRDefault="007E2B00">
            <w:pPr>
              <w:pStyle w:val="TableParagraph"/>
              <w:ind w:left="234" w:right="320"/>
              <w:rPr>
                <w:b/>
                <w:sz w:val="20"/>
              </w:rPr>
            </w:pPr>
            <w:proofErr w:type="spellStart"/>
            <w:r>
              <w:rPr>
                <w:b/>
                <w:w w:val="95"/>
                <w:sz w:val="20"/>
              </w:rPr>
              <w:t>Commitment</w:t>
            </w:r>
            <w:proofErr w:type="spellEnd"/>
            <w:r>
              <w:rPr>
                <w:b/>
                <w:w w:val="95"/>
                <w:sz w:val="20"/>
              </w:rPr>
              <w:t xml:space="preserve"> </w:t>
            </w:r>
            <w:r>
              <w:rPr>
                <w:b/>
                <w:color w:val="00AFEF"/>
                <w:sz w:val="20"/>
              </w:rPr>
              <w:t>Engagement</w:t>
            </w:r>
          </w:p>
        </w:tc>
        <w:tc>
          <w:tcPr>
            <w:tcW w:w="1947" w:type="dxa"/>
            <w:tcBorders>
              <w:left w:val="single" w:sz="8" w:space="0" w:color="000000"/>
              <w:bottom w:val="single" w:sz="8" w:space="0" w:color="000000"/>
              <w:right w:val="single" w:sz="8" w:space="0" w:color="000000"/>
            </w:tcBorders>
          </w:tcPr>
          <w:p w:rsidR="00D35812" w:rsidRDefault="00D35812">
            <w:pPr>
              <w:pStyle w:val="TableParagraph"/>
              <w:spacing w:before="10"/>
              <w:rPr>
                <w:rFonts w:ascii="Times New Roman"/>
                <w:sz w:val="19"/>
              </w:rPr>
            </w:pPr>
          </w:p>
          <w:p w:rsidR="00D35812" w:rsidRDefault="007E2B00">
            <w:pPr>
              <w:pStyle w:val="TableParagraph"/>
              <w:ind w:left="246" w:right="739"/>
              <w:rPr>
                <w:b/>
                <w:sz w:val="20"/>
              </w:rPr>
            </w:pPr>
            <w:r>
              <w:rPr>
                <w:b/>
                <w:w w:val="95"/>
                <w:sz w:val="20"/>
              </w:rPr>
              <w:t xml:space="preserve">Name </w:t>
            </w:r>
            <w:r>
              <w:rPr>
                <w:b/>
                <w:color w:val="00AFEF"/>
                <w:sz w:val="20"/>
              </w:rPr>
              <w:t>Nom</w:t>
            </w:r>
          </w:p>
        </w:tc>
        <w:tc>
          <w:tcPr>
            <w:tcW w:w="2206" w:type="dxa"/>
            <w:tcBorders>
              <w:left w:val="single" w:sz="8" w:space="0" w:color="000000"/>
              <w:bottom w:val="single" w:sz="8" w:space="0" w:color="000000"/>
              <w:right w:val="single" w:sz="8" w:space="0" w:color="000000"/>
            </w:tcBorders>
          </w:tcPr>
          <w:p w:rsidR="00D35812" w:rsidRDefault="00D35812">
            <w:pPr>
              <w:pStyle w:val="TableParagraph"/>
              <w:spacing w:before="10"/>
              <w:rPr>
                <w:rFonts w:ascii="Times New Roman"/>
                <w:sz w:val="29"/>
              </w:rPr>
            </w:pPr>
          </w:p>
          <w:p w:rsidR="00D35812" w:rsidRDefault="007E2B00">
            <w:pPr>
              <w:pStyle w:val="TableParagraph"/>
              <w:spacing w:before="1"/>
              <w:ind w:left="245"/>
              <w:rPr>
                <w:b/>
                <w:sz w:val="20"/>
              </w:rPr>
            </w:pPr>
            <w:r>
              <w:rPr>
                <w:b/>
                <w:sz w:val="20"/>
              </w:rPr>
              <w:t>Email</w:t>
            </w:r>
          </w:p>
        </w:tc>
        <w:tc>
          <w:tcPr>
            <w:tcW w:w="1680" w:type="dxa"/>
            <w:tcBorders>
              <w:left w:val="single" w:sz="8" w:space="0" w:color="000000"/>
              <w:bottom w:val="single" w:sz="8" w:space="0" w:color="000000"/>
              <w:right w:val="single" w:sz="8" w:space="0" w:color="000000"/>
            </w:tcBorders>
          </w:tcPr>
          <w:p w:rsidR="00D35812" w:rsidRDefault="00D35812">
            <w:pPr>
              <w:pStyle w:val="TableParagraph"/>
              <w:spacing w:before="10"/>
              <w:rPr>
                <w:rFonts w:ascii="Times New Roman"/>
                <w:sz w:val="19"/>
              </w:rPr>
            </w:pPr>
          </w:p>
          <w:p w:rsidR="00D35812" w:rsidRDefault="007E2B00">
            <w:pPr>
              <w:pStyle w:val="TableParagraph"/>
              <w:spacing w:before="1"/>
              <w:ind w:left="245" w:right="550"/>
              <w:rPr>
                <w:b/>
                <w:sz w:val="20"/>
              </w:rPr>
            </w:pPr>
            <w:r>
              <w:rPr>
                <w:b/>
                <w:sz w:val="20"/>
              </w:rPr>
              <w:t xml:space="preserve">Position </w:t>
            </w:r>
            <w:r>
              <w:rPr>
                <w:b/>
                <w:color w:val="00AFEF"/>
                <w:sz w:val="20"/>
              </w:rPr>
              <w:t>Fonction</w:t>
            </w:r>
          </w:p>
        </w:tc>
        <w:tc>
          <w:tcPr>
            <w:tcW w:w="1109" w:type="dxa"/>
            <w:tcBorders>
              <w:left w:val="single" w:sz="8" w:space="0" w:color="000000"/>
              <w:bottom w:val="single" w:sz="8" w:space="0" w:color="000000"/>
              <w:right w:val="single" w:sz="8" w:space="0" w:color="000000"/>
            </w:tcBorders>
          </w:tcPr>
          <w:p w:rsidR="00D35812" w:rsidRDefault="00D35812">
            <w:pPr>
              <w:pStyle w:val="TableParagraph"/>
              <w:spacing w:before="11"/>
              <w:rPr>
                <w:rFonts w:ascii="Times New Roman"/>
                <w:sz w:val="29"/>
              </w:rPr>
            </w:pPr>
          </w:p>
          <w:p w:rsidR="00D35812" w:rsidRDefault="007E2B00">
            <w:pPr>
              <w:pStyle w:val="TableParagraph"/>
              <w:ind w:left="245"/>
              <w:rPr>
                <w:b/>
                <w:sz w:val="20"/>
              </w:rPr>
            </w:pPr>
            <w:r>
              <w:rPr>
                <w:b/>
                <w:sz w:val="20"/>
              </w:rPr>
              <w:t>Date</w:t>
            </w:r>
          </w:p>
        </w:tc>
        <w:tc>
          <w:tcPr>
            <w:tcW w:w="1524" w:type="dxa"/>
            <w:tcBorders>
              <w:left w:val="single" w:sz="8" w:space="0" w:color="000000"/>
              <w:bottom w:val="single" w:sz="8" w:space="0" w:color="000000"/>
            </w:tcBorders>
          </w:tcPr>
          <w:p w:rsidR="00D35812" w:rsidRDefault="00D35812">
            <w:pPr>
              <w:pStyle w:val="TableParagraph"/>
              <w:spacing w:before="11"/>
              <w:rPr>
                <w:rFonts w:ascii="Times New Roman"/>
                <w:sz w:val="29"/>
              </w:rPr>
            </w:pPr>
          </w:p>
          <w:p w:rsidR="00D35812" w:rsidRDefault="007E2B00">
            <w:pPr>
              <w:pStyle w:val="TableParagraph"/>
              <w:ind w:left="245"/>
              <w:rPr>
                <w:b/>
                <w:sz w:val="20"/>
              </w:rPr>
            </w:pPr>
            <w:r>
              <w:rPr>
                <w:b/>
                <w:sz w:val="20"/>
              </w:rPr>
              <w:t>Signature</w:t>
            </w:r>
          </w:p>
        </w:tc>
      </w:tr>
      <w:tr w:rsidR="00D35812">
        <w:trPr>
          <w:trHeight w:val="1381"/>
        </w:trPr>
        <w:tc>
          <w:tcPr>
            <w:tcW w:w="1954" w:type="dxa"/>
            <w:tcBorders>
              <w:top w:val="single" w:sz="8" w:space="0" w:color="000000"/>
              <w:bottom w:val="single" w:sz="8" w:space="0" w:color="000000"/>
              <w:right w:val="single" w:sz="8" w:space="0" w:color="000000"/>
            </w:tcBorders>
          </w:tcPr>
          <w:p w:rsidR="00D35812" w:rsidRDefault="00D35812">
            <w:pPr>
              <w:pStyle w:val="TableParagraph"/>
              <w:rPr>
                <w:rFonts w:ascii="Times New Roman"/>
              </w:rPr>
            </w:pPr>
          </w:p>
          <w:p w:rsidR="00D35812" w:rsidRDefault="00D35812">
            <w:pPr>
              <w:pStyle w:val="TableParagraph"/>
              <w:rPr>
                <w:rFonts w:ascii="Times New Roman"/>
                <w:sz w:val="18"/>
              </w:rPr>
            </w:pPr>
          </w:p>
          <w:p w:rsidR="00D35812" w:rsidRDefault="007E2B00">
            <w:pPr>
              <w:pStyle w:val="TableParagraph"/>
              <w:ind w:left="234" w:right="320"/>
              <w:rPr>
                <w:sz w:val="20"/>
              </w:rPr>
            </w:pPr>
            <w:proofErr w:type="spellStart"/>
            <w:r>
              <w:rPr>
                <w:sz w:val="20"/>
              </w:rPr>
              <w:t>Student</w:t>
            </w:r>
            <w:proofErr w:type="spellEnd"/>
            <w:r>
              <w:rPr>
                <w:sz w:val="20"/>
              </w:rPr>
              <w:t xml:space="preserve"> </w:t>
            </w:r>
            <w:r>
              <w:rPr>
                <w:color w:val="00AFEF"/>
                <w:w w:val="95"/>
                <w:sz w:val="20"/>
              </w:rPr>
              <w:t>Etudiant</w:t>
            </w:r>
          </w:p>
        </w:tc>
        <w:tc>
          <w:tcPr>
            <w:tcW w:w="1947"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2206"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1680"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rPr>
            </w:pPr>
          </w:p>
          <w:p w:rsidR="00D35812" w:rsidRDefault="00D35812">
            <w:pPr>
              <w:pStyle w:val="TableParagraph"/>
              <w:spacing w:before="9"/>
              <w:rPr>
                <w:rFonts w:ascii="Times New Roman"/>
                <w:sz w:val="17"/>
              </w:rPr>
            </w:pPr>
          </w:p>
          <w:p w:rsidR="00D35812" w:rsidRDefault="007E2B00">
            <w:pPr>
              <w:pStyle w:val="TableParagraph"/>
              <w:ind w:left="245" w:right="550"/>
              <w:rPr>
                <w:i/>
                <w:sz w:val="20"/>
              </w:rPr>
            </w:pPr>
            <w:proofErr w:type="spellStart"/>
            <w:r>
              <w:rPr>
                <w:i/>
                <w:sz w:val="20"/>
              </w:rPr>
              <w:t>Student</w:t>
            </w:r>
            <w:proofErr w:type="spellEnd"/>
            <w:r>
              <w:rPr>
                <w:i/>
                <w:sz w:val="20"/>
              </w:rPr>
              <w:t xml:space="preserve"> </w:t>
            </w:r>
            <w:r>
              <w:rPr>
                <w:i/>
                <w:color w:val="00AFEF"/>
                <w:w w:val="95"/>
                <w:sz w:val="20"/>
              </w:rPr>
              <w:t>Etudiant</w:t>
            </w:r>
          </w:p>
        </w:tc>
        <w:tc>
          <w:tcPr>
            <w:tcW w:w="1109"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1524"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trPr>
          <w:trHeight w:val="2989"/>
        </w:trPr>
        <w:tc>
          <w:tcPr>
            <w:tcW w:w="1954" w:type="dxa"/>
            <w:tcBorders>
              <w:top w:val="single" w:sz="8" w:space="0" w:color="000000"/>
              <w:bottom w:val="single" w:sz="8" w:space="0" w:color="000000"/>
              <w:right w:val="single" w:sz="8" w:space="0" w:color="000000"/>
            </w:tcBorders>
          </w:tcPr>
          <w:p w:rsidR="00D35812" w:rsidRDefault="00D35812">
            <w:pPr>
              <w:pStyle w:val="TableParagraph"/>
              <w:spacing w:before="11"/>
              <w:rPr>
                <w:rFonts w:ascii="Times New Roman"/>
                <w:sz w:val="19"/>
              </w:rPr>
            </w:pPr>
          </w:p>
          <w:p w:rsidR="00D35812" w:rsidRDefault="007E2B00">
            <w:pPr>
              <w:pStyle w:val="TableParagraph"/>
              <w:ind w:left="234" w:right="99"/>
              <w:rPr>
                <w:b/>
                <w:i/>
                <w:sz w:val="20"/>
              </w:rPr>
            </w:pPr>
            <w:proofErr w:type="spellStart"/>
            <w:r>
              <w:rPr>
                <w:sz w:val="20"/>
              </w:rPr>
              <w:t>Responsible</w:t>
            </w:r>
            <w:proofErr w:type="spellEnd"/>
            <w:r>
              <w:rPr>
                <w:sz w:val="20"/>
              </w:rPr>
              <w:t xml:space="preserve"> </w:t>
            </w:r>
            <w:proofErr w:type="spellStart"/>
            <w:r>
              <w:rPr>
                <w:sz w:val="20"/>
              </w:rPr>
              <w:t>person</w:t>
            </w:r>
            <w:proofErr w:type="spellEnd"/>
            <w:r w:rsidR="00A3024F">
              <w:fldChar w:fldCharType="begin"/>
            </w:r>
            <w:r w:rsidR="00A3024F">
              <w:instrText xml:space="preserve"> HYPERLINK \l "_bookmark11" </w:instrText>
            </w:r>
            <w:r w:rsidR="00A3024F">
              <w:fldChar w:fldCharType="separate"/>
            </w:r>
            <w:r>
              <w:rPr>
                <w:position w:val="6"/>
                <w:sz w:val="13"/>
              </w:rPr>
              <w:t>xii</w:t>
            </w:r>
            <w:r w:rsidR="00A3024F">
              <w:rPr>
                <w:position w:val="6"/>
                <w:sz w:val="13"/>
              </w:rPr>
              <w:fldChar w:fldCharType="end"/>
            </w:r>
            <w:r>
              <w:rPr>
                <w:position w:val="6"/>
                <w:sz w:val="13"/>
              </w:rPr>
              <w:t xml:space="preserve"> </w:t>
            </w:r>
            <w:r>
              <w:rPr>
                <w:sz w:val="20"/>
              </w:rPr>
              <w:t xml:space="preserve">at the </w:t>
            </w:r>
            <w:proofErr w:type="spellStart"/>
            <w:r>
              <w:rPr>
                <w:sz w:val="20"/>
              </w:rPr>
              <w:t>Sending</w:t>
            </w:r>
            <w:proofErr w:type="spellEnd"/>
            <w:r>
              <w:rPr>
                <w:sz w:val="20"/>
              </w:rPr>
              <w:t xml:space="preserve"> Institution </w:t>
            </w:r>
            <w:r>
              <w:rPr>
                <w:color w:val="00AFEF"/>
                <w:sz w:val="20"/>
              </w:rPr>
              <w:t>Personne responsable</w:t>
            </w:r>
            <w:r>
              <w:rPr>
                <w:color w:val="00AFEF"/>
                <w:spacing w:val="-11"/>
                <w:sz w:val="20"/>
              </w:rPr>
              <w:t xml:space="preserve"> </w:t>
            </w:r>
            <w:r>
              <w:rPr>
                <w:color w:val="00AFEF"/>
                <w:sz w:val="20"/>
              </w:rPr>
              <w:t xml:space="preserve">dans l’établissement d’envoi </w:t>
            </w:r>
            <w:r>
              <w:rPr>
                <w:b/>
                <w:i/>
                <w:color w:val="00AFEF"/>
                <w:sz w:val="20"/>
              </w:rPr>
              <w:t>(correspondant Relations International</w:t>
            </w:r>
            <w:r>
              <w:rPr>
                <w:b/>
                <w:i/>
                <w:color w:val="00AFEF"/>
                <w:spacing w:val="-6"/>
                <w:sz w:val="20"/>
              </w:rPr>
              <w:t xml:space="preserve"> </w:t>
            </w:r>
            <w:r>
              <w:rPr>
                <w:b/>
                <w:i/>
                <w:color w:val="00AFEF"/>
                <w:sz w:val="20"/>
              </w:rPr>
              <w:t>de</w:t>
            </w:r>
          </w:p>
          <w:p w:rsidR="00D35812" w:rsidRDefault="007E2B00">
            <w:pPr>
              <w:pStyle w:val="TableParagraph"/>
              <w:spacing w:line="210" w:lineRule="exact"/>
              <w:ind w:left="234"/>
              <w:rPr>
                <w:b/>
                <w:i/>
                <w:sz w:val="20"/>
              </w:rPr>
            </w:pPr>
            <w:r>
              <w:rPr>
                <w:b/>
                <w:i/>
                <w:color w:val="00AFEF"/>
                <w:sz w:val="20"/>
              </w:rPr>
              <w:t>la</w:t>
            </w:r>
            <w:r>
              <w:rPr>
                <w:b/>
                <w:i/>
                <w:color w:val="00AFEF"/>
                <w:spacing w:val="-9"/>
                <w:sz w:val="20"/>
              </w:rPr>
              <w:t xml:space="preserve"> </w:t>
            </w:r>
            <w:r>
              <w:rPr>
                <w:b/>
                <w:i/>
                <w:color w:val="00AFEF"/>
                <w:sz w:val="20"/>
              </w:rPr>
              <w:t>composante)</w:t>
            </w:r>
          </w:p>
        </w:tc>
        <w:tc>
          <w:tcPr>
            <w:tcW w:w="1947" w:type="dxa"/>
            <w:tcBorders>
              <w:top w:val="single" w:sz="8" w:space="0" w:color="000000"/>
              <w:left w:val="single" w:sz="8" w:space="0" w:color="000000"/>
              <w:bottom w:val="single" w:sz="8" w:space="0" w:color="000000"/>
              <w:right w:val="single" w:sz="8" w:space="0" w:color="000000"/>
            </w:tcBorders>
          </w:tcPr>
          <w:p w:rsidR="0079455C" w:rsidRDefault="0079455C">
            <w:pPr>
              <w:pStyle w:val="TableParagraph"/>
              <w:rPr>
                <w:rFonts w:ascii="Times New Roman"/>
                <w:sz w:val="18"/>
              </w:rPr>
            </w:pPr>
          </w:p>
          <w:p w:rsidR="0079455C" w:rsidRDefault="0079455C">
            <w:pPr>
              <w:pStyle w:val="TableParagraph"/>
              <w:rPr>
                <w:rFonts w:ascii="Times New Roman"/>
                <w:sz w:val="18"/>
              </w:rPr>
            </w:pPr>
          </w:p>
          <w:p w:rsidR="0079455C" w:rsidRDefault="0079455C">
            <w:pPr>
              <w:pStyle w:val="TableParagraph"/>
              <w:rPr>
                <w:rFonts w:ascii="Times New Roman"/>
                <w:sz w:val="18"/>
              </w:rPr>
            </w:pPr>
          </w:p>
          <w:p w:rsidR="0079455C" w:rsidRDefault="0079455C">
            <w:pPr>
              <w:pStyle w:val="TableParagraph"/>
              <w:rPr>
                <w:rFonts w:ascii="Times New Roman"/>
                <w:sz w:val="18"/>
              </w:rPr>
            </w:pPr>
          </w:p>
          <w:p w:rsidR="0079455C" w:rsidRDefault="0079455C">
            <w:pPr>
              <w:pStyle w:val="TableParagraph"/>
              <w:rPr>
                <w:rFonts w:ascii="Times New Roman"/>
                <w:sz w:val="18"/>
              </w:rPr>
            </w:pPr>
          </w:p>
          <w:p w:rsidR="00D35812" w:rsidRDefault="0079455C" w:rsidP="009C7FBE">
            <w:pPr>
              <w:pStyle w:val="TableParagraph"/>
              <w:rPr>
                <w:rFonts w:ascii="Times New Roman"/>
                <w:sz w:val="18"/>
              </w:rPr>
            </w:pPr>
            <w:r>
              <w:rPr>
                <w:rFonts w:ascii="Times New Roman"/>
                <w:sz w:val="18"/>
              </w:rPr>
              <w:t xml:space="preserve">    </w:t>
            </w:r>
            <w:bookmarkStart w:id="13" w:name="_GoBack"/>
            <w:bookmarkEnd w:id="13"/>
            <w:r w:rsidR="009C7FBE">
              <w:rPr>
                <w:rFonts w:ascii="Times New Roman"/>
                <w:sz w:val="18"/>
              </w:rPr>
              <w:t>Florence THEPOT</w:t>
            </w:r>
          </w:p>
        </w:tc>
        <w:tc>
          <w:tcPr>
            <w:tcW w:w="2206"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p w:rsidR="0079455C" w:rsidRDefault="0079455C">
            <w:pPr>
              <w:pStyle w:val="TableParagraph"/>
              <w:rPr>
                <w:rFonts w:ascii="Times New Roman"/>
                <w:sz w:val="18"/>
              </w:rPr>
            </w:pPr>
          </w:p>
          <w:p w:rsidR="0079455C" w:rsidRDefault="0079455C">
            <w:pPr>
              <w:pStyle w:val="TableParagraph"/>
              <w:rPr>
                <w:rFonts w:ascii="Times New Roman"/>
                <w:sz w:val="18"/>
              </w:rPr>
            </w:pPr>
          </w:p>
          <w:p w:rsidR="0079455C" w:rsidRDefault="0079455C">
            <w:pPr>
              <w:pStyle w:val="TableParagraph"/>
              <w:rPr>
                <w:rFonts w:ascii="Times New Roman"/>
                <w:sz w:val="18"/>
              </w:rPr>
            </w:pPr>
          </w:p>
          <w:p w:rsidR="0079455C" w:rsidRDefault="0079455C">
            <w:pPr>
              <w:pStyle w:val="TableParagraph"/>
              <w:rPr>
                <w:rFonts w:ascii="Times New Roman"/>
                <w:sz w:val="18"/>
              </w:rPr>
            </w:pPr>
          </w:p>
          <w:p w:rsidR="0079455C" w:rsidRDefault="0079455C">
            <w:pPr>
              <w:pStyle w:val="TableParagraph"/>
              <w:rPr>
                <w:rFonts w:ascii="Times New Roman"/>
                <w:sz w:val="18"/>
              </w:rPr>
            </w:pPr>
            <w:r>
              <w:rPr>
                <w:rFonts w:ascii="Times New Roman"/>
                <w:sz w:val="18"/>
              </w:rPr>
              <w:t xml:space="preserve">    </w:t>
            </w:r>
            <w:hyperlink r:id="rId10" w:history="1">
              <w:r w:rsidRPr="003A6226">
                <w:rPr>
                  <w:rStyle w:val="Lienhypertexte"/>
                  <w:rFonts w:ascii="Times New Roman"/>
                  <w:sz w:val="18"/>
                </w:rPr>
                <w:t>droit-erasmus@unistra.fr</w:t>
              </w:r>
            </w:hyperlink>
          </w:p>
          <w:p w:rsidR="0079455C" w:rsidRDefault="0079455C">
            <w:pPr>
              <w:pStyle w:val="TableParagraph"/>
              <w:rPr>
                <w:rFonts w:ascii="Times New Roman"/>
                <w:sz w:val="18"/>
              </w:rPr>
            </w:pPr>
          </w:p>
        </w:tc>
        <w:tc>
          <w:tcPr>
            <w:tcW w:w="1680" w:type="dxa"/>
            <w:tcBorders>
              <w:top w:val="single" w:sz="8" w:space="0" w:color="000000"/>
              <w:left w:val="single" w:sz="8" w:space="0" w:color="000000"/>
              <w:bottom w:val="single" w:sz="8" w:space="0" w:color="000000"/>
              <w:right w:val="single" w:sz="8" w:space="0" w:color="000000"/>
            </w:tcBorders>
          </w:tcPr>
          <w:p w:rsidR="0079455C" w:rsidRDefault="0079455C">
            <w:pPr>
              <w:pStyle w:val="TableParagraph"/>
              <w:rPr>
                <w:rFonts w:ascii="Times New Roman"/>
                <w:sz w:val="18"/>
              </w:rPr>
            </w:pPr>
          </w:p>
          <w:p w:rsidR="0079455C" w:rsidRDefault="0079455C">
            <w:pPr>
              <w:pStyle w:val="TableParagraph"/>
              <w:rPr>
                <w:rFonts w:ascii="Times New Roman"/>
                <w:sz w:val="18"/>
              </w:rPr>
            </w:pPr>
          </w:p>
          <w:p w:rsidR="0079455C" w:rsidRDefault="0079455C">
            <w:pPr>
              <w:pStyle w:val="TableParagraph"/>
              <w:rPr>
                <w:rFonts w:ascii="Times New Roman"/>
                <w:sz w:val="18"/>
              </w:rPr>
            </w:pPr>
          </w:p>
          <w:p w:rsidR="0079455C" w:rsidRDefault="0079455C">
            <w:pPr>
              <w:pStyle w:val="TableParagraph"/>
              <w:rPr>
                <w:rFonts w:ascii="Times New Roman"/>
                <w:sz w:val="18"/>
              </w:rPr>
            </w:pPr>
          </w:p>
          <w:p w:rsidR="00D35812" w:rsidRDefault="0079455C">
            <w:pPr>
              <w:pStyle w:val="TableParagraph"/>
              <w:rPr>
                <w:rFonts w:ascii="Times New Roman"/>
                <w:sz w:val="18"/>
              </w:rPr>
            </w:pPr>
            <w:r>
              <w:rPr>
                <w:rFonts w:ascii="Times New Roman"/>
                <w:sz w:val="18"/>
              </w:rPr>
              <w:t xml:space="preserve">         Erasmus+</w:t>
            </w:r>
          </w:p>
          <w:p w:rsidR="0079455C" w:rsidRDefault="0079455C">
            <w:pPr>
              <w:pStyle w:val="TableParagraph"/>
              <w:rPr>
                <w:rFonts w:ascii="Times New Roman"/>
                <w:sz w:val="18"/>
              </w:rPr>
            </w:pPr>
            <w:r>
              <w:rPr>
                <w:rFonts w:ascii="Times New Roman"/>
                <w:sz w:val="18"/>
              </w:rPr>
              <w:t xml:space="preserve">        </w:t>
            </w:r>
            <w:proofErr w:type="spellStart"/>
            <w:r>
              <w:rPr>
                <w:rFonts w:ascii="Times New Roman"/>
                <w:sz w:val="18"/>
              </w:rPr>
              <w:t>Coordinator</w:t>
            </w:r>
            <w:proofErr w:type="spellEnd"/>
          </w:p>
        </w:tc>
        <w:tc>
          <w:tcPr>
            <w:tcW w:w="1109"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8"/>
              </w:rPr>
            </w:pPr>
          </w:p>
        </w:tc>
        <w:tc>
          <w:tcPr>
            <w:tcW w:w="1524"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8"/>
              </w:rPr>
            </w:pPr>
          </w:p>
        </w:tc>
      </w:tr>
      <w:tr w:rsidR="00D35812">
        <w:trPr>
          <w:trHeight w:val="2069"/>
        </w:trPr>
        <w:tc>
          <w:tcPr>
            <w:tcW w:w="1954" w:type="dxa"/>
            <w:tcBorders>
              <w:top w:val="single" w:sz="8" w:space="0" w:color="000000"/>
              <w:right w:val="single" w:sz="8" w:space="0" w:color="000000"/>
            </w:tcBorders>
          </w:tcPr>
          <w:p w:rsidR="00D35812" w:rsidRDefault="00D35812">
            <w:pPr>
              <w:pStyle w:val="TableParagraph"/>
              <w:spacing w:before="11"/>
              <w:rPr>
                <w:rFonts w:ascii="Times New Roman"/>
                <w:sz w:val="19"/>
              </w:rPr>
            </w:pPr>
          </w:p>
          <w:p w:rsidR="00D35812" w:rsidRDefault="007E2B00">
            <w:pPr>
              <w:pStyle w:val="TableParagraph"/>
              <w:ind w:left="234"/>
              <w:rPr>
                <w:sz w:val="20"/>
              </w:rPr>
            </w:pPr>
            <w:proofErr w:type="spellStart"/>
            <w:r>
              <w:rPr>
                <w:sz w:val="20"/>
              </w:rPr>
              <w:t>Responsible</w:t>
            </w:r>
            <w:proofErr w:type="spellEnd"/>
            <w:r>
              <w:rPr>
                <w:sz w:val="20"/>
              </w:rPr>
              <w:t xml:space="preserve"> </w:t>
            </w:r>
            <w:proofErr w:type="spellStart"/>
            <w:r>
              <w:rPr>
                <w:sz w:val="20"/>
              </w:rPr>
              <w:t>person</w:t>
            </w:r>
            <w:proofErr w:type="spellEnd"/>
            <w:r>
              <w:rPr>
                <w:sz w:val="20"/>
              </w:rPr>
              <w:t xml:space="preserve"> at the </w:t>
            </w:r>
            <w:proofErr w:type="spellStart"/>
            <w:r>
              <w:rPr>
                <w:sz w:val="20"/>
              </w:rPr>
              <w:t>Receiving</w:t>
            </w:r>
            <w:proofErr w:type="spellEnd"/>
            <w:r>
              <w:rPr>
                <w:sz w:val="20"/>
              </w:rPr>
              <w:t xml:space="preserve"> Institution</w:t>
            </w:r>
            <w:hyperlink w:anchor="_bookmark12" w:history="1">
              <w:r>
                <w:rPr>
                  <w:position w:val="6"/>
                  <w:sz w:val="13"/>
                </w:rPr>
                <w:t>xiii</w:t>
              </w:r>
            </w:hyperlink>
            <w:r>
              <w:rPr>
                <w:position w:val="6"/>
                <w:sz w:val="13"/>
              </w:rPr>
              <w:t xml:space="preserve"> </w:t>
            </w:r>
            <w:r>
              <w:rPr>
                <w:color w:val="00AFEF"/>
                <w:sz w:val="20"/>
              </w:rPr>
              <w:t>Personne responsable dans</w:t>
            </w:r>
          </w:p>
          <w:p w:rsidR="00D35812" w:rsidRDefault="007E2B00">
            <w:pPr>
              <w:pStyle w:val="TableParagraph"/>
              <w:spacing w:before="5" w:line="228" w:lineRule="exact"/>
              <w:ind w:left="234" w:right="320"/>
              <w:rPr>
                <w:sz w:val="20"/>
              </w:rPr>
            </w:pPr>
            <w:r>
              <w:rPr>
                <w:color w:val="00AFEF"/>
                <w:w w:val="95"/>
                <w:sz w:val="20"/>
              </w:rPr>
              <w:t xml:space="preserve">l’établissement </w:t>
            </w:r>
            <w:r>
              <w:rPr>
                <w:color w:val="00AFEF"/>
                <w:sz w:val="20"/>
              </w:rPr>
              <w:t>d’accueil</w:t>
            </w:r>
          </w:p>
        </w:tc>
        <w:tc>
          <w:tcPr>
            <w:tcW w:w="1947" w:type="dxa"/>
            <w:tcBorders>
              <w:top w:val="single" w:sz="8" w:space="0" w:color="000000"/>
              <w:left w:val="single" w:sz="8" w:space="0" w:color="000000"/>
              <w:right w:val="single" w:sz="8" w:space="0" w:color="000000"/>
            </w:tcBorders>
          </w:tcPr>
          <w:p w:rsidR="00D35812" w:rsidRDefault="00D35812">
            <w:pPr>
              <w:pStyle w:val="TableParagraph"/>
              <w:rPr>
                <w:rFonts w:ascii="Times New Roman"/>
                <w:sz w:val="18"/>
              </w:rPr>
            </w:pPr>
          </w:p>
        </w:tc>
        <w:tc>
          <w:tcPr>
            <w:tcW w:w="2206" w:type="dxa"/>
            <w:tcBorders>
              <w:top w:val="single" w:sz="8" w:space="0" w:color="000000"/>
              <w:left w:val="single" w:sz="8" w:space="0" w:color="000000"/>
              <w:right w:val="single" w:sz="8" w:space="0" w:color="000000"/>
            </w:tcBorders>
          </w:tcPr>
          <w:p w:rsidR="00D35812" w:rsidRDefault="00D35812">
            <w:pPr>
              <w:pStyle w:val="TableParagraph"/>
              <w:rPr>
                <w:rFonts w:ascii="Times New Roman"/>
                <w:sz w:val="18"/>
              </w:rPr>
            </w:pPr>
          </w:p>
        </w:tc>
        <w:tc>
          <w:tcPr>
            <w:tcW w:w="1680" w:type="dxa"/>
            <w:tcBorders>
              <w:top w:val="single" w:sz="8" w:space="0" w:color="000000"/>
              <w:left w:val="single" w:sz="8" w:space="0" w:color="000000"/>
              <w:right w:val="single" w:sz="8" w:space="0" w:color="000000"/>
            </w:tcBorders>
          </w:tcPr>
          <w:p w:rsidR="00D35812" w:rsidRDefault="00D35812">
            <w:pPr>
              <w:pStyle w:val="TableParagraph"/>
              <w:rPr>
                <w:rFonts w:ascii="Times New Roman"/>
                <w:sz w:val="18"/>
              </w:rPr>
            </w:pPr>
          </w:p>
        </w:tc>
        <w:tc>
          <w:tcPr>
            <w:tcW w:w="1109" w:type="dxa"/>
            <w:tcBorders>
              <w:top w:val="single" w:sz="8" w:space="0" w:color="000000"/>
              <w:left w:val="single" w:sz="8" w:space="0" w:color="000000"/>
              <w:right w:val="single" w:sz="8" w:space="0" w:color="000000"/>
            </w:tcBorders>
          </w:tcPr>
          <w:p w:rsidR="00D35812" w:rsidRDefault="00D35812">
            <w:pPr>
              <w:pStyle w:val="TableParagraph"/>
              <w:rPr>
                <w:rFonts w:ascii="Times New Roman"/>
                <w:sz w:val="18"/>
              </w:rPr>
            </w:pPr>
          </w:p>
        </w:tc>
        <w:tc>
          <w:tcPr>
            <w:tcW w:w="1524" w:type="dxa"/>
            <w:tcBorders>
              <w:top w:val="single" w:sz="8" w:space="0" w:color="000000"/>
              <w:left w:val="single" w:sz="8" w:space="0" w:color="000000"/>
            </w:tcBorders>
          </w:tcPr>
          <w:p w:rsidR="00D35812" w:rsidRDefault="00D35812">
            <w:pPr>
              <w:pStyle w:val="TableParagraph"/>
              <w:rPr>
                <w:rFonts w:ascii="Times New Roman"/>
                <w:sz w:val="18"/>
              </w:rPr>
            </w:pPr>
          </w:p>
        </w:tc>
      </w:tr>
    </w:tbl>
    <w:p w:rsidR="00D35812" w:rsidRDefault="00D35812">
      <w:pPr>
        <w:rPr>
          <w:rFonts w:ascii="Times New Roman"/>
          <w:sz w:val="18"/>
        </w:rPr>
        <w:sectPr w:rsidR="00D35812">
          <w:pgSz w:w="11910" w:h="16840"/>
          <w:pgMar w:top="1520" w:right="520" w:bottom="1020" w:left="520" w:header="567" w:footer="838" w:gutter="0"/>
          <w:cols w:space="720"/>
        </w:sectPr>
      </w:pPr>
    </w:p>
    <w:p w:rsidR="00D35812" w:rsidRDefault="00D35812">
      <w:pPr>
        <w:pStyle w:val="Corpsdetexte"/>
        <w:spacing w:before="8"/>
        <w:rPr>
          <w:rFonts w:ascii="Times New Roman"/>
          <w:sz w:val="13"/>
        </w:rPr>
      </w:pPr>
    </w:p>
    <w:p w:rsidR="00D35812" w:rsidRDefault="00BB2F47">
      <w:pPr>
        <w:pStyle w:val="Corpsdetexte"/>
        <w:spacing w:line="20" w:lineRule="exact"/>
        <w:ind w:left="192"/>
        <w:rPr>
          <w:rFonts w:ascii="Times New Roman"/>
          <w:sz w:val="2"/>
        </w:rPr>
      </w:pPr>
      <w:r>
        <w:rPr>
          <w:rFonts w:ascii="Times New Roman"/>
          <w:noProof/>
          <w:sz w:val="2"/>
          <w:lang w:bidi="ar-SA"/>
        </w:rPr>
        <mc:AlternateContent>
          <mc:Choice Requires="wpg">
            <w:drawing>
              <wp:inline distT="0" distB="0" distL="0" distR="0">
                <wp:extent cx="1828800" cy="9525"/>
                <wp:effectExtent l="13970" t="8255" r="5080" b="127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525"/>
                          <a:chOff x="0" y="0"/>
                          <a:chExt cx="2880" cy="15"/>
                        </a:xfrm>
                      </wpg:grpSpPr>
                      <wps:wsp>
                        <wps:cNvPr id="12" name="Line 5"/>
                        <wps:cNvCnPr>
                          <a:cxnSpLocks noChangeShapeType="1"/>
                        </wps:cNvCnPr>
                        <wps:spPr bwMode="auto">
                          <a:xfrm>
                            <a:off x="0" y="7"/>
                            <a:ext cx="28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14A261" id="Group 4" o:spid="_x0000_s1026" style="width:2in;height:.75pt;mso-position-horizontal-relative:char;mso-position-vertical-relative:line"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">
                <v:line id="Line 5" o:spid="_x0000_s1027" style="position:absolute;visibility:visible;mso-wrap-style:square" from="0,7" to="2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anchorlock/>
              </v:group>
            </w:pict>
          </mc:Fallback>
        </mc:AlternateContent>
      </w:r>
    </w:p>
    <w:p w:rsidR="00D35812" w:rsidRDefault="00D35812">
      <w:pPr>
        <w:pStyle w:val="Corpsdetexte"/>
        <w:spacing w:before="3"/>
        <w:rPr>
          <w:rFonts w:ascii="Times New Roman"/>
          <w:sz w:val="12"/>
        </w:rPr>
      </w:pPr>
    </w:p>
    <w:p w:rsidR="00D35812" w:rsidRDefault="007E2B00">
      <w:pPr>
        <w:pStyle w:val="Corpsdetexte"/>
        <w:spacing w:before="74" w:line="195" w:lineRule="exact"/>
        <w:ind w:left="483"/>
      </w:pPr>
      <w:r>
        <w:rPr>
          <w:position w:val="5"/>
          <w:sz w:val="10"/>
        </w:rPr>
        <w:t>i</w:t>
      </w:r>
      <w:proofErr w:type="spellStart"/>
      <w:r>
        <w:rPr>
          <w:b/>
        </w:rPr>
        <w:t>Nationality</w:t>
      </w:r>
      <w:proofErr w:type="spellEnd"/>
      <w:proofErr w:type="gramStart"/>
      <w:r>
        <w:rPr>
          <w:b/>
        </w:rPr>
        <w:t xml:space="preserve"> :</w:t>
      </w:r>
      <w:r>
        <w:t>country</w:t>
      </w:r>
      <w:proofErr w:type="gramEnd"/>
      <w:r>
        <w:t xml:space="preserve"> to </w:t>
      </w:r>
      <w:proofErr w:type="spellStart"/>
      <w:r>
        <w:t>which</w:t>
      </w:r>
      <w:proofErr w:type="spellEnd"/>
      <w:r>
        <w:t xml:space="preserve"> the </w:t>
      </w:r>
      <w:proofErr w:type="spellStart"/>
      <w:r>
        <w:t>person</w:t>
      </w:r>
      <w:proofErr w:type="spellEnd"/>
      <w:r>
        <w:t xml:space="preserve"> </w:t>
      </w:r>
      <w:proofErr w:type="spellStart"/>
      <w:r>
        <w:t>belongs</w:t>
      </w:r>
      <w:proofErr w:type="spellEnd"/>
      <w:r>
        <w:t xml:space="preserve"> </w:t>
      </w:r>
      <w:proofErr w:type="spellStart"/>
      <w:r>
        <w:t>administratively</w:t>
      </w:r>
      <w:proofErr w:type="spellEnd"/>
      <w:r>
        <w:t xml:space="preserve"> and </w:t>
      </w:r>
      <w:proofErr w:type="spellStart"/>
      <w:r>
        <w:t>that</w:t>
      </w:r>
      <w:proofErr w:type="spellEnd"/>
      <w:r>
        <w:t xml:space="preserve"> issues the ID </w:t>
      </w:r>
      <w:proofErr w:type="spellStart"/>
      <w:r>
        <w:t>card</w:t>
      </w:r>
      <w:proofErr w:type="spellEnd"/>
      <w:r>
        <w:t xml:space="preserve"> and/or </w:t>
      </w:r>
      <w:proofErr w:type="spellStart"/>
      <w:r>
        <w:t>passport</w:t>
      </w:r>
      <w:proofErr w:type="spellEnd"/>
      <w:r>
        <w:t>.</w:t>
      </w:r>
    </w:p>
    <w:p w:rsidR="00D35812" w:rsidRDefault="007E2B00">
      <w:pPr>
        <w:pStyle w:val="Corpsdetexte"/>
        <w:spacing w:line="195" w:lineRule="exact"/>
        <w:ind w:left="483"/>
      </w:pPr>
      <w:r>
        <w:rPr>
          <w:b/>
          <w:color w:val="00AFEF"/>
        </w:rPr>
        <w:t xml:space="preserve">Nationalité : </w:t>
      </w:r>
      <w:r>
        <w:rPr>
          <w:color w:val="00AFEF"/>
        </w:rPr>
        <w:t>pays duquel la personne dépend administrativement et qui a délivré la carte d’identité et/ou le passeport.</w:t>
      </w:r>
    </w:p>
    <w:p w:rsidR="00D35812" w:rsidRDefault="007E2B00">
      <w:pPr>
        <w:pStyle w:val="Corpsdetexte"/>
        <w:spacing w:before="119"/>
        <w:ind w:left="483" w:right="614"/>
      </w:pPr>
      <w:proofErr w:type="gramStart"/>
      <w:r>
        <w:rPr>
          <w:position w:val="5"/>
          <w:sz w:val="10"/>
        </w:rPr>
        <w:t>ii</w:t>
      </w:r>
      <w:proofErr w:type="spellStart"/>
      <w:r>
        <w:rPr>
          <w:b/>
        </w:rPr>
        <w:t>Study</w:t>
      </w:r>
      <w:proofErr w:type="spellEnd"/>
      <w:proofErr w:type="gramEnd"/>
      <w:r>
        <w:rPr>
          <w:b/>
        </w:rPr>
        <w:t xml:space="preserve"> cycle : </w:t>
      </w:r>
      <w:r>
        <w:t xml:space="preserve">Short cycle (EQF </w:t>
      </w:r>
      <w:proofErr w:type="spellStart"/>
      <w:r>
        <w:t>level</w:t>
      </w:r>
      <w:proofErr w:type="spellEnd"/>
      <w:r>
        <w:t xml:space="preserve"> 5) / </w:t>
      </w:r>
      <w:proofErr w:type="spellStart"/>
      <w:r>
        <w:t>Bachelor</w:t>
      </w:r>
      <w:proofErr w:type="spellEnd"/>
      <w:r>
        <w:t xml:space="preserve"> or </w:t>
      </w:r>
      <w:proofErr w:type="spellStart"/>
      <w:r>
        <w:t>equivalent</w:t>
      </w:r>
      <w:proofErr w:type="spellEnd"/>
      <w:r>
        <w:t xml:space="preserve"> first cycle (EQF </w:t>
      </w:r>
      <w:proofErr w:type="spellStart"/>
      <w:r>
        <w:t>level</w:t>
      </w:r>
      <w:proofErr w:type="spellEnd"/>
      <w:r>
        <w:t xml:space="preserve"> 6) / Master or </w:t>
      </w:r>
      <w:proofErr w:type="spellStart"/>
      <w:r>
        <w:t>equivalent</w:t>
      </w:r>
      <w:proofErr w:type="spellEnd"/>
      <w:r>
        <w:t xml:space="preserve"> second cycle (EQF </w:t>
      </w:r>
      <w:proofErr w:type="spellStart"/>
      <w:r>
        <w:t>level</w:t>
      </w:r>
      <w:proofErr w:type="spellEnd"/>
      <w:r>
        <w:t xml:space="preserve"> 7) / </w:t>
      </w:r>
      <w:proofErr w:type="spellStart"/>
      <w:r>
        <w:t>Doctorate</w:t>
      </w:r>
      <w:proofErr w:type="spellEnd"/>
      <w:r>
        <w:t xml:space="preserve"> or </w:t>
      </w:r>
      <w:proofErr w:type="spellStart"/>
      <w:r>
        <w:t>equivalent</w:t>
      </w:r>
      <w:proofErr w:type="spellEnd"/>
      <w:r>
        <w:t xml:space="preserve"> </w:t>
      </w:r>
      <w:proofErr w:type="spellStart"/>
      <w:r>
        <w:t>third</w:t>
      </w:r>
      <w:proofErr w:type="spellEnd"/>
      <w:r>
        <w:t xml:space="preserve"> cycle (EQF </w:t>
      </w:r>
      <w:proofErr w:type="spellStart"/>
      <w:r>
        <w:t>level</w:t>
      </w:r>
      <w:proofErr w:type="spellEnd"/>
      <w:r>
        <w:t xml:space="preserve"> 8).</w:t>
      </w:r>
    </w:p>
    <w:p w:rsidR="00D35812" w:rsidRDefault="007E2B00">
      <w:pPr>
        <w:pStyle w:val="Corpsdetexte"/>
        <w:ind w:left="483" w:hanging="1"/>
      </w:pPr>
      <w:r>
        <w:rPr>
          <w:b/>
          <w:color w:val="00AFEF"/>
        </w:rPr>
        <w:t xml:space="preserve">Cycles d’études : </w:t>
      </w:r>
      <w:r>
        <w:rPr>
          <w:color w:val="00AFEF"/>
        </w:rPr>
        <w:t>Cycle court (CEC niveau 5) / Licence ou équivalent 1</w:t>
      </w:r>
      <w:r>
        <w:rPr>
          <w:color w:val="00AFEF"/>
          <w:position w:val="5"/>
          <w:sz w:val="10"/>
        </w:rPr>
        <w:t xml:space="preserve">er </w:t>
      </w:r>
      <w:r>
        <w:rPr>
          <w:color w:val="00AFEF"/>
        </w:rPr>
        <w:t>cycle (CEC niveau 6) / Master ou équivalent 2</w:t>
      </w:r>
      <w:proofErr w:type="spellStart"/>
      <w:r>
        <w:rPr>
          <w:color w:val="00AFEF"/>
          <w:position w:val="5"/>
          <w:sz w:val="10"/>
        </w:rPr>
        <w:t>ème</w:t>
      </w:r>
      <w:proofErr w:type="spellEnd"/>
      <w:r>
        <w:rPr>
          <w:color w:val="00AFEF"/>
          <w:position w:val="5"/>
          <w:sz w:val="10"/>
        </w:rPr>
        <w:t xml:space="preserve"> </w:t>
      </w:r>
      <w:r>
        <w:rPr>
          <w:color w:val="00AFEF"/>
        </w:rPr>
        <w:t>cycle (CEC niveau 7) / Doctorat ou équivalent 3</w:t>
      </w:r>
      <w:proofErr w:type="spellStart"/>
      <w:r>
        <w:rPr>
          <w:color w:val="00AFEF"/>
          <w:position w:val="5"/>
          <w:sz w:val="10"/>
        </w:rPr>
        <w:t>ème</w:t>
      </w:r>
      <w:proofErr w:type="spellEnd"/>
      <w:r>
        <w:rPr>
          <w:color w:val="00AFEF"/>
          <w:position w:val="5"/>
          <w:sz w:val="10"/>
        </w:rPr>
        <w:t xml:space="preserve"> </w:t>
      </w:r>
      <w:r>
        <w:rPr>
          <w:color w:val="00AFEF"/>
        </w:rPr>
        <w:t>cycle (CEC niveau 8).</w:t>
      </w:r>
    </w:p>
    <w:p w:rsidR="00D35812" w:rsidRDefault="007E2B00">
      <w:pPr>
        <w:pStyle w:val="Corpsdetexte"/>
        <w:spacing w:before="123" w:line="256" w:lineRule="auto"/>
        <w:ind w:left="483" w:right="197"/>
        <w:jc w:val="both"/>
      </w:pPr>
      <w:r>
        <w:rPr>
          <w:position w:val="5"/>
          <w:sz w:val="10"/>
        </w:rPr>
        <w:t>iii</w:t>
      </w:r>
      <w:r>
        <w:rPr>
          <w:b/>
        </w:rPr>
        <w:t xml:space="preserve">Field of </w:t>
      </w:r>
      <w:proofErr w:type="spellStart"/>
      <w:r>
        <w:rPr>
          <w:b/>
        </w:rPr>
        <w:t>education:T</w:t>
      </w:r>
      <w:r>
        <w:rPr>
          <w:b/>
          <w:color w:val="000080"/>
        </w:rPr>
        <w:t>he</w:t>
      </w:r>
      <w:proofErr w:type="spellEnd"/>
      <w:r>
        <w:rPr>
          <w:b/>
          <w:color w:val="000080"/>
        </w:rPr>
        <w:t xml:space="preserve"> </w:t>
      </w:r>
      <w:r>
        <w:rPr>
          <w:b/>
        </w:rPr>
        <w:t xml:space="preserve">ISCED-F 2013 </w:t>
      </w:r>
      <w:proofErr w:type="spellStart"/>
      <w:r>
        <w:rPr>
          <w:b/>
        </w:rPr>
        <w:t>search</w:t>
      </w:r>
      <w:proofErr w:type="spellEnd"/>
      <w:r>
        <w:rPr>
          <w:b/>
        </w:rPr>
        <w:t xml:space="preserve"> </w:t>
      </w:r>
      <w:proofErr w:type="spellStart"/>
      <w:r>
        <w:rPr>
          <w:b/>
        </w:rPr>
        <w:t>tool</w:t>
      </w:r>
      <w:proofErr w:type="spellEnd"/>
      <w:r>
        <w:rPr>
          <w:b/>
        </w:rPr>
        <w:t xml:space="preserve"> </w:t>
      </w:r>
      <w:proofErr w:type="spellStart"/>
      <w:r>
        <w:t>available</w:t>
      </w:r>
      <w:proofErr w:type="spellEnd"/>
      <w:r>
        <w:t xml:space="preserve"> at </w:t>
      </w:r>
      <w:hyperlink r:id="rId11">
        <w:r>
          <w:rPr>
            <w:color w:val="0000FF"/>
            <w:u w:val="single" w:color="0000FF"/>
          </w:rPr>
          <w:t>http://ec.europa.eu/education/tools/isced-f_en.htm</w:t>
        </w:r>
        <w:r>
          <w:rPr>
            <w:color w:val="0000FF"/>
          </w:rPr>
          <w:t xml:space="preserve"> </w:t>
        </w:r>
      </w:hyperlink>
      <w:proofErr w:type="spellStart"/>
      <w:r>
        <w:t>should</w:t>
      </w:r>
      <w:proofErr w:type="spellEnd"/>
      <w:r>
        <w:t xml:space="preserve"> </w:t>
      </w:r>
      <w:proofErr w:type="spellStart"/>
      <w:r>
        <w:t>be</w:t>
      </w:r>
      <w:proofErr w:type="spellEnd"/>
      <w:r>
        <w:t xml:space="preserve"> </w:t>
      </w:r>
      <w:proofErr w:type="spellStart"/>
      <w:r>
        <w:t>used</w:t>
      </w:r>
      <w:proofErr w:type="spellEnd"/>
      <w:r>
        <w:t xml:space="preserve"> to </w:t>
      </w:r>
      <w:proofErr w:type="spellStart"/>
      <w:r>
        <w:t>find</w:t>
      </w:r>
      <w:proofErr w:type="spellEnd"/>
      <w:r>
        <w:t xml:space="preserve"> the ISCED 2013 </w:t>
      </w:r>
      <w:proofErr w:type="spellStart"/>
      <w:r>
        <w:t>detailed</w:t>
      </w:r>
      <w:proofErr w:type="spellEnd"/>
      <w:r>
        <w:t xml:space="preserve"> </w:t>
      </w:r>
      <w:proofErr w:type="spellStart"/>
      <w:r>
        <w:t>field</w:t>
      </w:r>
      <w:proofErr w:type="spellEnd"/>
      <w:r>
        <w:t xml:space="preserve"> of </w:t>
      </w:r>
      <w:proofErr w:type="spellStart"/>
      <w:r>
        <w:t>education</w:t>
      </w:r>
      <w:proofErr w:type="spellEnd"/>
      <w:r>
        <w:t xml:space="preserve"> and training </w:t>
      </w:r>
      <w:proofErr w:type="spellStart"/>
      <w:r>
        <w:t>that</w:t>
      </w:r>
      <w:proofErr w:type="spellEnd"/>
      <w:r>
        <w:t xml:space="preserve"> </w:t>
      </w:r>
      <w:proofErr w:type="spellStart"/>
      <w:r>
        <w:t>is</w:t>
      </w:r>
      <w:proofErr w:type="spellEnd"/>
      <w:r>
        <w:t xml:space="preserve"> </w:t>
      </w:r>
      <w:proofErr w:type="spellStart"/>
      <w:r>
        <w:t>closest</w:t>
      </w:r>
      <w:proofErr w:type="spellEnd"/>
      <w:r>
        <w:t xml:space="preserve"> to the </w:t>
      </w:r>
      <w:proofErr w:type="spellStart"/>
      <w:r>
        <w:t>subject</w:t>
      </w:r>
      <w:proofErr w:type="spellEnd"/>
      <w:r>
        <w:t xml:space="preserve"> of the </w:t>
      </w:r>
      <w:proofErr w:type="spellStart"/>
      <w:r>
        <w:t>degree</w:t>
      </w:r>
      <w:proofErr w:type="spellEnd"/>
      <w:r>
        <w:t xml:space="preserve"> to </w:t>
      </w:r>
      <w:proofErr w:type="spellStart"/>
      <w:r>
        <w:t>be</w:t>
      </w:r>
      <w:proofErr w:type="spellEnd"/>
      <w:r>
        <w:t xml:space="preserve"> </w:t>
      </w:r>
      <w:proofErr w:type="spellStart"/>
      <w:r>
        <w:t>awarded</w:t>
      </w:r>
      <w:proofErr w:type="spellEnd"/>
      <w:r>
        <w:t xml:space="preserve"> to the </w:t>
      </w:r>
      <w:proofErr w:type="spellStart"/>
      <w:r>
        <w:t>student</w:t>
      </w:r>
      <w:proofErr w:type="spellEnd"/>
      <w:r>
        <w:t xml:space="preserve"> by the </w:t>
      </w:r>
      <w:proofErr w:type="spellStart"/>
      <w:r>
        <w:t>Sending</w:t>
      </w:r>
      <w:proofErr w:type="spellEnd"/>
      <w:r>
        <w:t xml:space="preserve"> Institution.</w:t>
      </w:r>
    </w:p>
    <w:p w:rsidR="00D35812" w:rsidRDefault="00D35812">
      <w:pPr>
        <w:pStyle w:val="Corpsdetexte"/>
        <w:spacing w:before="4"/>
        <w:rPr>
          <w:sz w:val="13"/>
        </w:rPr>
      </w:pPr>
    </w:p>
    <w:p w:rsidR="00D35812" w:rsidRDefault="007E2B00">
      <w:pPr>
        <w:pStyle w:val="Corpsdetexte"/>
        <w:spacing w:line="256" w:lineRule="auto"/>
        <w:ind w:left="483" w:right="198"/>
        <w:jc w:val="both"/>
      </w:pPr>
      <w:r>
        <w:rPr>
          <w:b/>
          <w:color w:val="00AFEF"/>
        </w:rPr>
        <w:t xml:space="preserve">Domaine d’études </w:t>
      </w:r>
      <w:r>
        <w:rPr>
          <w:color w:val="00AFEF"/>
        </w:rPr>
        <w:t xml:space="preserve">: </w:t>
      </w:r>
      <w:r>
        <w:rPr>
          <w:b/>
          <w:color w:val="00AFEF"/>
        </w:rPr>
        <w:t>L’outil de recherche ISCED-F 2013</w:t>
      </w:r>
      <w:r>
        <w:rPr>
          <w:color w:val="00AFEF"/>
        </w:rPr>
        <w:t xml:space="preserve">disponible sur </w:t>
      </w:r>
      <w:hyperlink r:id="rId12">
        <w:r>
          <w:rPr>
            <w:color w:val="00AFEF"/>
            <w:u w:val="single" w:color="00AFEF"/>
          </w:rPr>
          <w:t>http://ec.europa.eu/education/tools/isced-f_fr.htm</w:t>
        </w:r>
        <w:r>
          <w:rPr>
            <w:color w:val="00AFEF"/>
          </w:rPr>
          <w:t xml:space="preserve"> </w:t>
        </w:r>
      </w:hyperlink>
      <w:r>
        <w:rPr>
          <w:color w:val="00AFEF"/>
        </w:rPr>
        <w:t>devra être utilisé pour trouver les domaines d’études les plus proches du diplôme préparé par l’étudiant dans l’établissement d’envoi.</w:t>
      </w:r>
    </w:p>
    <w:p w:rsidR="00D35812" w:rsidRDefault="00D35812">
      <w:pPr>
        <w:pStyle w:val="Corpsdetexte"/>
        <w:spacing w:before="2"/>
        <w:rPr>
          <w:sz w:val="13"/>
        </w:rPr>
      </w:pPr>
    </w:p>
    <w:p w:rsidR="00D35812" w:rsidRDefault="007E2B00">
      <w:pPr>
        <w:pStyle w:val="Corpsdetexte"/>
        <w:ind w:left="483"/>
      </w:pPr>
      <w:proofErr w:type="gramStart"/>
      <w:r>
        <w:rPr>
          <w:position w:val="5"/>
          <w:sz w:val="10"/>
        </w:rPr>
        <w:t>iv</w:t>
      </w:r>
      <w:r>
        <w:rPr>
          <w:b/>
        </w:rPr>
        <w:t>Erasmus</w:t>
      </w:r>
      <w:proofErr w:type="gramEnd"/>
      <w:r>
        <w:rPr>
          <w:b/>
        </w:rPr>
        <w:t xml:space="preserve"> code </w:t>
      </w:r>
      <w:r>
        <w:t xml:space="preserve">: a unique identifier </w:t>
      </w:r>
      <w:proofErr w:type="spellStart"/>
      <w:r>
        <w:t>that</w:t>
      </w:r>
      <w:proofErr w:type="spellEnd"/>
      <w:r>
        <w:t xml:space="preserve"> </w:t>
      </w:r>
      <w:proofErr w:type="spellStart"/>
      <w:r>
        <w:t>every</w:t>
      </w:r>
      <w:proofErr w:type="spellEnd"/>
      <w:r>
        <w:t xml:space="preserve"> </w:t>
      </w:r>
      <w:proofErr w:type="spellStart"/>
      <w:r>
        <w:t>higher</w:t>
      </w:r>
      <w:proofErr w:type="spellEnd"/>
      <w:r>
        <w:t xml:space="preserve"> </w:t>
      </w:r>
      <w:proofErr w:type="spellStart"/>
      <w:r>
        <w:t>education</w:t>
      </w:r>
      <w:proofErr w:type="spellEnd"/>
      <w:r>
        <w:t xml:space="preserve"> institution </w:t>
      </w:r>
      <w:proofErr w:type="spellStart"/>
      <w:r>
        <w:t>that</w:t>
      </w:r>
      <w:proofErr w:type="spellEnd"/>
      <w:r>
        <w:t xml:space="preserve"> has been </w:t>
      </w:r>
      <w:proofErr w:type="spellStart"/>
      <w:r>
        <w:t>awarded</w:t>
      </w:r>
      <w:proofErr w:type="spellEnd"/>
      <w:r>
        <w:t xml:space="preserve"> </w:t>
      </w:r>
      <w:proofErr w:type="spellStart"/>
      <w:r>
        <w:t>with</w:t>
      </w:r>
      <w:proofErr w:type="spellEnd"/>
      <w:r>
        <w:t xml:space="preserve"> the Erasmus Charter for </w:t>
      </w:r>
      <w:proofErr w:type="spellStart"/>
      <w:r>
        <w:t>Higher</w:t>
      </w:r>
      <w:proofErr w:type="spellEnd"/>
      <w:r>
        <w:t xml:space="preserve"> Education (ECHE) </w:t>
      </w:r>
      <w:proofErr w:type="spellStart"/>
      <w:r>
        <w:t>receives</w:t>
      </w:r>
      <w:proofErr w:type="spellEnd"/>
      <w:r>
        <w:t xml:space="preserve">. It </w:t>
      </w:r>
      <w:proofErr w:type="spellStart"/>
      <w:r>
        <w:t>is</w:t>
      </w:r>
      <w:proofErr w:type="spellEnd"/>
      <w:r>
        <w:t xml:space="preserve"> </w:t>
      </w:r>
      <w:proofErr w:type="spellStart"/>
      <w:r>
        <w:t>only</w:t>
      </w:r>
      <w:proofErr w:type="spellEnd"/>
      <w:r>
        <w:t xml:space="preserve"> applicable to </w:t>
      </w:r>
      <w:proofErr w:type="spellStart"/>
      <w:r>
        <w:t>higher</w:t>
      </w:r>
      <w:proofErr w:type="spellEnd"/>
      <w:r>
        <w:t xml:space="preserve"> </w:t>
      </w:r>
      <w:proofErr w:type="spellStart"/>
      <w:r>
        <w:t>education</w:t>
      </w:r>
      <w:proofErr w:type="spellEnd"/>
      <w:r>
        <w:t xml:space="preserve"> institutions </w:t>
      </w:r>
      <w:proofErr w:type="spellStart"/>
      <w:r>
        <w:t>located</w:t>
      </w:r>
      <w:proofErr w:type="spellEnd"/>
      <w:r>
        <w:t xml:space="preserve"> in Programme Countries.</w:t>
      </w:r>
    </w:p>
    <w:p w:rsidR="00D35812" w:rsidRDefault="007E2B00">
      <w:pPr>
        <w:pStyle w:val="Corpsdetexte"/>
        <w:spacing w:before="1"/>
        <w:ind w:left="483" w:right="181"/>
      </w:pPr>
      <w:r>
        <w:rPr>
          <w:b/>
          <w:color w:val="00AFEF"/>
        </w:rPr>
        <w:t xml:space="preserve">Code Erasmus </w:t>
      </w:r>
      <w:r>
        <w:rPr>
          <w:color w:val="00AFEF"/>
        </w:rPr>
        <w:t>: identifiant unique pour tout établissement d’enseignement supérieur titulaire de la charte universitaire Erasmus pour l’enseignement supérieur (ECHE). Concerne uniquement les établissements situés dans les pays participant au programme.</w:t>
      </w:r>
    </w:p>
    <w:p w:rsidR="00D35812" w:rsidRDefault="007E2B00">
      <w:pPr>
        <w:pStyle w:val="Corpsdetexte"/>
        <w:spacing w:before="120"/>
        <w:ind w:left="483" w:right="181" w:hanging="1"/>
      </w:pPr>
      <w:proofErr w:type="gramStart"/>
      <w:r>
        <w:rPr>
          <w:position w:val="5"/>
          <w:sz w:val="10"/>
        </w:rPr>
        <w:t>v</w:t>
      </w:r>
      <w:r>
        <w:rPr>
          <w:b/>
        </w:rPr>
        <w:t>Contact</w:t>
      </w:r>
      <w:proofErr w:type="gramEnd"/>
      <w:r>
        <w:rPr>
          <w:b/>
        </w:rPr>
        <w:t xml:space="preserve"> </w:t>
      </w:r>
      <w:proofErr w:type="spellStart"/>
      <w:r>
        <w:rPr>
          <w:b/>
        </w:rPr>
        <w:t>person</w:t>
      </w:r>
      <w:proofErr w:type="spellEnd"/>
      <w:r>
        <w:t xml:space="preserve">: </w:t>
      </w:r>
      <w:proofErr w:type="spellStart"/>
      <w:r>
        <w:t>person</w:t>
      </w:r>
      <w:proofErr w:type="spellEnd"/>
      <w:r>
        <w:t xml:space="preserve"> </w:t>
      </w:r>
      <w:proofErr w:type="spellStart"/>
      <w:r>
        <w:t>who</w:t>
      </w:r>
      <w:proofErr w:type="spellEnd"/>
      <w:r>
        <w:t xml:space="preserve"> </w:t>
      </w:r>
      <w:proofErr w:type="spellStart"/>
      <w:r>
        <w:t>provides</w:t>
      </w:r>
      <w:proofErr w:type="spellEnd"/>
      <w:r>
        <w:t xml:space="preserve"> a </w:t>
      </w:r>
      <w:proofErr w:type="spellStart"/>
      <w:r>
        <w:t>link</w:t>
      </w:r>
      <w:proofErr w:type="spellEnd"/>
      <w:r>
        <w:t xml:space="preserve"> for administrative information and </w:t>
      </w:r>
      <w:proofErr w:type="spellStart"/>
      <w:r>
        <w:t>who</w:t>
      </w:r>
      <w:proofErr w:type="spellEnd"/>
      <w:r>
        <w:t xml:space="preserve">, </w:t>
      </w:r>
      <w:proofErr w:type="spellStart"/>
      <w:r>
        <w:t>depending</w:t>
      </w:r>
      <w:proofErr w:type="spellEnd"/>
      <w:r>
        <w:t xml:space="preserve"> on the structure of the </w:t>
      </w:r>
      <w:proofErr w:type="spellStart"/>
      <w:r>
        <w:t>higher</w:t>
      </w:r>
      <w:proofErr w:type="spellEnd"/>
      <w:r>
        <w:t xml:space="preserve"> </w:t>
      </w:r>
      <w:proofErr w:type="spellStart"/>
      <w:r>
        <w:t>education</w:t>
      </w:r>
      <w:proofErr w:type="spellEnd"/>
      <w:r>
        <w:t xml:space="preserve"> institution, </w:t>
      </w:r>
      <w:proofErr w:type="spellStart"/>
      <w:r>
        <w:t>may</w:t>
      </w:r>
      <w:proofErr w:type="spellEnd"/>
      <w:r>
        <w:t xml:space="preserve"> </w:t>
      </w:r>
      <w:proofErr w:type="spellStart"/>
      <w:r>
        <w:t>be</w:t>
      </w:r>
      <w:proofErr w:type="spellEnd"/>
      <w:r>
        <w:t xml:space="preserve"> the </w:t>
      </w:r>
      <w:proofErr w:type="spellStart"/>
      <w:r>
        <w:t>departmental</w:t>
      </w:r>
      <w:proofErr w:type="spellEnd"/>
      <w:r>
        <w:t xml:space="preserve"> </w:t>
      </w:r>
      <w:proofErr w:type="spellStart"/>
      <w:r>
        <w:t>coordinator</w:t>
      </w:r>
      <w:proofErr w:type="spellEnd"/>
      <w:r>
        <w:t xml:space="preserve"> or </w:t>
      </w:r>
      <w:proofErr w:type="spellStart"/>
      <w:r>
        <w:t>works</w:t>
      </w:r>
      <w:proofErr w:type="spellEnd"/>
      <w:r>
        <w:t xml:space="preserve"> at the international relations office or </w:t>
      </w:r>
      <w:proofErr w:type="spellStart"/>
      <w:r>
        <w:t>equivalent</w:t>
      </w:r>
      <w:proofErr w:type="spellEnd"/>
      <w:r>
        <w:t xml:space="preserve"> body </w:t>
      </w:r>
      <w:proofErr w:type="spellStart"/>
      <w:r>
        <w:t>within</w:t>
      </w:r>
      <w:proofErr w:type="spellEnd"/>
      <w:r>
        <w:t xml:space="preserve"> the institution.</w:t>
      </w:r>
    </w:p>
    <w:p w:rsidR="00D35812" w:rsidRDefault="007E2B00">
      <w:pPr>
        <w:pStyle w:val="Corpsdetexte"/>
        <w:spacing w:before="1"/>
        <w:ind w:left="483" w:right="181"/>
      </w:pPr>
      <w:r>
        <w:rPr>
          <w:b/>
          <w:color w:val="00AFEF"/>
        </w:rPr>
        <w:t xml:space="preserve">Personne de contact </w:t>
      </w:r>
      <w:r>
        <w:rPr>
          <w:color w:val="00AFEF"/>
        </w:rPr>
        <w:t xml:space="preserve">: </w:t>
      </w:r>
      <w:proofErr w:type="gramStart"/>
      <w:r>
        <w:rPr>
          <w:color w:val="00AFEF"/>
        </w:rPr>
        <w:t>personne pouvant</w:t>
      </w:r>
      <w:proofErr w:type="gramEnd"/>
      <w:r>
        <w:rPr>
          <w:color w:val="00AFEF"/>
        </w:rPr>
        <w:t xml:space="preserve"> fournir des informations d’ordre administratif et qui, selon le type d’établissement d’enseignement supérieur, peut être le coordinateur du programme ou une personne du service des relations internationales ou service équivalent.</w:t>
      </w:r>
    </w:p>
    <w:p w:rsidR="00D35812" w:rsidRDefault="007E2B00">
      <w:pPr>
        <w:pStyle w:val="Corpsdetexte"/>
        <w:spacing w:before="118"/>
        <w:ind w:left="483"/>
      </w:pPr>
      <w:proofErr w:type="gramStart"/>
      <w:r>
        <w:rPr>
          <w:position w:val="5"/>
          <w:sz w:val="10"/>
        </w:rPr>
        <w:t>vi</w:t>
      </w:r>
      <w:r>
        <w:rPr>
          <w:b/>
        </w:rPr>
        <w:t>Erasmus</w:t>
      </w:r>
      <w:proofErr w:type="gramEnd"/>
      <w:r>
        <w:rPr>
          <w:b/>
        </w:rPr>
        <w:t xml:space="preserve"> code </w:t>
      </w:r>
      <w:r>
        <w:t xml:space="preserve">: a unique identifier </w:t>
      </w:r>
      <w:proofErr w:type="spellStart"/>
      <w:r>
        <w:t>that</w:t>
      </w:r>
      <w:proofErr w:type="spellEnd"/>
      <w:r>
        <w:t xml:space="preserve"> </w:t>
      </w:r>
      <w:proofErr w:type="spellStart"/>
      <w:r>
        <w:t>every</w:t>
      </w:r>
      <w:proofErr w:type="spellEnd"/>
      <w:r>
        <w:t xml:space="preserve"> </w:t>
      </w:r>
      <w:proofErr w:type="spellStart"/>
      <w:r>
        <w:t>higher</w:t>
      </w:r>
      <w:proofErr w:type="spellEnd"/>
      <w:r>
        <w:t xml:space="preserve"> </w:t>
      </w:r>
      <w:proofErr w:type="spellStart"/>
      <w:r>
        <w:t>education</w:t>
      </w:r>
      <w:proofErr w:type="spellEnd"/>
      <w:r>
        <w:t xml:space="preserve"> institution </w:t>
      </w:r>
      <w:proofErr w:type="spellStart"/>
      <w:r>
        <w:t>that</w:t>
      </w:r>
      <w:proofErr w:type="spellEnd"/>
      <w:r>
        <w:t xml:space="preserve"> has been </w:t>
      </w:r>
      <w:proofErr w:type="spellStart"/>
      <w:r>
        <w:t>awarded</w:t>
      </w:r>
      <w:proofErr w:type="spellEnd"/>
      <w:r>
        <w:t xml:space="preserve"> </w:t>
      </w:r>
      <w:proofErr w:type="spellStart"/>
      <w:r>
        <w:t>with</w:t>
      </w:r>
      <w:proofErr w:type="spellEnd"/>
      <w:r>
        <w:t xml:space="preserve"> the Erasmus Charter for </w:t>
      </w:r>
      <w:proofErr w:type="spellStart"/>
      <w:r>
        <w:t>Higher</w:t>
      </w:r>
      <w:proofErr w:type="spellEnd"/>
      <w:r>
        <w:t xml:space="preserve"> Education (ECHE) </w:t>
      </w:r>
      <w:proofErr w:type="spellStart"/>
      <w:r>
        <w:t>receives</w:t>
      </w:r>
      <w:proofErr w:type="spellEnd"/>
      <w:r>
        <w:t xml:space="preserve">. It </w:t>
      </w:r>
      <w:proofErr w:type="spellStart"/>
      <w:r>
        <w:t>is</w:t>
      </w:r>
      <w:proofErr w:type="spellEnd"/>
      <w:r>
        <w:t xml:space="preserve"> </w:t>
      </w:r>
      <w:proofErr w:type="spellStart"/>
      <w:r>
        <w:t>only</w:t>
      </w:r>
      <w:proofErr w:type="spellEnd"/>
      <w:r>
        <w:t xml:space="preserve"> applicable to </w:t>
      </w:r>
      <w:proofErr w:type="spellStart"/>
      <w:r>
        <w:t>higher</w:t>
      </w:r>
      <w:proofErr w:type="spellEnd"/>
      <w:r>
        <w:t xml:space="preserve"> </w:t>
      </w:r>
      <w:proofErr w:type="spellStart"/>
      <w:r>
        <w:t>education</w:t>
      </w:r>
      <w:proofErr w:type="spellEnd"/>
      <w:r>
        <w:t xml:space="preserve"> institutions </w:t>
      </w:r>
      <w:proofErr w:type="spellStart"/>
      <w:r>
        <w:t>located</w:t>
      </w:r>
      <w:proofErr w:type="spellEnd"/>
      <w:r>
        <w:t xml:space="preserve"> in Programme Countries.</w:t>
      </w:r>
    </w:p>
    <w:p w:rsidR="00D35812" w:rsidRDefault="007E2B00">
      <w:pPr>
        <w:pStyle w:val="Corpsdetexte"/>
        <w:spacing w:before="1"/>
        <w:ind w:left="483" w:right="181"/>
      </w:pPr>
      <w:r>
        <w:rPr>
          <w:b/>
          <w:color w:val="00AFEF"/>
        </w:rPr>
        <w:t xml:space="preserve">Code Erasmus </w:t>
      </w:r>
      <w:r>
        <w:rPr>
          <w:color w:val="00AFEF"/>
        </w:rPr>
        <w:t>: identifiant unique pour tout établissement d’enseignement supérieur titulaire de la charte universitaire Erasmus pour l’enseignement supérieur (ECHE). Concerne uniquement les établissements situés dans les pays participant au programme.</w:t>
      </w:r>
    </w:p>
    <w:p w:rsidR="00D35812" w:rsidRDefault="007E2B00">
      <w:pPr>
        <w:pStyle w:val="Corpsdetexte"/>
        <w:spacing w:before="120"/>
        <w:ind w:left="483" w:hanging="1"/>
      </w:pPr>
      <w:proofErr w:type="gramStart"/>
      <w:r>
        <w:rPr>
          <w:position w:val="5"/>
          <w:sz w:val="10"/>
        </w:rPr>
        <w:t>vii</w:t>
      </w:r>
      <w:r>
        <w:rPr>
          <w:b/>
        </w:rPr>
        <w:t>Contact</w:t>
      </w:r>
      <w:proofErr w:type="gramEnd"/>
      <w:r>
        <w:rPr>
          <w:b/>
        </w:rPr>
        <w:t xml:space="preserve"> </w:t>
      </w:r>
      <w:proofErr w:type="spellStart"/>
      <w:r>
        <w:rPr>
          <w:b/>
        </w:rPr>
        <w:t>person</w:t>
      </w:r>
      <w:proofErr w:type="spellEnd"/>
      <w:r>
        <w:t xml:space="preserve">: </w:t>
      </w:r>
      <w:proofErr w:type="spellStart"/>
      <w:r>
        <w:t>person</w:t>
      </w:r>
      <w:proofErr w:type="spellEnd"/>
      <w:r>
        <w:t xml:space="preserve"> </w:t>
      </w:r>
      <w:proofErr w:type="spellStart"/>
      <w:r>
        <w:t>who</w:t>
      </w:r>
      <w:proofErr w:type="spellEnd"/>
      <w:r>
        <w:t xml:space="preserve"> </w:t>
      </w:r>
      <w:proofErr w:type="spellStart"/>
      <w:r>
        <w:t>provides</w:t>
      </w:r>
      <w:proofErr w:type="spellEnd"/>
      <w:r>
        <w:t xml:space="preserve"> a </w:t>
      </w:r>
      <w:proofErr w:type="spellStart"/>
      <w:r>
        <w:t>link</w:t>
      </w:r>
      <w:proofErr w:type="spellEnd"/>
      <w:r>
        <w:t xml:space="preserve"> for administrative information and </w:t>
      </w:r>
      <w:proofErr w:type="spellStart"/>
      <w:r>
        <w:t>who</w:t>
      </w:r>
      <w:proofErr w:type="spellEnd"/>
      <w:r>
        <w:t xml:space="preserve">, </w:t>
      </w:r>
      <w:proofErr w:type="spellStart"/>
      <w:r>
        <w:t>depending</w:t>
      </w:r>
      <w:proofErr w:type="spellEnd"/>
      <w:r>
        <w:t xml:space="preserve"> on the structure of the </w:t>
      </w:r>
      <w:proofErr w:type="spellStart"/>
      <w:r>
        <w:t>higher</w:t>
      </w:r>
      <w:proofErr w:type="spellEnd"/>
      <w:r>
        <w:t xml:space="preserve"> </w:t>
      </w:r>
      <w:proofErr w:type="spellStart"/>
      <w:r>
        <w:t>education</w:t>
      </w:r>
      <w:proofErr w:type="spellEnd"/>
      <w:r>
        <w:t xml:space="preserve"> institution, </w:t>
      </w:r>
      <w:proofErr w:type="spellStart"/>
      <w:r>
        <w:t>may</w:t>
      </w:r>
      <w:proofErr w:type="spellEnd"/>
      <w:r>
        <w:t xml:space="preserve"> </w:t>
      </w:r>
      <w:proofErr w:type="spellStart"/>
      <w:r>
        <w:t>be</w:t>
      </w:r>
      <w:proofErr w:type="spellEnd"/>
      <w:r>
        <w:t xml:space="preserve"> the </w:t>
      </w:r>
      <w:proofErr w:type="spellStart"/>
      <w:r>
        <w:t>departmental</w:t>
      </w:r>
      <w:proofErr w:type="spellEnd"/>
      <w:r>
        <w:t xml:space="preserve"> </w:t>
      </w:r>
      <w:proofErr w:type="spellStart"/>
      <w:r>
        <w:t>coordinator</w:t>
      </w:r>
      <w:proofErr w:type="spellEnd"/>
      <w:r>
        <w:t xml:space="preserve"> or </w:t>
      </w:r>
      <w:proofErr w:type="spellStart"/>
      <w:r>
        <w:t>works</w:t>
      </w:r>
      <w:proofErr w:type="spellEnd"/>
      <w:r>
        <w:t xml:space="preserve"> at the international relations office or </w:t>
      </w:r>
      <w:proofErr w:type="spellStart"/>
      <w:r>
        <w:t>equivalent</w:t>
      </w:r>
      <w:proofErr w:type="spellEnd"/>
      <w:r>
        <w:t xml:space="preserve"> body </w:t>
      </w:r>
      <w:proofErr w:type="spellStart"/>
      <w:r>
        <w:t>within</w:t>
      </w:r>
      <w:proofErr w:type="spellEnd"/>
      <w:r>
        <w:t xml:space="preserve"> the institution.</w:t>
      </w:r>
    </w:p>
    <w:p w:rsidR="00D35812" w:rsidRDefault="007E2B00">
      <w:pPr>
        <w:pStyle w:val="Corpsdetexte"/>
        <w:spacing w:before="1"/>
        <w:ind w:left="483" w:right="181"/>
      </w:pPr>
      <w:r>
        <w:rPr>
          <w:b/>
          <w:color w:val="00AFEF"/>
        </w:rPr>
        <w:t xml:space="preserve">Personne de contact </w:t>
      </w:r>
      <w:r>
        <w:rPr>
          <w:color w:val="00AFEF"/>
        </w:rPr>
        <w:t xml:space="preserve">: </w:t>
      </w:r>
      <w:proofErr w:type="gramStart"/>
      <w:r>
        <w:rPr>
          <w:color w:val="00AFEF"/>
        </w:rPr>
        <w:t>personne pouvant</w:t>
      </w:r>
      <w:proofErr w:type="gramEnd"/>
      <w:r>
        <w:rPr>
          <w:color w:val="00AFEF"/>
        </w:rPr>
        <w:t xml:space="preserve"> fournir des informations d’ordre administratif et qui, selon le type d’établissement d’enseignement supérieur, peut être le coordinateur du programme ou une personne du service des relations internationales ou service équivalent.</w:t>
      </w:r>
    </w:p>
    <w:p w:rsidR="00D35812" w:rsidRDefault="007E2B00">
      <w:pPr>
        <w:pStyle w:val="Corpsdetexte"/>
        <w:spacing w:before="123" w:line="256" w:lineRule="auto"/>
        <w:ind w:left="483" w:right="195" w:hanging="1"/>
        <w:jc w:val="both"/>
      </w:pPr>
      <w:proofErr w:type="gramStart"/>
      <w:r>
        <w:rPr>
          <w:position w:val="5"/>
          <w:sz w:val="10"/>
        </w:rPr>
        <w:t>viii</w:t>
      </w:r>
      <w:proofErr w:type="gramEnd"/>
      <w:r>
        <w:rPr>
          <w:position w:val="5"/>
          <w:sz w:val="10"/>
        </w:rPr>
        <w:t xml:space="preserve"> </w:t>
      </w:r>
      <w:r>
        <w:t>An "</w:t>
      </w:r>
      <w:proofErr w:type="spellStart"/>
      <w:r>
        <w:rPr>
          <w:b/>
        </w:rPr>
        <w:t>educational</w:t>
      </w:r>
      <w:proofErr w:type="spellEnd"/>
      <w:r>
        <w:rPr>
          <w:b/>
        </w:rPr>
        <w:t xml:space="preserve"> component</w:t>
      </w:r>
      <w:r>
        <w:t xml:space="preserve">" </w:t>
      </w:r>
      <w:proofErr w:type="spellStart"/>
      <w:r>
        <w:t>is</w:t>
      </w:r>
      <w:proofErr w:type="spellEnd"/>
      <w:r>
        <w:t xml:space="preserve"> a self-</w:t>
      </w:r>
      <w:proofErr w:type="spellStart"/>
      <w:r>
        <w:t>contained</w:t>
      </w:r>
      <w:proofErr w:type="spellEnd"/>
      <w:r>
        <w:t xml:space="preserve"> and </w:t>
      </w:r>
      <w:proofErr w:type="spellStart"/>
      <w:r>
        <w:t>formal</w:t>
      </w:r>
      <w:proofErr w:type="spellEnd"/>
      <w:r>
        <w:t xml:space="preserve"> </w:t>
      </w:r>
      <w:proofErr w:type="spellStart"/>
      <w:r>
        <w:t>structured</w:t>
      </w:r>
      <w:proofErr w:type="spellEnd"/>
      <w:r>
        <w:t xml:space="preserve"> </w:t>
      </w:r>
      <w:proofErr w:type="spellStart"/>
      <w:r>
        <w:t>learning</w:t>
      </w:r>
      <w:proofErr w:type="spellEnd"/>
      <w:r>
        <w:t xml:space="preserve"> </w:t>
      </w:r>
      <w:proofErr w:type="spellStart"/>
      <w:r>
        <w:t>experience</w:t>
      </w:r>
      <w:proofErr w:type="spellEnd"/>
      <w:r>
        <w:t xml:space="preserve"> </w:t>
      </w:r>
      <w:proofErr w:type="spellStart"/>
      <w:r>
        <w:t>that</w:t>
      </w:r>
      <w:proofErr w:type="spellEnd"/>
      <w:r>
        <w:t xml:space="preserve"> </w:t>
      </w:r>
      <w:proofErr w:type="spellStart"/>
      <w:r>
        <w:t>features</w:t>
      </w:r>
      <w:proofErr w:type="spellEnd"/>
      <w:r>
        <w:t xml:space="preserve"> </w:t>
      </w:r>
      <w:proofErr w:type="spellStart"/>
      <w:r>
        <w:t>learning</w:t>
      </w:r>
      <w:proofErr w:type="spellEnd"/>
      <w:r>
        <w:t xml:space="preserve"> </w:t>
      </w:r>
      <w:proofErr w:type="spellStart"/>
      <w:r>
        <w:t>outcomes</w:t>
      </w:r>
      <w:proofErr w:type="spellEnd"/>
      <w:r>
        <w:t xml:space="preserve">, </w:t>
      </w:r>
      <w:proofErr w:type="spellStart"/>
      <w:r>
        <w:t>credits</w:t>
      </w:r>
      <w:proofErr w:type="spellEnd"/>
      <w:r>
        <w:t xml:space="preserve"> and </w:t>
      </w:r>
      <w:proofErr w:type="spellStart"/>
      <w:r>
        <w:t>forms</w:t>
      </w:r>
      <w:proofErr w:type="spellEnd"/>
      <w:r>
        <w:t xml:space="preserve"> of </w:t>
      </w:r>
      <w:proofErr w:type="spellStart"/>
      <w:r>
        <w:t>assessment</w:t>
      </w:r>
      <w:proofErr w:type="spellEnd"/>
      <w:r>
        <w:t>.</w:t>
      </w:r>
      <w:r>
        <w:rPr>
          <w:spacing w:val="-6"/>
        </w:rPr>
        <w:t xml:space="preserve"> </w:t>
      </w:r>
      <w:proofErr w:type="spellStart"/>
      <w:r>
        <w:t>Examples</w:t>
      </w:r>
      <w:proofErr w:type="spellEnd"/>
      <w:r>
        <w:rPr>
          <w:spacing w:val="-6"/>
        </w:rPr>
        <w:t xml:space="preserve"> </w:t>
      </w:r>
      <w:proofErr w:type="spellStart"/>
      <w:r>
        <w:t>ofeducational</w:t>
      </w:r>
      <w:proofErr w:type="spellEnd"/>
      <w:r>
        <w:rPr>
          <w:spacing w:val="-4"/>
        </w:rPr>
        <w:t xml:space="preserve"> </w:t>
      </w:r>
      <w:r>
        <w:t>components</w:t>
      </w:r>
      <w:r>
        <w:rPr>
          <w:spacing w:val="-6"/>
        </w:rPr>
        <w:t xml:space="preserve"> </w:t>
      </w:r>
      <w:r>
        <w:t>are:</w:t>
      </w:r>
      <w:r>
        <w:rPr>
          <w:spacing w:val="-6"/>
        </w:rPr>
        <w:t xml:space="preserve"> </w:t>
      </w:r>
      <w:r>
        <w:t>a</w:t>
      </w:r>
      <w:r>
        <w:rPr>
          <w:spacing w:val="-5"/>
        </w:rPr>
        <w:t xml:space="preserve"> </w:t>
      </w:r>
      <w:r>
        <w:t>course,</w:t>
      </w:r>
      <w:r>
        <w:rPr>
          <w:spacing w:val="-4"/>
        </w:rPr>
        <w:t xml:space="preserve"> </w:t>
      </w:r>
      <w:r>
        <w:t>module,</w:t>
      </w:r>
      <w:r>
        <w:rPr>
          <w:spacing w:val="-5"/>
        </w:rPr>
        <w:t xml:space="preserve"> </w:t>
      </w:r>
      <w:proofErr w:type="spellStart"/>
      <w:r>
        <w:t>seminar</w:t>
      </w:r>
      <w:proofErr w:type="spellEnd"/>
      <w:r>
        <w:t>,</w:t>
      </w:r>
      <w:r>
        <w:rPr>
          <w:spacing w:val="-4"/>
        </w:rPr>
        <w:t xml:space="preserve"> </w:t>
      </w:r>
      <w:proofErr w:type="spellStart"/>
      <w:r>
        <w:t>laboratory</w:t>
      </w:r>
      <w:proofErr w:type="spellEnd"/>
      <w:r>
        <w:rPr>
          <w:spacing w:val="-6"/>
        </w:rPr>
        <w:t xml:space="preserve"> </w:t>
      </w:r>
      <w:proofErr w:type="spellStart"/>
      <w:r>
        <w:t>work</w:t>
      </w:r>
      <w:proofErr w:type="spellEnd"/>
      <w:r>
        <w:t>,</w:t>
      </w:r>
      <w:r>
        <w:rPr>
          <w:spacing w:val="-4"/>
        </w:rPr>
        <w:t xml:space="preserve"> </w:t>
      </w:r>
      <w:proofErr w:type="spellStart"/>
      <w:r>
        <w:t>practical</w:t>
      </w:r>
      <w:proofErr w:type="spellEnd"/>
      <w:r>
        <w:rPr>
          <w:spacing w:val="-7"/>
        </w:rPr>
        <w:t xml:space="preserve"> </w:t>
      </w:r>
      <w:proofErr w:type="spellStart"/>
      <w:r>
        <w:t>work</w:t>
      </w:r>
      <w:proofErr w:type="spellEnd"/>
      <w:r>
        <w:t>,</w:t>
      </w:r>
      <w:r>
        <w:rPr>
          <w:spacing w:val="-4"/>
        </w:rPr>
        <w:t xml:space="preserve"> </w:t>
      </w:r>
      <w:proofErr w:type="spellStart"/>
      <w:r>
        <w:t>preparation</w:t>
      </w:r>
      <w:proofErr w:type="spellEnd"/>
      <w:r>
        <w:t>/</w:t>
      </w:r>
      <w:proofErr w:type="spellStart"/>
      <w:r>
        <w:t>research</w:t>
      </w:r>
      <w:proofErr w:type="spellEnd"/>
      <w:r>
        <w:rPr>
          <w:spacing w:val="-5"/>
        </w:rPr>
        <w:t xml:space="preserve"> </w:t>
      </w:r>
      <w:r>
        <w:t>for</w:t>
      </w:r>
      <w:r>
        <w:rPr>
          <w:spacing w:val="-6"/>
        </w:rPr>
        <w:t xml:space="preserve"> </w:t>
      </w:r>
      <w:r>
        <w:t>a</w:t>
      </w:r>
      <w:r>
        <w:rPr>
          <w:spacing w:val="-6"/>
        </w:rPr>
        <w:t xml:space="preserve"> </w:t>
      </w:r>
      <w:proofErr w:type="spellStart"/>
      <w:r>
        <w:t>thesis</w:t>
      </w:r>
      <w:proofErr w:type="spellEnd"/>
      <w:r>
        <w:t>,</w:t>
      </w:r>
      <w:r>
        <w:rPr>
          <w:spacing w:val="-2"/>
        </w:rPr>
        <w:t xml:space="preserve"> </w:t>
      </w:r>
      <w:proofErr w:type="spellStart"/>
      <w:r>
        <w:t>mobility</w:t>
      </w:r>
      <w:proofErr w:type="spellEnd"/>
      <w:r>
        <w:t xml:space="preserve"> </w:t>
      </w:r>
      <w:proofErr w:type="spellStart"/>
      <w:r>
        <w:t>window</w:t>
      </w:r>
      <w:proofErr w:type="spellEnd"/>
      <w:r>
        <w:t xml:space="preserve"> or free</w:t>
      </w:r>
      <w:r>
        <w:rPr>
          <w:spacing w:val="-2"/>
        </w:rPr>
        <w:t xml:space="preserve"> </w:t>
      </w:r>
      <w:proofErr w:type="spellStart"/>
      <w:r>
        <w:t>electives</w:t>
      </w:r>
      <w:proofErr w:type="spellEnd"/>
      <w:r>
        <w:t>.</w:t>
      </w:r>
    </w:p>
    <w:p w:rsidR="00D35812" w:rsidRDefault="00D35812">
      <w:pPr>
        <w:pStyle w:val="Corpsdetexte"/>
        <w:spacing w:before="6"/>
        <w:rPr>
          <w:sz w:val="13"/>
        </w:rPr>
      </w:pPr>
    </w:p>
    <w:p w:rsidR="00D35812" w:rsidRDefault="007E2B00">
      <w:pPr>
        <w:pStyle w:val="Corpsdetexte"/>
        <w:spacing w:line="256" w:lineRule="auto"/>
        <w:ind w:left="483" w:right="197"/>
        <w:jc w:val="both"/>
      </w:pPr>
      <w:r>
        <w:rPr>
          <w:b/>
          <w:color w:val="00AFEF"/>
        </w:rPr>
        <w:t xml:space="preserve">Une « composante pédagogique » </w:t>
      </w:r>
      <w:r>
        <w:rPr>
          <w:color w:val="00AFEF"/>
        </w:rPr>
        <w:t>est une expérience d’apprentissage structurée indépendante et formelle caractérisée par des résultats d’apprentissage, des</w:t>
      </w:r>
      <w:r>
        <w:rPr>
          <w:color w:val="00AFEF"/>
          <w:spacing w:val="-7"/>
        </w:rPr>
        <w:t xml:space="preserve"> </w:t>
      </w:r>
      <w:r>
        <w:rPr>
          <w:color w:val="00AFEF"/>
        </w:rPr>
        <w:t>crédits</w:t>
      </w:r>
      <w:r>
        <w:rPr>
          <w:color w:val="00AFEF"/>
          <w:spacing w:val="-6"/>
        </w:rPr>
        <w:t xml:space="preserve"> </w:t>
      </w:r>
      <w:r>
        <w:rPr>
          <w:color w:val="00AFEF"/>
        </w:rPr>
        <w:t>et</w:t>
      </w:r>
      <w:r>
        <w:rPr>
          <w:color w:val="00AFEF"/>
          <w:spacing w:val="-6"/>
        </w:rPr>
        <w:t xml:space="preserve"> </w:t>
      </w:r>
      <w:r>
        <w:rPr>
          <w:color w:val="00AFEF"/>
        </w:rPr>
        <w:t>des</w:t>
      </w:r>
      <w:r>
        <w:rPr>
          <w:color w:val="00AFEF"/>
          <w:spacing w:val="-5"/>
        </w:rPr>
        <w:t xml:space="preserve"> </w:t>
      </w:r>
      <w:r>
        <w:rPr>
          <w:color w:val="00AFEF"/>
        </w:rPr>
        <w:t>évaluations.</w:t>
      </w:r>
      <w:r>
        <w:rPr>
          <w:color w:val="00AFEF"/>
          <w:spacing w:val="-5"/>
        </w:rPr>
        <w:t xml:space="preserve"> </w:t>
      </w:r>
      <w:r>
        <w:rPr>
          <w:color w:val="00AFEF"/>
        </w:rPr>
        <w:t>Exemples</w:t>
      </w:r>
      <w:r>
        <w:rPr>
          <w:color w:val="00AFEF"/>
          <w:spacing w:val="-3"/>
        </w:rPr>
        <w:t xml:space="preserve"> </w:t>
      </w:r>
      <w:r>
        <w:rPr>
          <w:color w:val="00AFEF"/>
        </w:rPr>
        <w:t>:</w:t>
      </w:r>
      <w:r>
        <w:rPr>
          <w:color w:val="00AFEF"/>
          <w:spacing w:val="-6"/>
        </w:rPr>
        <w:t xml:space="preserve"> </w:t>
      </w:r>
      <w:r>
        <w:rPr>
          <w:color w:val="00AFEF"/>
        </w:rPr>
        <w:t>cours,</w:t>
      </w:r>
      <w:r>
        <w:rPr>
          <w:color w:val="00AFEF"/>
          <w:spacing w:val="-4"/>
        </w:rPr>
        <w:t xml:space="preserve"> </w:t>
      </w:r>
      <w:r>
        <w:rPr>
          <w:color w:val="00AFEF"/>
        </w:rPr>
        <w:t>module,</w:t>
      </w:r>
      <w:r>
        <w:rPr>
          <w:color w:val="00AFEF"/>
          <w:spacing w:val="-4"/>
        </w:rPr>
        <w:t xml:space="preserve"> </w:t>
      </w:r>
      <w:r>
        <w:rPr>
          <w:color w:val="00AFEF"/>
        </w:rPr>
        <w:t>séminaire,</w:t>
      </w:r>
      <w:r>
        <w:rPr>
          <w:color w:val="00AFEF"/>
          <w:spacing w:val="-4"/>
        </w:rPr>
        <w:t xml:space="preserve"> </w:t>
      </w:r>
      <w:r>
        <w:rPr>
          <w:color w:val="00AFEF"/>
        </w:rPr>
        <w:t>travail</w:t>
      </w:r>
      <w:r>
        <w:rPr>
          <w:color w:val="00AFEF"/>
          <w:spacing w:val="-5"/>
        </w:rPr>
        <w:t xml:space="preserve"> </w:t>
      </w:r>
      <w:r>
        <w:rPr>
          <w:color w:val="00AFEF"/>
        </w:rPr>
        <w:t>en</w:t>
      </w:r>
      <w:r>
        <w:rPr>
          <w:color w:val="00AFEF"/>
          <w:spacing w:val="-5"/>
        </w:rPr>
        <w:t xml:space="preserve"> </w:t>
      </w:r>
      <w:r>
        <w:rPr>
          <w:color w:val="00AFEF"/>
        </w:rPr>
        <w:t>laboratoire,</w:t>
      </w:r>
      <w:r>
        <w:rPr>
          <w:color w:val="00AFEF"/>
          <w:spacing w:val="-4"/>
        </w:rPr>
        <w:t xml:space="preserve"> </w:t>
      </w:r>
      <w:r>
        <w:rPr>
          <w:color w:val="00AFEF"/>
        </w:rPr>
        <w:t>travail</w:t>
      </w:r>
      <w:r>
        <w:rPr>
          <w:color w:val="00AFEF"/>
          <w:spacing w:val="-6"/>
        </w:rPr>
        <w:t xml:space="preserve"> </w:t>
      </w:r>
      <w:r>
        <w:rPr>
          <w:color w:val="00AFEF"/>
        </w:rPr>
        <w:t>pratique,</w:t>
      </w:r>
      <w:r>
        <w:rPr>
          <w:color w:val="00AFEF"/>
          <w:spacing w:val="-4"/>
        </w:rPr>
        <w:t xml:space="preserve"> </w:t>
      </w:r>
      <w:r>
        <w:rPr>
          <w:color w:val="00AFEF"/>
        </w:rPr>
        <w:t>préparation/recherche</w:t>
      </w:r>
      <w:r>
        <w:rPr>
          <w:color w:val="00AFEF"/>
          <w:spacing w:val="-6"/>
        </w:rPr>
        <w:t xml:space="preserve"> </w:t>
      </w:r>
      <w:r>
        <w:rPr>
          <w:color w:val="00AFEF"/>
        </w:rPr>
        <w:t>pour</w:t>
      </w:r>
      <w:r>
        <w:rPr>
          <w:color w:val="00AFEF"/>
          <w:spacing w:val="-6"/>
        </w:rPr>
        <w:t xml:space="preserve"> </w:t>
      </w:r>
      <w:r>
        <w:rPr>
          <w:color w:val="00AFEF"/>
        </w:rPr>
        <w:t>une</w:t>
      </w:r>
      <w:r>
        <w:rPr>
          <w:color w:val="00AFEF"/>
          <w:spacing w:val="-7"/>
        </w:rPr>
        <w:t xml:space="preserve"> </w:t>
      </w:r>
      <w:r>
        <w:rPr>
          <w:color w:val="00AFEF"/>
        </w:rPr>
        <w:t>thèse,</w:t>
      </w:r>
      <w:r>
        <w:rPr>
          <w:color w:val="00AFEF"/>
          <w:spacing w:val="-4"/>
        </w:rPr>
        <w:t xml:space="preserve"> </w:t>
      </w:r>
      <w:r>
        <w:rPr>
          <w:color w:val="00AFEF"/>
        </w:rPr>
        <w:t>fenêtre</w:t>
      </w:r>
      <w:r>
        <w:rPr>
          <w:color w:val="00AFEF"/>
          <w:spacing w:val="-6"/>
        </w:rPr>
        <w:t xml:space="preserve"> </w:t>
      </w:r>
      <w:r>
        <w:rPr>
          <w:color w:val="00AFEF"/>
        </w:rPr>
        <w:t>de mobilité ou cours</w:t>
      </w:r>
      <w:r>
        <w:rPr>
          <w:color w:val="00AFEF"/>
          <w:spacing w:val="-4"/>
        </w:rPr>
        <w:t xml:space="preserve"> </w:t>
      </w:r>
      <w:r>
        <w:rPr>
          <w:color w:val="00AFEF"/>
        </w:rPr>
        <w:t>facultatifs.</w:t>
      </w:r>
    </w:p>
    <w:p w:rsidR="00D35812" w:rsidRDefault="00D35812">
      <w:pPr>
        <w:pStyle w:val="Corpsdetexte"/>
        <w:spacing w:before="4"/>
        <w:rPr>
          <w:sz w:val="13"/>
        </w:rPr>
      </w:pPr>
    </w:p>
    <w:p w:rsidR="00D35812" w:rsidRDefault="007E2B00">
      <w:pPr>
        <w:pStyle w:val="Corpsdetexte"/>
        <w:ind w:left="483" w:right="195"/>
        <w:jc w:val="both"/>
      </w:pPr>
      <w:proofErr w:type="gramStart"/>
      <w:r>
        <w:rPr>
          <w:position w:val="5"/>
          <w:sz w:val="10"/>
        </w:rPr>
        <w:t>ix</w:t>
      </w:r>
      <w:r>
        <w:rPr>
          <w:b/>
        </w:rPr>
        <w:t>Course</w:t>
      </w:r>
      <w:proofErr w:type="gramEnd"/>
      <w:r>
        <w:rPr>
          <w:b/>
        </w:rPr>
        <w:t xml:space="preserve"> catalogue </w:t>
      </w:r>
      <w:r>
        <w:t xml:space="preserve">: </w:t>
      </w:r>
      <w:proofErr w:type="spellStart"/>
      <w:r>
        <w:t>detailed</w:t>
      </w:r>
      <w:proofErr w:type="spellEnd"/>
      <w:r>
        <w:t>, user-</w:t>
      </w:r>
      <w:proofErr w:type="spellStart"/>
      <w:r>
        <w:t>friendly</w:t>
      </w:r>
      <w:proofErr w:type="spellEnd"/>
      <w:r>
        <w:t xml:space="preserve"> and up-to-date information on the </w:t>
      </w:r>
      <w:proofErr w:type="spellStart"/>
      <w:r>
        <w:t>institution’s</w:t>
      </w:r>
      <w:proofErr w:type="spellEnd"/>
      <w:r>
        <w:t xml:space="preserve"> </w:t>
      </w:r>
      <w:proofErr w:type="spellStart"/>
      <w:r>
        <w:t>learning</w:t>
      </w:r>
      <w:proofErr w:type="spellEnd"/>
      <w:r>
        <w:t xml:space="preserve"> </w:t>
      </w:r>
      <w:proofErr w:type="spellStart"/>
      <w:r>
        <w:t>environment</w:t>
      </w:r>
      <w:proofErr w:type="spellEnd"/>
      <w:r>
        <w:t xml:space="preserve"> </w:t>
      </w:r>
      <w:proofErr w:type="spellStart"/>
      <w:r>
        <w:t>that</w:t>
      </w:r>
      <w:proofErr w:type="spellEnd"/>
      <w:r>
        <w:t xml:space="preserve"> </w:t>
      </w:r>
      <w:proofErr w:type="spellStart"/>
      <w:r>
        <w:t>should</w:t>
      </w:r>
      <w:proofErr w:type="spellEnd"/>
      <w:r>
        <w:t xml:space="preserve"> </w:t>
      </w:r>
      <w:proofErr w:type="spellStart"/>
      <w:r>
        <w:t>be</w:t>
      </w:r>
      <w:proofErr w:type="spellEnd"/>
      <w:r>
        <w:t xml:space="preserve"> </w:t>
      </w:r>
      <w:proofErr w:type="spellStart"/>
      <w:r>
        <w:t>available</w:t>
      </w:r>
      <w:proofErr w:type="spellEnd"/>
      <w:r>
        <w:t xml:space="preserve"> to </w:t>
      </w:r>
      <w:proofErr w:type="spellStart"/>
      <w:r>
        <w:t>students</w:t>
      </w:r>
      <w:proofErr w:type="spellEnd"/>
      <w:r>
        <w:t xml:space="preserve"> </w:t>
      </w:r>
      <w:proofErr w:type="spellStart"/>
      <w:r>
        <w:t>before</w:t>
      </w:r>
      <w:proofErr w:type="spellEnd"/>
      <w:r>
        <w:t xml:space="preserve"> the </w:t>
      </w:r>
      <w:proofErr w:type="spellStart"/>
      <w:r>
        <w:t>mobility</w:t>
      </w:r>
      <w:proofErr w:type="spellEnd"/>
      <w:r>
        <w:t xml:space="preserve"> </w:t>
      </w:r>
      <w:proofErr w:type="spellStart"/>
      <w:r>
        <w:t>period</w:t>
      </w:r>
      <w:proofErr w:type="spellEnd"/>
      <w:r>
        <w:t xml:space="preserve"> and </w:t>
      </w:r>
      <w:proofErr w:type="spellStart"/>
      <w:r>
        <w:t>throughout</w:t>
      </w:r>
      <w:proofErr w:type="spellEnd"/>
      <w:r>
        <w:t xml:space="preserve"> </w:t>
      </w:r>
      <w:proofErr w:type="spellStart"/>
      <w:r>
        <w:t>their</w:t>
      </w:r>
      <w:proofErr w:type="spellEnd"/>
      <w:r>
        <w:t xml:space="preserve"> </w:t>
      </w:r>
      <w:proofErr w:type="spellStart"/>
      <w:r>
        <w:t>studies</w:t>
      </w:r>
      <w:proofErr w:type="spellEnd"/>
      <w:r>
        <w:t xml:space="preserve"> to </w:t>
      </w:r>
      <w:proofErr w:type="spellStart"/>
      <w:r>
        <w:t>enable</w:t>
      </w:r>
      <w:proofErr w:type="spellEnd"/>
      <w:r>
        <w:t xml:space="preserve"> </w:t>
      </w:r>
      <w:proofErr w:type="spellStart"/>
      <w:r>
        <w:t>them</w:t>
      </w:r>
      <w:proofErr w:type="spellEnd"/>
      <w:r>
        <w:t xml:space="preserve"> to </w:t>
      </w:r>
      <w:proofErr w:type="spellStart"/>
      <w:r>
        <w:t>make</w:t>
      </w:r>
      <w:proofErr w:type="spellEnd"/>
      <w:r>
        <w:t xml:space="preserve"> the right </w:t>
      </w:r>
      <w:proofErr w:type="spellStart"/>
      <w:r>
        <w:t>choices</w:t>
      </w:r>
      <w:proofErr w:type="spellEnd"/>
      <w:r>
        <w:t xml:space="preserve"> and use </w:t>
      </w:r>
      <w:proofErr w:type="spellStart"/>
      <w:r>
        <w:t>their</w:t>
      </w:r>
      <w:proofErr w:type="spellEnd"/>
      <w:r>
        <w:t xml:space="preserve"> time </w:t>
      </w:r>
      <w:proofErr w:type="spellStart"/>
      <w:r>
        <w:t>most</w:t>
      </w:r>
      <w:proofErr w:type="spellEnd"/>
      <w:r>
        <w:t xml:space="preserve"> </w:t>
      </w:r>
      <w:proofErr w:type="spellStart"/>
      <w:r>
        <w:t>efficiently</w:t>
      </w:r>
      <w:proofErr w:type="spellEnd"/>
      <w:r>
        <w:t xml:space="preserve">. The information </w:t>
      </w:r>
      <w:proofErr w:type="spellStart"/>
      <w:r>
        <w:t>concerns</w:t>
      </w:r>
      <w:proofErr w:type="spellEnd"/>
      <w:r>
        <w:t xml:space="preserve">, for </w:t>
      </w:r>
      <w:proofErr w:type="spellStart"/>
      <w:r>
        <w:t>example</w:t>
      </w:r>
      <w:proofErr w:type="spellEnd"/>
      <w:r>
        <w:t xml:space="preserve">, the qualifications </w:t>
      </w:r>
      <w:proofErr w:type="spellStart"/>
      <w:r>
        <w:t>offered</w:t>
      </w:r>
      <w:proofErr w:type="spellEnd"/>
      <w:r>
        <w:t xml:space="preserve">, the </w:t>
      </w:r>
      <w:proofErr w:type="spellStart"/>
      <w:r>
        <w:t>learning</w:t>
      </w:r>
      <w:proofErr w:type="spellEnd"/>
      <w:r>
        <w:t xml:space="preserve">, </w:t>
      </w:r>
      <w:proofErr w:type="spellStart"/>
      <w:r>
        <w:t>teaching</w:t>
      </w:r>
      <w:proofErr w:type="spellEnd"/>
      <w:r>
        <w:t xml:space="preserve"> and </w:t>
      </w:r>
      <w:proofErr w:type="spellStart"/>
      <w:r>
        <w:t>assessment</w:t>
      </w:r>
      <w:proofErr w:type="spellEnd"/>
      <w:r>
        <w:t xml:space="preserve"> </w:t>
      </w:r>
      <w:proofErr w:type="spellStart"/>
      <w:r>
        <w:t>procedures</w:t>
      </w:r>
      <w:proofErr w:type="spellEnd"/>
      <w:r>
        <w:t xml:space="preserve">, the </w:t>
      </w:r>
      <w:proofErr w:type="spellStart"/>
      <w:r>
        <w:t>level</w:t>
      </w:r>
      <w:proofErr w:type="spellEnd"/>
      <w:r>
        <w:t xml:space="preserve"> of programmes, the </w:t>
      </w:r>
      <w:proofErr w:type="spellStart"/>
      <w:r>
        <w:t>individual</w:t>
      </w:r>
      <w:proofErr w:type="spellEnd"/>
      <w:r>
        <w:t xml:space="preserve"> </w:t>
      </w:r>
      <w:proofErr w:type="spellStart"/>
      <w:r>
        <w:t>educational</w:t>
      </w:r>
      <w:proofErr w:type="spellEnd"/>
      <w:r>
        <w:t xml:space="preserve"> components and the</w:t>
      </w:r>
      <w:r>
        <w:rPr>
          <w:spacing w:val="-3"/>
        </w:rPr>
        <w:t xml:space="preserve"> </w:t>
      </w:r>
      <w:proofErr w:type="spellStart"/>
      <w:r>
        <w:t>learning</w:t>
      </w:r>
      <w:proofErr w:type="spellEnd"/>
      <w:r>
        <w:rPr>
          <w:spacing w:val="-2"/>
        </w:rPr>
        <w:t xml:space="preserve"> </w:t>
      </w:r>
      <w:proofErr w:type="spellStart"/>
      <w:r>
        <w:t>resources</w:t>
      </w:r>
      <w:proofErr w:type="spellEnd"/>
      <w:r>
        <w:t>.</w:t>
      </w:r>
      <w:r>
        <w:rPr>
          <w:spacing w:val="-2"/>
        </w:rPr>
        <w:t xml:space="preserve"> </w:t>
      </w:r>
      <w:r>
        <w:t>The</w:t>
      </w:r>
      <w:r>
        <w:rPr>
          <w:spacing w:val="-3"/>
        </w:rPr>
        <w:t xml:space="preserve"> </w:t>
      </w:r>
      <w:r>
        <w:t>Course</w:t>
      </w:r>
      <w:r>
        <w:rPr>
          <w:spacing w:val="-3"/>
        </w:rPr>
        <w:t xml:space="preserve"> </w:t>
      </w:r>
      <w:r>
        <w:t>Catalogue</w:t>
      </w:r>
      <w:r>
        <w:rPr>
          <w:spacing w:val="-3"/>
        </w:rPr>
        <w:t xml:space="preserve"> </w:t>
      </w:r>
      <w:proofErr w:type="spellStart"/>
      <w:r>
        <w:t>should</w:t>
      </w:r>
      <w:proofErr w:type="spellEnd"/>
      <w:r>
        <w:rPr>
          <w:spacing w:val="-3"/>
        </w:rPr>
        <w:t xml:space="preserve"> </w:t>
      </w:r>
      <w:proofErr w:type="spellStart"/>
      <w:r>
        <w:t>include</w:t>
      </w:r>
      <w:proofErr w:type="spellEnd"/>
      <w:r>
        <w:rPr>
          <w:spacing w:val="-3"/>
        </w:rPr>
        <w:t xml:space="preserve"> </w:t>
      </w:r>
      <w:r>
        <w:t>the</w:t>
      </w:r>
      <w:r>
        <w:rPr>
          <w:spacing w:val="-4"/>
        </w:rPr>
        <w:t xml:space="preserve"> </w:t>
      </w:r>
      <w:proofErr w:type="spellStart"/>
      <w:r>
        <w:t>names</w:t>
      </w:r>
      <w:proofErr w:type="spellEnd"/>
      <w:r>
        <w:rPr>
          <w:spacing w:val="-3"/>
        </w:rPr>
        <w:t xml:space="preserve"> </w:t>
      </w:r>
      <w:r>
        <w:t>of</w:t>
      </w:r>
      <w:r>
        <w:rPr>
          <w:spacing w:val="-4"/>
        </w:rPr>
        <w:t xml:space="preserve"> </w:t>
      </w:r>
      <w:r>
        <w:t>people</w:t>
      </w:r>
      <w:r>
        <w:rPr>
          <w:spacing w:val="-4"/>
        </w:rPr>
        <w:t xml:space="preserve"> </w:t>
      </w:r>
      <w:r>
        <w:t>to</w:t>
      </w:r>
      <w:r>
        <w:rPr>
          <w:spacing w:val="-4"/>
        </w:rPr>
        <w:t xml:space="preserve"> </w:t>
      </w:r>
      <w:r>
        <w:t>contact,</w:t>
      </w:r>
      <w:r>
        <w:rPr>
          <w:spacing w:val="-2"/>
        </w:rPr>
        <w:t xml:space="preserve"> </w:t>
      </w:r>
      <w:proofErr w:type="spellStart"/>
      <w:r>
        <w:t>with</w:t>
      </w:r>
      <w:proofErr w:type="spellEnd"/>
      <w:r>
        <w:rPr>
          <w:spacing w:val="-3"/>
        </w:rPr>
        <w:t xml:space="preserve"> </w:t>
      </w:r>
      <w:r>
        <w:t>information</w:t>
      </w:r>
      <w:r>
        <w:rPr>
          <w:spacing w:val="-2"/>
        </w:rPr>
        <w:t xml:space="preserve"> </w:t>
      </w:r>
      <w:r>
        <w:t>about</w:t>
      </w:r>
      <w:r>
        <w:rPr>
          <w:spacing w:val="-4"/>
        </w:rPr>
        <w:t xml:space="preserve"> </w:t>
      </w:r>
      <w:r>
        <w:t>how,</w:t>
      </w:r>
      <w:r>
        <w:rPr>
          <w:spacing w:val="-2"/>
        </w:rPr>
        <w:t xml:space="preserve"> </w:t>
      </w:r>
      <w:proofErr w:type="spellStart"/>
      <w:r>
        <w:t>when</w:t>
      </w:r>
      <w:proofErr w:type="spellEnd"/>
      <w:r>
        <w:rPr>
          <w:spacing w:val="-3"/>
        </w:rPr>
        <w:t xml:space="preserve"> </w:t>
      </w:r>
      <w:r>
        <w:t>and</w:t>
      </w:r>
      <w:r>
        <w:rPr>
          <w:spacing w:val="-3"/>
        </w:rPr>
        <w:t xml:space="preserve"> </w:t>
      </w:r>
      <w:proofErr w:type="spellStart"/>
      <w:r>
        <w:t>where</w:t>
      </w:r>
      <w:proofErr w:type="spellEnd"/>
      <w:r>
        <w:rPr>
          <w:spacing w:val="-3"/>
        </w:rPr>
        <w:t xml:space="preserve"> </w:t>
      </w:r>
      <w:r>
        <w:t>to</w:t>
      </w:r>
      <w:r>
        <w:rPr>
          <w:spacing w:val="-4"/>
        </w:rPr>
        <w:t xml:space="preserve"> </w:t>
      </w:r>
      <w:r>
        <w:t>contact</w:t>
      </w:r>
      <w:r>
        <w:rPr>
          <w:spacing w:val="-4"/>
        </w:rPr>
        <w:t xml:space="preserve"> </w:t>
      </w:r>
      <w:proofErr w:type="spellStart"/>
      <w:r>
        <w:t>them</w:t>
      </w:r>
      <w:proofErr w:type="spellEnd"/>
      <w:r>
        <w:t xml:space="preserve">. </w:t>
      </w:r>
      <w:r>
        <w:rPr>
          <w:color w:val="00AFEF"/>
        </w:rPr>
        <w:t>Catalogue de cours : information détaillée, accessible et tenue à jour des formations proposées par l’établissement, disponible aux étudiants en amont de leur</w:t>
      </w:r>
      <w:r>
        <w:rPr>
          <w:color w:val="00AFEF"/>
          <w:spacing w:val="-12"/>
        </w:rPr>
        <w:t xml:space="preserve"> </w:t>
      </w:r>
      <w:r>
        <w:rPr>
          <w:color w:val="00AFEF"/>
        </w:rPr>
        <w:t>période</w:t>
      </w:r>
      <w:r>
        <w:rPr>
          <w:color w:val="00AFEF"/>
          <w:spacing w:val="-10"/>
        </w:rPr>
        <w:t xml:space="preserve"> </w:t>
      </w:r>
      <w:r>
        <w:rPr>
          <w:color w:val="00AFEF"/>
        </w:rPr>
        <w:t>de</w:t>
      </w:r>
      <w:r>
        <w:rPr>
          <w:color w:val="00AFEF"/>
          <w:spacing w:val="-12"/>
        </w:rPr>
        <w:t xml:space="preserve"> </w:t>
      </w:r>
      <w:r>
        <w:rPr>
          <w:color w:val="00AFEF"/>
        </w:rPr>
        <w:t>mobilité</w:t>
      </w:r>
      <w:r>
        <w:rPr>
          <w:color w:val="00AFEF"/>
          <w:spacing w:val="-10"/>
        </w:rPr>
        <w:t xml:space="preserve"> </w:t>
      </w:r>
      <w:r>
        <w:rPr>
          <w:color w:val="00AFEF"/>
        </w:rPr>
        <w:t>et</w:t>
      </w:r>
      <w:r>
        <w:rPr>
          <w:color w:val="00AFEF"/>
          <w:spacing w:val="-12"/>
        </w:rPr>
        <w:t xml:space="preserve"> </w:t>
      </w:r>
      <w:r>
        <w:rPr>
          <w:color w:val="00AFEF"/>
        </w:rPr>
        <w:t>pendant</w:t>
      </w:r>
      <w:r>
        <w:rPr>
          <w:color w:val="00AFEF"/>
          <w:spacing w:val="-10"/>
        </w:rPr>
        <w:t xml:space="preserve"> </w:t>
      </w:r>
      <w:r>
        <w:rPr>
          <w:color w:val="00AFEF"/>
        </w:rPr>
        <w:t>leurs</w:t>
      </w:r>
      <w:r>
        <w:rPr>
          <w:color w:val="00AFEF"/>
          <w:spacing w:val="-12"/>
        </w:rPr>
        <w:t xml:space="preserve"> </w:t>
      </w:r>
      <w:r>
        <w:rPr>
          <w:color w:val="00AFEF"/>
        </w:rPr>
        <w:t>études,</w:t>
      </w:r>
      <w:r>
        <w:rPr>
          <w:color w:val="00AFEF"/>
          <w:spacing w:val="-11"/>
        </w:rPr>
        <w:t xml:space="preserve"> </w:t>
      </w:r>
      <w:r>
        <w:rPr>
          <w:color w:val="00AFEF"/>
        </w:rPr>
        <w:t>qui</w:t>
      </w:r>
      <w:r>
        <w:rPr>
          <w:color w:val="00AFEF"/>
          <w:spacing w:val="-10"/>
        </w:rPr>
        <w:t xml:space="preserve"> </w:t>
      </w:r>
      <w:r>
        <w:rPr>
          <w:color w:val="00AFEF"/>
        </w:rPr>
        <w:t>leur</w:t>
      </w:r>
      <w:r>
        <w:rPr>
          <w:color w:val="00AFEF"/>
          <w:spacing w:val="-9"/>
        </w:rPr>
        <w:t xml:space="preserve"> </w:t>
      </w:r>
      <w:r>
        <w:rPr>
          <w:color w:val="00AFEF"/>
        </w:rPr>
        <w:t>permet</w:t>
      </w:r>
      <w:r>
        <w:rPr>
          <w:color w:val="00AFEF"/>
          <w:spacing w:val="-12"/>
        </w:rPr>
        <w:t xml:space="preserve"> </w:t>
      </w:r>
      <w:r>
        <w:rPr>
          <w:color w:val="00AFEF"/>
        </w:rPr>
        <w:t>d’effectuer</w:t>
      </w:r>
      <w:r>
        <w:rPr>
          <w:color w:val="00AFEF"/>
          <w:spacing w:val="-12"/>
        </w:rPr>
        <w:t xml:space="preserve"> </w:t>
      </w:r>
      <w:r>
        <w:rPr>
          <w:color w:val="00AFEF"/>
        </w:rPr>
        <w:t>les</w:t>
      </w:r>
      <w:r>
        <w:rPr>
          <w:color w:val="00AFEF"/>
          <w:spacing w:val="-9"/>
        </w:rPr>
        <w:t xml:space="preserve"> </w:t>
      </w:r>
      <w:r>
        <w:rPr>
          <w:color w:val="00AFEF"/>
        </w:rPr>
        <w:t>bons</w:t>
      </w:r>
      <w:r>
        <w:rPr>
          <w:color w:val="00AFEF"/>
          <w:spacing w:val="-12"/>
        </w:rPr>
        <w:t xml:space="preserve"> </w:t>
      </w:r>
      <w:r>
        <w:rPr>
          <w:color w:val="00AFEF"/>
        </w:rPr>
        <w:t>choix</w:t>
      </w:r>
      <w:r>
        <w:rPr>
          <w:color w:val="00AFEF"/>
          <w:spacing w:val="-11"/>
        </w:rPr>
        <w:t xml:space="preserve"> </w:t>
      </w:r>
      <w:r>
        <w:rPr>
          <w:color w:val="00AFEF"/>
        </w:rPr>
        <w:t>et</w:t>
      </w:r>
      <w:r>
        <w:rPr>
          <w:color w:val="00AFEF"/>
          <w:spacing w:val="-12"/>
        </w:rPr>
        <w:t xml:space="preserve"> </w:t>
      </w:r>
      <w:r>
        <w:rPr>
          <w:color w:val="00AFEF"/>
        </w:rPr>
        <w:t>de</w:t>
      </w:r>
      <w:r>
        <w:rPr>
          <w:color w:val="00AFEF"/>
          <w:spacing w:val="-10"/>
        </w:rPr>
        <w:t xml:space="preserve"> </w:t>
      </w:r>
      <w:r>
        <w:rPr>
          <w:color w:val="00AFEF"/>
        </w:rPr>
        <w:t>gérer</w:t>
      </w:r>
      <w:r>
        <w:rPr>
          <w:color w:val="00AFEF"/>
          <w:spacing w:val="-10"/>
        </w:rPr>
        <w:t xml:space="preserve"> </w:t>
      </w:r>
      <w:r>
        <w:rPr>
          <w:color w:val="00AFEF"/>
        </w:rPr>
        <w:t>leur</w:t>
      </w:r>
      <w:r>
        <w:rPr>
          <w:color w:val="00AFEF"/>
          <w:spacing w:val="-10"/>
        </w:rPr>
        <w:t xml:space="preserve"> </w:t>
      </w:r>
      <w:r>
        <w:rPr>
          <w:color w:val="00AFEF"/>
        </w:rPr>
        <w:t>emploi</w:t>
      </w:r>
      <w:r>
        <w:rPr>
          <w:color w:val="00AFEF"/>
          <w:spacing w:val="-11"/>
        </w:rPr>
        <w:t xml:space="preserve"> </w:t>
      </w:r>
      <w:r>
        <w:rPr>
          <w:color w:val="00AFEF"/>
        </w:rPr>
        <w:t>du</w:t>
      </w:r>
      <w:r>
        <w:rPr>
          <w:color w:val="00AFEF"/>
          <w:spacing w:val="-12"/>
        </w:rPr>
        <w:t xml:space="preserve"> </w:t>
      </w:r>
      <w:r>
        <w:rPr>
          <w:color w:val="00AFEF"/>
        </w:rPr>
        <w:t>temps</w:t>
      </w:r>
      <w:r>
        <w:rPr>
          <w:color w:val="00AFEF"/>
          <w:spacing w:val="-12"/>
        </w:rPr>
        <w:t xml:space="preserve"> </w:t>
      </w:r>
      <w:r>
        <w:rPr>
          <w:color w:val="00AFEF"/>
        </w:rPr>
        <w:t>de</w:t>
      </w:r>
      <w:r>
        <w:rPr>
          <w:color w:val="00AFEF"/>
          <w:spacing w:val="-12"/>
        </w:rPr>
        <w:t xml:space="preserve"> </w:t>
      </w:r>
      <w:r>
        <w:rPr>
          <w:color w:val="00AFEF"/>
        </w:rPr>
        <w:t>manière</w:t>
      </w:r>
      <w:r>
        <w:rPr>
          <w:color w:val="00AFEF"/>
          <w:spacing w:val="-10"/>
        </w:rPr>
        <w:t xml:space="preserve"> </w:t>
      </w:r>
      <w:r>
        <w:rPr>
          <w:color w:val="00AFEF"/>
        </w:rPr>
        <w:t>efficace.</w:t>
      </w:r>
      <w:r>
        <w:rPr>
          <w:color w:val="00AFEF"/>
          <w:spacing w:val="-11"/>
        </w:rPr>
        <w:t xml:space="preserve"> </w:t>
      </w:r>
      <w:r>
        <w:rPr>
          <w:color w:val="00AFEF"/>
        </w:rPr>
        <w:t>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w:t>
      </w:r>
      <w:r>
        <w:rPr>
          <w:color w:val="00AFEF"/>
          <w:spacing w:val="-4"/>
        </w:rPr>
        <w:t xml:space="preserve"> </w:t>
      </w:r>
      <w:r>
        <w:rPr>
          <w:color w:val="00AFEF"/>
        </w:rPr>
        <w:t>contact.</w:t>
      </w:r>
    </w:p>
    <w:p w:rsidR="00D35812" w:rsidRDefault="007E2B00">
      <w:pPr>
        <w:pStyle w:val="Corpsdetexte"/>
        <w:spacing w:before="119"/>
        <w:ind w:left="483" w:right="199" w:hanging="1"/>
        <w:jc w:val="both"/>
      </w:pPr>
      <w:proofErr w:type="gramStart"/>
      <w:r>
        <w:rPr>
          <w:position w:val="5"/>
          <w:sz w:val="10"/>
        </w:rPr>
        <w:t>x</w:t>
      </w:r>
      <w:r>
        <w:rPr>
          <w:b/>
        </w:rPr>
        <w:t>ECTS</w:t>
      </w:r>
      <w:proofErr w:type="gramEnd"/>
      <w:r>
        <w:rPr>
          <w:b/>
        </w:rPr>
        <w:t xml:space="preserve"> </w:t>
      </w:r>
      <w:proofErr w:type="spellStart"/>
      <w:r>
        <w:rPr>
          <w:b/>
        </w:rPr>
        <w:t>credits</w:t>
      </w:r>
      <w:proofErr w:type="spellEnd"/>
      <w:r>
        <w:rPr>
          <w:b/>
        </w:rPr>
        <w:t xml:space="preserve"> (or </w:t>
      </w:r>
      <w:proofErr w:type="spellStart"/>
      <w:r>
        <w:rPr>
          <w:b/>
        </w:rPr>
        <w:t>equivalent</w:t>
      </w:r>
      <w:proofErr w:type="spellEnd"/>
      <w:r>
        <w:rPr>
          <w:b/>
        </w:rPr>
        <w:t>)</w:t>
      </w:r>
      <w:r>
        <w:t xml:space="preserve">: in countries </w:t>
      </w:r>
      <w:proofErr w:type="spellStart"/>
      <w:r>
        <w:t>where</w:t>
      </w:r>
      <w:proofErr w:type="spellEnd"/>
      <w:r>
        <w:t xml:space="preserve"> the "ECTS" system </w:t>
      </w:r>
      <w:proofErr w:type="spellStart"/>
      <w:r>
        <w:t>is</w:t>
      </w:r>
      <w:proofErr w:type="spellEnd"/>
      <w:r>
        <w:t xml:space="preserve"> not in place, in </w:t>
      </w:r>
      <w:proofErr w:type="spellStart"/>
      <w:r>
        <w:t>particular</w:t>
      </w:r>
      <w:proofErr w:type="spellEnd"/>
      <w:r>
        <w:t xml:space="preserve"> for institutions </w:t>
      </w:r>
      <w:proofErr w:type="spellStart"/>
      <w:r>
        <w:t>located</w:t>
      </w:r>
      <w:proofErr w:type="spellEnd"/>
      <w:r>
        <w:t xml:space="preserve"> in Partner Countries not </w:t>
      </w:r>
      <w:proofErr w:type="spellStart"/>
      <w:r>
        <w:t>participating</w:t>
      </w:r>
      <w:proofErr w:type="spellEnd"/>
      <w:r>
        <w:t xml:space="preserve"> in</w:t>
      </w:r>
      <w:r>
        <w:rPr>
          <w:spacing w:val="-6"/>
        </w:rPr>
        <w:t xml:space="preserve"> </w:t>
      </w:r>
      <w:r>
        <w:t>the</w:t>
      </w:r>
      <w:r>
        <w:rPr>
          <w:spacing w:val="-5"/>
        </w:rPr>
        <w:t xml:space="preserve"> </w:t>
      </w:r>
      <w:proofErr w:type="spellStart"/>
      <w:r>
        <w:t>Bologna</w:t>
      </w:r>
      <w:proofErr w:type="spellEnd"/>
      <w:r>
        <w:rPr>
          <w:spacing w:val="-5"/>
        </w:rPr>
        <w:t xml:space="preserve"> </w:t>
      </w:r>
      <w:proofErr w:type="spellStart"/>
      <w:r>
        <w:t>process</w:t>
      </w:r>
      <w:proofErr w:type="spellEnd"/>
      <w:r>
        <w:t>,</w:t>
      </w:r>
      <w:r>
        <w:rPr>
          <w:spacing w:val="-3"/>
        </w:rPr>
        <w:t xml:space="preserve"> </w:t>
      </w:r>
      <w:r>
        <w:t>"ECTS"</w:t>
      </w:r>
      <w:r>
        <w:rPr>
          <w:spacing w:val="-6"/>
        </w:rPr>
        <w:t xml:space="preserve"> </w:t>
      </w:r>
      <w:proofErr w:type="spellStart"/>
      <w:r>
        <w:t>needs</w:t>
      </w:r>
      <w:proofErr w:type="spellEnd"/>
      <w:r>
        <w:rPr>
          <w:spacing w:val="-6"/>
        </w:rPr>
        <w:t xml:space="preserve"> </w:t>
      </w:r>
      <w:r>
        <w:t>to</w:t>
      </w:r>
      <w:r>
        <w:rPr>
          <w:spacing w:val="-5"/>
        </w:rPr>
        <w:t xml:space="preserve"> </w:t>
      </w:r>
      <w:proofErr w:type="spellStart"/>
      <w:r>
        <w:t>be</w:t>
      </w:r>
      <w:proofErr w:type="spellEnd"/>
      <w:r>
        <w:rPr>
          <w:spacing w:val="-6"/>
        </w:rPr>
        <w:t xml:space="preserve"> </w:t>
      </w:r>
      <w:proofErr w:type="spellStart"/>
      <w:r>
        <w:t>replaced</w:t>
      </w:r>
      <w:proofErr w:type="spellEnd"/>
      <w:r>
        <w:rPr>
          <w:spacing w:val="-4"/>
        </w:rPr>
        <w:t xml:space="preserve"> </w:t>
      </w:r>
      <w:r>
        <w:t>in</w:t>
      </w:r>
      <w:r>
        <w:rPr>
          <w:spacing w:val="-5"/>
        </w:rPr>
        <w:t xml:space="preserve"> </w:t>
      </w:r>
      <w:r>
        <w:t>the</w:t>
      </w:r>
      <w:r>
        <w:rPr>
          <w:spacing w:val="-6"/>
        </w:rPr>
        <w:t xml:space="preserve"> </w:t>
      </w:r>
      <w:r>
        <w:t>relevant</w:t>
      </w:r>
      <w:r>
        <w:rPr>
          <w:spacing w:val="-5"/>
        </w:rPr>
        <w:t xml:space="preserve"> </w:t>
      </w:r>
      <w:r>
        <w:t>tables</w:t>
      </w:r>
      <w:r>
        <w:rPr>
          <w:spacing w:val="-5"/>
        </w:rPr>
        <w:t xml:space="preserve"> </w:t>
      </w:r>
      <w:r>
        <w:t>by</w:t>
      </w:r>
      <w:r>
        <w:rPr>
          <w:spacing w:val="-6"/>
        </w:rPr>
        <w:t xml:space="preserve"> </w:t>
      </w:r>
      <w:r>
        <w:t>the</w:t>
      </w:r>
      <w:r>
        <w:rPr>
          <w:spacing w:val="-5"/>
        </w:rPr>
        <w:t xml:space="preserve"> </w:t>
      </w:r>
      <w:proofErr w:type="spellStart"/>
      <w:r>
        <w:t>name</w:t>
      </w:r>
      <w:proofErr w:type="spellEnd"/>
      <w:r>
        <w:rPr>
          <w:spacing w:val="-5"/>
        </w:rPr>
        <w:t xml:space="preserve"> </w:t>
      </w:r>
      <w:r>
        <w:t>of</w:t>
      </w:r>
      <w:r>
        <w:rPr>
          <w:spacing w:val="-6"/>
        </w:rPr>
        <w:t xml:space="preserve"> </w:t>
      </w:r>
      <w:r>
        <w:t>the</w:t>
      </w:r>
      <w:r>
        <w:rPr>
          <w:spacing w:val="-5"/>
        </w:rPr>
        <w:t xml:space="preserve"> </w:t>
      </w:r>
      <w:proofErr w:type="spellStart"/>
      <w:r>
        <w:t>equivalent</w:t>
      </w:r>
      <w:proofErr w:type="spellEnd"/>
      <w:r>
        <w:rPr>
          <w:spacing w:val="-6"/>
        </w:rPr>
        <w:t xml:space="preserve"> </w:t>
      </w:r>
      <w:r>
        <w:t>system</w:t>
      </w:r>
      <w:r>
        <w:rPr>
          <w:spacing w:val="-3"/>
        </w:rPr>
        <w:t xml:space="preserve"> </w:t>
      </w:r>
      <w:proofErr w:type="spellStart"/>
      <w:r>
        <w:t>that</w:t>
      </w:r>
      <w:proofErr w:type="spellEnd"/>
      <w:r>
        <w:rPr>
          <w:spacing w:val="-5"/>
        </w:rPr>
        <w:t xml:space="preserve"> </w:t>
      </w:r>
      <w:proofErr w:type="spellStart"/>
      <w:r>
        <w:t>is</w:t>
      </w:r>
      <w:proofErr w:type="spellEnd"/>
      <w:r>
        <w:rPr>
          <w:spacing w:val="-6"/>
        </w:rPr>
        <w:t xml:space="preserve"> </w:t>
      </w:r>
      <w:proofErr w:type="spellStart"/>
      <w:r>
        <w:t>used</w:t>
      </w:r>
      <w:proofErr w:type="spellEnd"/>
      <w:r>
        <w:t>,</w:t>
      </w:r>
      <w:r>
        <w:rPr>
          <w:spacing w:val="-4"/>
        </w:rPr>
        <w:t xml:space="preserve"> </w:t>
      </w:r>
      <w:r>
        <w:t>and</w:t>
      </w:r>
      <w:r>
        <w:rPr>
          <w:spacing w:val="-6"/>
        </w:rPr>
        <w:t xml:space="preserve"> </w:t>
      </w:r>
      <w:r>
        <w:t>a</w:t>
      </w:r>
      <w:r>
        <w:rPr>
          <w:spacing w:val="-4"/>
        </w:rPr>
        <w:t xml:space="preserve"> </w:t>
      </w:r>
      <w:r>
        <w:t>web</w:t>
      </w:r>
      <w:r>
        <w:rPr>
          <w:spacing w:val="-5"/>
        </w:rPr>
        <w:t xml:space="preserve"> </w:t>
      </w:r>
      <w:proofErr w:type="spellStart"/>
      <w:r>
        <w:t>link</w:t>
      </w:r>
      <w:proofErr w:type="spellEnd"/>
      <w:r>
        <w:rPr>
          <w:spacing w:val="-6"/>
        </w:rPr>
        <w:t xml:space="preserve"> </w:t>
      </w:r>
      <w:r>
        <w:t>to</w:t>
      </w:r>
      <w:r>
        <w:rPr>
          <w:spacing w:val="-5"/>
        </w:rPr>
        <w:t xml:space="preserve"> </w:t>
      </w:r>
      <w:r>
        <w:t>an</w:t>
      </w:r>
      <w:r>
        <w:rPr>
          <w:spacing w:val="-5"/>
        </w:rPr>
        <w:t xml:space="preserve"> </w:t>
      </w:r>
      <w:proofErr w:type="spellStart"/>
      <w:r>
        <w:t>explanation</w:t>
      </w:r>
      <w:proofErr w:type="spellEnd"/>
      <w:r>
        <w:t xml:space="preserve"> to the system </w:t>
      </w:r>
      <w:proofErr w:type="spellStart"/>
      <w:r>
        <w:t>should</w:t>
      </w:r>
      <w:proofErr w:type="spellEnd"/>
      <w:r>
        <w:t xml:space="preserve"> </w:t>
      </w:r>
      <w:proofErr w:type="spellStart"/>
      <w:r>
        <w:t>be</w:t>
      </w:r>
      <w:proofErr w:type="spellEnd"/>
      <w:r>
        <w:rPr>
          <w:spacing w:val="-7"/>
        </w:rPr>
        <w:t xml:space="preserve"> </w:t>
      </w:r>
      <w:proofErr w:type="spellStart"/>
      <w:r>
        <w:t>added</w:t>
      </w:r>
      <w:proofErr w:type="spellEnd"/>
      <w:r>
        <w:t>.</w:t>
      </w:r>
    </w:p>
    <w:p w:rsidR="00D35812" w:rsidRDefault="007E2B00">
      <w:pPr>
        <w:pStyle w:val="Corpsdetexte"/>
        <w:ind w:left="483" w:right="198"/>
        <w:jc w:val="both"/>
      </w:pPr>
      <w:r>
        <w:rPr>
          <w:color w:val="00AFEF"/>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p w:rsidR="00D35812" w:rsidRDefault="007E2B00">
      <w:pPr>
        <w:pStyle w:val="Corpsdetexte"/>
        <w:tabs>
          <w:tab w:val="left" w:pos="1152"/>
          <w:tab w:val="left" w:pos="1545"/>
          <w:tab w:val="left" w:pos="2402"/>
          <w:tab w:val="left" w:pos="3477"/>
          <w:tab w:val="left" w:pos="3777"/>
          <w:tab w:val="left" w:pos="4111"/>
          <w:tab w:val="left" w:pos="5092"/>
          <w:tab w:val="left" w:pos="5483"/>
          <w:tab w:val="left" w:pos="5956"/>
          <w:tab w:val="left" w:pos="6839"/>
          <w:tab w:val="left" w:pos="7715"/>
          <w:tab w:val="left" w:pos="8368"/>
          <w:tab w:val="left" w:pos="9047"/>
          <w:tab w:val="left" w:pos="9402"/>
          <w:tab w:val="left" w:pos="10235"/>
          <w:tab w:val="left" w:pos="10621"/>
        </w:tabs>
        <w:spacing w:before="122"/>
        <w:ind w:left="483" w:right="199"/>
      </w:pPr>
      <w:r>
        <w:rPr>
          <w:position w:val="5"/>
          <w:sz w:val="10"/>
        </w:rPr>
        <w:t>xi</w:t>
      </w:r>
      <w:proofErr w:type="spellStart"/>
      <w:r>
        <w:rPr>
          <w:b/>
        </w:rPr>
        <w:t>Level</w:t>
      </w:r>
      <w:proofErr w:type="spellEnd"/>
      <w:r>
        <w:rPr>
          <w:b/>
        </w:rPr>
        <w:tab/>
        <w:t>of</w:t>
      </w:r>
      <w:r>
        <w:rPr>
          <w:b/>
        </w:rPr>
        <w:tab/>
      </w:r>
      <w:proofErr w:type="spellStart"/>
      <w:r>
        <w:rPr>
          <w:b/>
        </w:rPr>
        <w:t>language</w:t>
      </w:r>
      <w:proofErr w:type="spellEnd"/>
      <w:r>
        <w:rPr>
          <w:b/>
        </w:rPr>
        <w:tab/>
      </w:r>
      <w:proofErr w:type="spellStart"/>
      <w:r>
        <w:rPr>
          <w:b/>
        </w:rPr>
        <w:t>competence</w:t>
      </w:r>
      <w:proofErr w:type="spellEnd"/>
      <w:r>
        <w:rPr>
          <w:b/>
        </w:rPr>
        <w:tab/>
      </w:r>
      <w:r>
        <w:t>:</w:t>
      </w:r>
      <w:r>
        <w:tab/>
        <w:t>a</w:t>
      </w:r>
      <w:r>
        <w:tab/>
        <w:t>description</w:t>
      </w:r>
      <w:r>
        <w:tab/>
        <w:t>of</w:t>
      </w:r>
      <w:r>
        <w:tab/>
        <w:t>the</w:t>
      </w:r>
      <w:r>
        <w:tab/>
      </w:r>
      <w:proofErr w:type="spellStart"/>
      <w:r>
        <w:t>European</w:t>
      </w:r>
      <w:proofErr w:type="spellEnd"/>
      <w:r>
        <w:tab/>
      </w:r>
      <w:proofErr w:type="spellStart"/>
      <w:r>
        <w:t>Language</w:t>
      </w:r>
      <w:proofErr w:type="spellEnd"/>
      <w:r>
        <w:tab/>
        <w:t>Levels</w:t>
      </w:r>
      <w:r>
        <w:tab/>
        <w:t>(CEFR)</w:t>
      </w:r>
      <w:r>
        <w:tab/>
      </w:r>
      <w:proofErr w:type="spellStart"/>
      <w:r>
        <w:t>is</w:t>
      </w:r>
      <w:proofErr w:type="spellEnd"/>
      <w:r>
        <w:tab/>
      </w:r>
      <w:proofErr w:type="spellStart"/>
      <w:r>
        <w:t>available</w:t>
      </w:r>
      <w:proofErr w:type="spellEnd"/>
      <w:r>
        <w:tab/>
        <w:t>at</w:t>
      </w:r>
      <w:r>
        <w:tab/>
      </w:r>
      <w:r>
        <w:rPr>
          <w:spacing w:val="-17"/>
        </w:rPr>
        <w:t xml:space="preserve">: </w:t>
      </w:r>
      <w:hyperlink r:id="rId13">
        <w:r>
          <w:rPr>
            <w:color w:val="0000FF"/>
            <w:u w:val="single" w:color="0000FF"/>
          </w:rPr>
          <w:t>https://europass.cedefop.europa.eu/en/resources/european-language-levels-cefr</w:t>
        </w:r>
      </w:hyperlink>
    </w:p>
    <w:p w:rsidR="00D35812" w:rsidRDefault="007E2B00">
      <w:pPr>
        <w:pStyle w:val="Corpsdetexte"/>
        <w:ind w:left="483" w:right="1578" w:hanging="1"/>
      </w:pPr>
      <w:r>
        <w:rPr>
          <w:color w:val="538DD3"/>
        </w:rPr>
        <w:t>Niveau de compétence linguistique : information sur le Cadre Européen Commun de Référence pour les langues (</w:t>
      </w:r>
      <w:r>
        <w:rPr>
          <w:b/>
          <w:color w:val="538DD3"/>
        </w:rPr>
        <w:t>CECR</w:t>
      </w:r>
      <w:r>
        <w:rPr>
          <w:color w:val="538DD3"/>
        </w:rPr>
        <w:t xml:space="preserve">) disponible sur : </w:t>
      </w:r>
      <w:hyperlink r:id="rId14">
        <w:r>
          <w:rPr>
            <w:color w:val="538DD3"/>
            <w:u w:val="single" w:color="538DD3"/>
          </w:rPr>
          <w:t>https://europass.cedefop.europa.eu/en/resources/european-language-levels-cefr</w:t>
        </w:r>
      </w:hyperlink>
    </w:p>
    <w:p w:rsidR="00D35812" w:rsidRDefault="007E2B00">
      <w:pPr>
        <w:pStyle w:val="Corpsdetexte"/>
        <w:spacing w:before="121" w:line="259" w:lineRule="auto"/>
        <w:ind w:left="483" w:right="198" w:hanging="1"/>
        <w:jc w:val="both"/>
      </w:pPr>
      <w:proofErr w:type="gramStart"/>
      <w:r>
        <w:rPr>
          <w:position w:val="5"/>
          <w:sz w:val="10"/>
        </w:rPr>
        <w:t>xii</w:t>
      </w:r>
      <w:proofErr w:type="spellStart"/>
      <w:r>
        <w:rPr>
          <w:b/>
        </w:rPr>
        <w:t>Responsible</w:t>
      </w:r>
      <w:proofErr w:type="spellEnd"/>
      <w:proofErr w:type="gramEnd"/>
      <w:r>
        <w:rPr>
          <w:b/>
          <w:spacing w:val="-4"/>
        </w:rPr>
        <w:t xml:space="preserve"> </w:t>
      </w:r>
      <w:proofErr w:type="spellStart"/>
      <w:r>
        <w:rPr>
          <w:b/>
        </w:rPr>
        <w:t>person</w:t>
      </w:r>
      <w:proofErr w:type="spellEnd"/>
      <w:r>
        <w:rPr>
          <w:b/>
          <w:spacing w:val="-4"/>
        </w:rPr>
        <w:t xml:space="preserve"> </w:t>
      </w:r>
      <w:r>
        <w:rPr>
          <w:b/>
        </w:rPr>
        <w:t>at</w:t>
      </w:r>
      <w:r>
        <w:rPr>
          <w:b/>
          <w:spacing w:val="-5"/>
        </w:rPr>
        <w:t xml:space="preserve"> </w:t>
      </w:r>
      <w:r>
        <w:rPr>
          <w:b/>
        </w:rPr>
        <w:t>the</w:t>
      </w:r>
      <w:r>
        <w:rPr>
          <w:b/>
          <w:spacing w:val="-4"/>
        </w:rPr>
        <w:t xml:space="preserve"> </w:t>
      </w:r>
      <w:proofErr w:type="spellStart"/>
      <w:r>
        <w:rPr>
          <w:b/>
        </w:rPr>
        <w:t>Sending</w:t>
      </w:r>
      <w:proofErr w:type="spellEnd"/>
      <w:r>
        <w:rPr>
          <w:b/>
          <w:spacing w:val="-3"/>
        </w:rPr>
        <w:t xml:space="preserve"> </w:t>
      </w:r>
      <w:r>
        <w:rPr>
          <w:b/>
        </w:rPr>
        <w:t>Institution</w:t>
      </w:r>
      <w:r>
        <w:t>:</w:t>
      </w:r>
      <w:r>
        <w:rPr>
          <w:spacing w:val="-4"/>
        </w:rPr>
        <w:t xml:space="preserve"> </w:t>
      </w:r>
      <w:r>
        <w:t>an</w:t>
      </w:r>
      <w:r>
        <w:rPr>
          <w:spacing w:val="-5"/>
        </w:rPr>
        <w:t xml:space="preserve"> </w:t>
      </w:r>
      <w:proofErr w:type="spellStart"/>
      <w:r>
        <w:t>academic</w:t>
      </w:r>
      <w:proofErr w:type="spellEnd"/>
      <w:r>
        <w:rPr>
          <w:spacing w:val="-6"/>
        </w:rPr>
        <w:t xml:space="preserve"> </w:t>
      </w:r>
      <w:proofErr w:type="spellStart"/>
      <w:r>
        <w:t>who</w:t>
      </w:r>
      <w:proofErr w:type="spellEnd"/>
      <w:r>
        <w:rPr>
          <w:spacing w:val="-5"/>
        </w:rPr>
        <w:t xml:space="preserve"> </w:t>
      </w:r>
      <w:r>
        <w:t>has</w:t>
      </w:r>
      <w:r>
        <w:rPr>
          <w:spacing w:val="-2"/>
        </w:rPr>
        <w:t xml:space="preserve"> </w:t>
      </w:r>
      <w:r>
        <w:t>the</w:t>
      </w:r>
      <w:r>
        <w:rPr>
          <w:spacing w:val="-3"/>
        </w:rPr>
        <w:t xml:space="preserve"> </w:t>
      </w:r>
      <w:proofErr w:type="spellStart"/>
      <w:r>
        <w:t>authority</w:t>
      </w:r>
      <w:proofErr w:type="spellEnd"/>
      <w:r>
        <w:rPr>
          <w:spacing w:val="-5"/>
        </w:rPr>
        <w:t xml:space="preserve"> </w:t>
      </w:r>
      <w:r>
        <w:t>to</w:t>
      </w:r>
      <w:r>
        <w:rPr>
          <w:spacing w:val="-2"/>
        </w:rPr>
        <w:t xml:space="preserve"> </w:t>
      </w:r>
      <w:proofErr w:type="spellStart"/>
      <w:r>
        <w:t>approve</w:t>
      </w:r>
      <w:proofErr w:type="spellEnd"/>
      <w:r>
        <w:rPr>
          <w:spacing w:val="-5"/>
        </w:rPr>
        <w:t xml:space="preserve"> </w:t>
      </w:r>
      <w:r>
        <w:t>the</w:t>
      </w:r>
      <w:r>
        <w:rPr>
          <w:spacing w:val="-3"/>
        </w:rPr>
        <w:t xml:space="preserve"> </w:t>
      </w:r>
      <w:r>
        <w:t>Learning</w:t>
      </w:r>
      <w:r>
        <w:rPr>
          <w:spacing w:val="-3"/>
        </w:rPr>
        <w:t xml:space="preserve"> </w:t>
      </w:r>
      <w:r>
        <w:t>Agreement,</w:t>
      </w:r>
      <w:r>
        <w:rPr>
          <w:spacing w:val="-3"/>
        </w:rPr>
        <w:t xml:space="preserve"> </w:t>
      </w:r>
      <w:r>
        <w:t>to</w:t>
      </w:r>
      <w:r>
        <w:rPr>
          <w:spacing w:val="-5"/>
        </w:rPr>
        <w:t xml:space="preserve"> </w:t>
      </w:r>
      <w:proofErr w:type="spellStart"/>
      <w:r>
        <w:t>exceptionally</w:t>
      </w:r>
      <w:proofErr w:type="spellEnd"/>
      <w:r>
        <w:rPr>
          <w:spacing w:val="-6"/>
        </w:rPr>
        <w:t xml:space="preserve"> </w:t>
      </w:r>
      <w:proofErr w:type="spellStart"/>
      <w:r>
        <w:t>amend</w:t>
      </w:r>
      <w:proofErr w:type="spellEnd"/>
      <w:r>
        <w:rPr>
          <w:spacing w:val="-5"/>
        </w:rPr>
        <w:t xml:space="preserve"> </w:t>
      </w:r>
      <w:proofErr w:type="spellStart"/>
      <w:r>
        <w:t>it</w:t>
      </w:r>
      <w:proofErr w:type="spellEnd"/>
      <w:r>
        <w:rPr>
          <w:spacing w:val="-5"/>
        </w:rPr>
        <w:t xml:space="preserve"> </w:t>
      </w:r>
      <w:proofErr w:type="spellStart"/>
      <w:r>
        <w:t>when</w:t>
      </w:r>
      <w:proofErr w:type="spellEnd"/>
      <w:r>
        <w:rPr>
          <w:spacing w:val="-5"/>
        </w:rPr>
        <w:t xml:space="preserve"> </w:t>
      </w:r>
      <w:proofErr w:type="spellStart"/>
      <w:r>
        <w:t>it</w:t>
      </w:r>
      <w:proofErr w:type="spellEnd"/>
      <w:r>
        <w:rPr>
          <w:spacing w:val="-4"/>
        </w:rPr>
        <w:t xml:space="preserve"> </w:t>
      </w:r>
      <w:proofErr w:type="spellStart"/>
      <w:r>
        <w:t>is</w:t>
      </w:r>
      <w:proofErr w:type="spellEnd"/>
      <w:r>
        <w:t xml:space="preserve"> </w:t>
      </w:r>
      <w:proofErr w:type="spellStart"/>
      <w:r>
        <w:t>needed</w:t>
      </w:r>
      <w:proofErr w:type="spellEnd"/>
      <w:r>
        <w:t xml:space="preserve">, as </w:t>
      </w:r>
      <w:proofErr w:type="spellStart"/>
      <w:r>
        <w:t>well</w:t>
      </w:r>
      <w:proofErr w:type="spellEnd"/>
      <w:r>
        <w:t xml:space="preserve"> as to </w:t>
      </w:r>
      <w:proofErr w:type="spellStart"/>
      <w:r>
        <w:t>guarantee</w:t>
      </w:r>
      <w:proofErr w:type="spellEnd"/>
      <w:r>
        <w:t xml:space="preserve"> full recognition of </w:t>
      </w:r>
      <w:proofErr w:type="spellStart"/>
      <w:r>
        <w:t>such</w:t>
      </w:r>
      <w:proofErr w:type="spellEnd"/>
      <w:r>
        <w:t xml:space="preserve"> programme on </w:t>
      </w:r>
      <w:proofErr w:type="spellStart"/>
      <w:r>
        <w:t>behalf</w:t>
      </w:r>
      <w:proofErr w:type="spellEnd"/>
      <w:r>
        <w:t xml:space="preserve"> of the </w:t>
      </w:r>
      <w:proofErr w:type="spellStart"/>
      <w:r>
        <w:t>responsible</w:t>
      </w:r>
      <w:proofErr w:type="spellEnd"/>
      <w:r>
        <w:t xml:space="preserve"> </w:t>
      </w:r>
      <w:proofErr w:type="spellStart"/>
      <w:r>
        <w:t>academic</w:t>
      </w:r>
      <w:proofErr w:type="spellEnd"/>
      <w:r>
        <w:t xml:space="preserve"> body. The </w:t>
      </w:r>
      <w:proofErr w:type="spellStart"/>
      <w:r>
        <w:t>name</w:t>
      </w:r>
      <w:proofErr w:type="spellEnd"/>
      <w:r>
        <w:t xml:space="preserve"> and email of the </w:t>
      </w:r>
      <w:proofErr w:type="spellStart"/>
      <w:r>
        <w:t>Responsible</w:t>
      </w:r>
      <w:proofErr w:type="spellEnd"/>
      <w:r>
        <w:t xml:space="preserve"> </w:t>
      </w:r>
      <w:proofErr w:type="spellStart"/>
      <w:r>
        <w:t>person</w:t>
      </w:r>
      <w:proofErr w:type="spellEnd"/>
      <w:r>
        <w:t xml:space="preserve"> must </w:t>
      </w:r>
      <w:proofErr w:type="spellStart"/>
      <w:r>
        <w:t>be</w:t>
      </w:r>
      <w:proofErr w:type="spellEnd"/>
      <w:r>
        <w:t xml:space="preserve"> </w:t>
      </w:r>
      <w:proofErr w:type="spellStart"/>
      <w:r>
        <w:t>filled</w:t>
      </w:r>
      <w:proofErr w:type="spellEnd"/>
      <w:r>
        <w:t xml:space="preserve"> in </w:t>
      </w:r>
      <w:proofErr w:type="spellStart"/>
      <w:r>
        <w:t>only</w:t>
      </w:r>
      <w:proofErr w:type="spellEnd"/>
      <w:r>
        <w:t xml:space="preserve"> in case </w:t>
      </w:r>
      <w:proofErr w:type="spellStart"/>
      <w:r>
        <w:t>it</w:t>
      </w:r>
      <w:proofErr w:type="spellEnd"/>
      <w:r>
        <w:t xml:space="preserve"> </w:t>
      </w:r>
      <w:proofErr w:type="spellStart"/>
      <w:r>
        <w:t>differs</w:t>
      </w:r>
      <w:proofErr w:type="spellEnd"/>
      <w:r>
        <w:t xml:space="preserve"> </w:t>
      </w:r>
      <w:proofErr w:type="spellStart"/>
      <w:r>
        <w:t>from</w:t>
      </w:r>
      <w:proofErr w:type="spellEnd"/>
      <w:r>
        <w:t xml:space="preserve"> </w:t>
      </w:r>
      <w:proofErr w:type="spellStart"/>
      <w:r>
        <w:t>that</w:t>
      </w:r>
      <w:proofErr w:type="spellEnd"/>
      <w:r>
        <w:t xml:space="preserve"> of the Contact </w:t>
      </w:r>
      <w:proofErr w:type="spellStart"/>
      <w:r>
        <w:t>person</w:t>
      </w:r>
      <w:proofErr w:type="spellEnd"/>
      <w:r>
        <w:t xml:space="preserve"> </w:t>
      </w:r>
      <w:proofErr w:type="spellStart"/>
      <w:r>
        <w:t>mentioned</w:t>
      </w:r>
      <w:proofErr w:type="spellEnd"/>
      <w:r>
        <w:t xml:space="preserve"> at the top of the</w:t>
      </w:r>
      <w:r>
        <w:rPr>
          <w:spacing w:val="-19"/>
        </w:rPr>
        <w:t xml:space="preserve"> </w:t>
      </w:r>
      <w:r>
        <w:t>document.</w:t>
      </w:r>
    </w:p>
    <w:p w:rsidR="00D35812" w:rsidRDefault="00D35812">
      <w:pPr>
        <w:pStyle w:val="Corpsdetexte"/>
        <w:rPr>
          <w:sz w:val="13"/>
        </w:rPr>
      </w:pPr>
    </w:p>
    <w:p w:rsidR="00D35812" w:rsidRDefault="007E2B00">
      <w:pPr>
        <w:pStyle w:val="Corpsdetexte"/>
        <w:spacing w:line="259" w:lineRule="auto"/>
        <w:ind w:left="483" w:right="201"/>
        <w:jc w:val="both"/>
      </w:pPr>
      <w:r>
        <w:rPr>
          <w:b/>
          <w:color w:val="00AFEF"/>
        </w:rPr>
        <w:t xml:space="preserve">Personne responsable dans l’établissement d’envoi : </w:t>
      </w:r>
      <w:r>
        <w:rPr>
          <w:color w:val="00AFEF"/>
        </w:rPr>
        <w:t xml:space="preserve">un universitaire qui a autorité pour approuver les contrats pédagogiques, pour y apporter exceptionnellement </w:t>
      </w:r>
      <w:proofErr w:type="gramStart"/>
      <w:r>
        <w:rPr>
          <w:color w:val="00AFEF"/>
        </w:rPr>
        <w:t>des modifications si nécessaire</w:t>
      </w:r>
      <w:proofErr w:type="gramEnd"/>
      <w:r>
        <w:rPr>
          <w:color w:val="00AFEF"/>
        </w:rPr>
        <w:t>,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p w:rsidR="00D35812" w:rsidRDefault="00D35812">
      <w:pPr>
        <w:spacing w:line="259" w:lineRule="auto"/>
        <w:jc w:val="both"/>
        <w:sectPr w:rsidR="00D35812">
          <w:pgSz w:w="11910" w:h="16840"/>
          <w:pgMar w:top="1520" w:right="520" w:bottom="1020" w:left="520" w:header="567" w:footer="838" w:gutter="0"/>
          <w:cols w:space="720"/>
        </w:sectPr>
      </w:pPr>
    </w:p>
    <w:p w:rsidR="00D35812" w:rsidRDefault="00D35812">
      <w:pPr>
        <w:pStyle w:val="Corpsdetexte"/>
        <w:spacing w:before="11"/>
        <w:rPr>
          <w:sz w:val="12"/>
        </w:rPr>
      </w:pPr>
    </w:p>
    <w:p w:rsidR="00D35812" w:rsidRDefault="00BB2F47">
      <w:pPr>
        <w:pStyle w:val="Corpsdetexte"/>
        <w:spacing w:line="20" w:lineRule="exact"/>
        <w:ind w:left="192"/>
        <w:rPr>
          <w:sz w:val="2"/>
        </w:rPr>
      </w:pPr>
      <w:r>
        <w:rPr>
          <w:noProof/>
          <w:sz w:val="2"/>
          <w:lang w:bidi="ar-SA"/>
        </w:rPr>
        <mc:AlternateContent>
          <mc:Choice Requires="wpg">
            <w:drawing>
              <wp:inline distT="0" distB="0" distL="0" distR="0">
                <wp:extent cx="6646545" cy="9525"/>
                <wp:effectExtent l="13970" t="8255" r="6985" b="127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25"/>
                          <a:chOff x="0" y="0"/>
                          <a:chExt cx="10467" cy="15"/>
                        </a:xfrm>
                      </wpg:grpSpPr>
                      <wps:wsp>
                        <wps:cNvPr id="10" name="Line 3"/>
                        <wps:cNvCnPr>
                          <a:cxnSpLocks noChangeShapeType="1"/>
                        </wps:cNvCnPr>
                        <wps:spPr bwMode="auto">
                          <a:xfrm>
                            <a:off x="0" y="7"/>
                            <a:ext cx="1046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3F7FEB" id="Group 2" o:spid="_x0000_s1026" style="width:523.35pt;height:.75pt;mso-position-horizontal-relative:char;mso-position-vertical-relative:line" coordsize="104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">
                <v:line id="Line 3" o:spid="_x0000_s1027" style="position:absolute;visibility:visible;mso-wrap-style:square" from="0,7" to="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anchorlock/>
              </v:group>
            </w:pict>
          </mc:Fallback>
        </mc:AlternateContent>
      </w:r>
    </w:p>
    <w:p w:rsidR="00D35812" w:rsidRDefault="007E2B00">
      <w:pPr>
        <w:spacing w:before="97" w:line="254" w:lineRule="auto"/>
        <w:ind w:left="483" w:hanging="1"/>
        <w:rPr>
          <w:sz w:val="16"/>
        </w:rPr>
      </w:pPr>
      <w:proofErr w:type="gramStart"/>
      <w:r>
        <w:rPr>
          <w:position w:val="5"/>
          <w:sz w:val="10"/>
        </w:rPr>
        <w:t>xiii</w:t>
      </w:r>
      <w:proofErr w:type="spellStart"/>
      <w:r>
        <w:rPr>
          <w:b/>
          <w:sz w:val="16"/>
        </w:rPr>
        <w:t>Responsible</w:t>
      </w:r>
      <w:proofErr w:type="spellEnd"/>
      <w:proofErr w:type="gramEnd"/>
      <w:r>
        <w:rPr>
          <w:b/>
          <w:sz w:val="16"/>
        </w:rPr>
        <w:t xml:space="preserve"> </w:t>
      </w:r>
      <w:proofErr w:type="spellStart"/>
      <w:r>
        <w:rPr>
          <w:b/>
          <w:sz w:val="16"/>
        </w:rPr>
        <w:t>person</w:t>
      </w:r>
      <w:proofErr w:type="spellEnd"/>
      <w:r>
        <w:rPr>
          <w:b/>
          <w:sz w:val="16"/>
        </w:rPr>
        <w:t xml:space="preserve"> at the </w:t>
      </w:r>
      <w:proofErr w:type="spellStart"/>
      <w:r>
        <w:rPr>
          <w:b/>
          <w:sz w:val="16"/>
        </w:rPr>
        <w:t>Receiving</w:t>
      </w:r>
      <w:proofErr w:type="spellEnd"/>
      <w:r>
        <w:rPr>
          <w:b/>
          <w:sz w:val="16"/>
        </w:rPr>
        <w:t xml:space="preserve"> Institution </w:t>
      </w:r>
      <w:r>
        <w:rPr>
          <w:sz w:val="16"/>
        </w:rPr>
        <w:t xml:space="preserve">: the </w:t>
      </w:r>
      <w:proofErr w:type="spellStart"/>
      <w:r>
        <w:rPr>
          <w:sz w:val="16"/>
        </w:rPr>
        <w:t>name</w:t>
      </w:r>
      <w:proofErr w:type="spellEnd"/>
      <w:r>
        <w:rPr>
          <w:sz w:val="16"/>
        </w:rPr>
        <w:t xml:space="preserve"> and email of the </w:t>
      </w:r>
      <w:proofErr w:type="spellStart"/>
      <w:r>
        <w:rPr>
          <w:sz w:val="16"/>
        </w:rPr>
        <w:t>Responsible</w:t>
      </w:r>
      <w:proofErr w:type="spellEnd"/>
      <w:r>
        <w:rPr>
          <w:sz w:val="16"/>
        </w:rPr>
        <w:t xml:space="preserve"> </w:t>
      </w:r>
      <w:proofErr w:type="spellStart"/>
      <w:r>
        <w:rPr>
          <w:sz w:val="16"/>
        </w:rPr>
        <w:t>person</w:t>
      </w:r>
      <w:proofErr w:type="spellEnd"/>
      <w:r>
        <w:rPr>
          <w:sz w:val="16"/>
        </w:rPr>
        <w:t xml:space="preserve"> must </w:t>
      </w:r>
      <w:proofErr w:type="spellStart"/>
      <w:r>
        <w:rPr>
          <w:sz w:val="16"/>
        </w:rPr>
        <w:t>be</w:t>
      </w:r>
      <w:proofErr w:type="spellEnd"/>
      <w:r>
        <w:rPr>
          <w:sz w:val="16"/>
        </w:rPr>
        <w:t xml:space="preserve"> </w:t>
      </w:r>
      <w:proofErr w:type="spellStart"/>
      <w:r>
        <w:rPr>
          <w:sz w:val="16"/>
        </w:rPr>
        <w:t>filled</w:t>
      </w:r>
      <w:proofErr w:type="spellEnd"/>
      <w:r>
        <w:rPr>
          <w:sz w:val="16"/>
        </w:rPr>
        <w:t xml:space="preserve"> in </w:t>
      </w:r>
      <w:proofErr w:type="spellStart"/>
      <w:r>
        <w:rPr>
          <w:sz w:val="16"/>
        </w:rPr>
        <w:t>only</w:t>
      </w:r>
      <w:proofErr w:type="spellEnd"/>
      <w:r>
        <w:rPr>
          <w:sz w:val="16"/>
        </w:rPr>
        <w:t xml:space="preserve"> in case </w:t>
      </w:r>
      <w:proofErr w:type="spellStart"/>
      <w:r>
        <w:rPr>
          <w:sz w:val="16"/>
        </w:rPr>
        <w:t>it</w:t>
      </w:r>
      <w:proofErr w:type="spellEnd"/>
      <w:r>
        <w:rPr>
          <w:sz w:val="16"/>
        </w:rPr>
        <w:t xml:space="preserve"> </w:t>
      </w:r>
      <w:proofErr w:type="spellStart"/>
      <w:r>
        <w:rPr>
          <w:sz w:val="16"/>
        </w:rPr>
        <w:t>differs</w:t>
      </w:r>
      <w:proofErr w:type="spellEnd"/>
      <w:r>
        <w:rPr>
          <w:sz w:val="16"/>
        </w:rPr>
        <w:t xml:space="preserve"> </w:t>
      </w:r>
      <w:proofErr w:type="spellStart"/>
      <w:r>
        <w:rPr>
          <w:sz w:val="16"/>
        </w:rPr>
        <w:t>from</w:t>
      </w:r>
      <w:proofErr w:type="spellEnd"/>
      <w:r>
        <w:rPr>
          <w:sz w:val="16"/>
        </w:rPr>
        <w:t xml:space="preserve"> </w:t>
      </w:r>
      <w:proofErr w:type="spellStart"/>
      <w:r>
        <w:rPr>
          <w:sz w:val="16"/>
        </w:rPr>
        <w:t>that</w:t>
      </w:r>
      <w:proofErr w:type="spellEnd"/>
      <w:r>
        <w:rPr>
          <w:sz w:val="16"/>
        </w:rPr>
        <w:t xml:space="preserve"> of the Contact </w:t>
      </w:r>
      <w:proofErr w:type="spellStart"/>
      <w:r>
        <w:rPr>
          <w:sz w:val="16"/>
        </w:rPr>
        <w:t>person</w:t>
      </w:r>
      <w:proofErr w:type="spellEnd"/>
      <w:r>
        <w:rPr>
          <w:sz w:val="16"/>
        </w:rPr>
        <w:t xml:space="preserve"> </w:t>
      </w:r>
      <w:proofErr w:type="spellStart"/>
      <w:r>
        <w:rPr>
          <w:sz w:val="16"/>
        </w:rPr>
        <w:t>mentioned</w:t>
      </w:r>
      <w:proofErr w:type="spellEnd"/>
      <w:r>
        <w:rPr>
          <w:sz w:val="16"/>
        </w:rPr>
        <w:t xml:space="preserve"> at the top of the document.</w:t>
      </w:r>
    </w:p>
    <w:p w:rsidR="00D35812" w:rsidRDefault="00D35812">
      <w:pPr>
        <w:pStyle w:val="Corpsdetexte"/>
        <w:spacing w:before="8"/>
        <w:rPr>
          <w:sz w:val="13"/>
        </w:rPr>
      </w:pPr>
    </w:p>
    <w:p w:rsidR="00D35812" w:rsidRDefault="007E2B00">
      <w:pPr>
        <w:spacing w:line="259" w:lineRule="auto"/>
        <w:ind w:left="483" w:right="181"/>
        <w:rPr>
          <w:sz w:val="16"/>
        </w:rPr>
      </w:pPr>
      <w:r>
        <w:rPr>
          <w:b/>
          <w:color w:val="00AFEF"/>
          <w:sz w:val="16"/>
        </w:rPr>
        <w:t xml:space="preserve">Personne responsable dans l’établissement d’accueil </w:t>
      </w:r>
      <w:r>
        <w:rPr>
          <w:color w:val="00AFEF"/>
          <w:sz w:val="16"/>
        </w:rPr>
        <w:t>: le nom et l’adresse e-mail de la personne responsable devront être indiqués uniquement dans le cas où ils diffèrent de ceux de la personne de contact indiquée au début du document.</w:t>
      </w:r>
    </w:p>
    <w:p w:rsidR="00D35812" w:rsidRDefault="00D35812">
      <w:pPr>
        <w:spacing w:line="259" w:lineRule="auto"/>
        <w:rPr>
          <w:sz w:val="16"/>
        </w:rPr>
        <w:sectPr w:rsidR="00D35812">
          <w:pgSz w:w="11910" w:h="16840"/>
          <w:pgMar w:top="1520" w:right="520" w:bottom="1020" w:left="520" w:header="567" w:footer="838" w:gutter="0"/>
          <w:cols w:space="720"/>
        </w:sectPr>
      </w:pPr>
    </w:p>
    <w:p w:rsidR="00D35812" w:rsidRDefault="007E2B00">
      <w:pPr>
        <w:pStyle w:val="Titre1"/>
        <w:ind w:right="14"/>
      </w:pPr>
      <w:r>
        <w:rPr>
          <w:color w:val="365F91"/>
        </w:rPr>
        <w:lastRenderedPageBreak/>
        <w:t>TABLEAU DE MODIFICATIONS DU CONTRAT PÉDAGOGIQUE</w:t>
      </w:r>
    </w:p>
    <w:p w:rsidR="00D35812" w:rsidRDefault="00D35812">
      <w:pPr>
        <w:pStyle w:val="Corpsdetexte"/>
        <w:spacing w:before="10"/>
        <w:rPr>
          <w:b/>
          <w:sz w:val="20"/>
        </w:rPr>
      </w:pPr>
    </w:p>
    <w:tbl>
      <w:tblPr>
        <w:tblStyle w:val="TableNormal"/>
        <w:tblW w:w="0" w:type="auto"/>
        <w:tblInd w:w="13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59"/>
        <w:gridCol w:w="1084"/>
        <w:gridCol w:w="3311"/>
        <w:gridCol w:w="1134"/>
        <w:gridCol w:w="1134"/>
        <w:gridCol w:w="1134"/>
        <w:gridCol w:w="1134"/>
        <w:gridCol w:w="1192"/>
      </w:tblGrid>
      <w:tr w:rsidR="00D35812">
        <w:trPr>
          <w:trHeight w:val="731"/>
        </w:trPr>
        <w:tc>
          <w:tcPr>
            <w:tcW w:w="11082" w:type="dxa"/>
            <w:gridSpan w:val="8"/>
            <w:tcBorders>
              <w:bottom w:val="nil"/>
            </w:tcBorders>
          </w:tcPr>
          <w:p w:rsidR="00D35812" w:rsidRDefault="007E2B00">
            <w:pPr>
              <w:pStyle w:val="TableParagraph"/>
              <w:spacing w:line="194" w:lineRule="exact"/>
              <w:ind w:left="1435" w:right="468"/>
              <w:jc w:val="center"/>
              <w:rPr>
                <w:rFonts w:ascii="Calibri"/>
                <w:b/>
                <w:sz w:val="16"/>
              </w:rPr>
            </w:pPr>
            <w:proofErr w:type="spellStart"/>
            <w:r>
              <w:rPr>
                <w:rFonts w:ascii="Calibri"/>
                <w:b/>
                <w:color w:val="A6A6A6"/>
                <w:sz w:val="16"/>
              </w:rPr>
              <w:t>Exceptional</w:t>
            </w:r>
            <w:proofErr w:type="spellEnd"/>
            <w:r>
              <w:rPr>
                <w:rFonts w:ascii="Calibri"/>
                <w:b/>
                <w:color w:val="A6A6A6"/>
                <w:sz w:val="16"/>
              </w:rPr>
              <w:t xml:space="preserve"> changes to Table A</w:t>
            </w:r>
          </w:p>
          <w:p w:rsidR="00D35812" w:rsidRDefault="007E2B00">
            <w:pPr>
              <w:pStyle w:val="TableParagraph"/>
              <w:spacing w:before="1" w:line="170" w:lineRule="exact"/>
              <w:ind w:left="1468" w:right="468"/>
              <w:jc w:val="center"/>
              <w:rPr>
                <w:rFonts w:ascii="Calibri"/>
                <w:sz w:val="14"/>
              </w:rPr>
            </w:pPr>
            <w:r>
              <w:rPr>
                <w:rFonts w:ascii="Calibri"/>
                <w:color w:val="A6A6A6"/>
                <w:sz w:val="14"/>
              </w:rPr>
              <w:t>(</w:t>
            </w:r>
            <w:proofErr w:type="gramStart"/>
            <w:r>
              <w:rPr>
                <w:rFonts w:ascii="Calibri"/>
                <w:color w:val="A6A6A6"/>
                <w:sz w:val="14"/>
              </w:rPr>
              <w:t>to</w:t>
            </w:r>
            <w:proofErr w:type="gramEnd"/>
            <w:r>
              <w:rPr>
                <w:rFonts w:ascii="Calibri"/>
                <w:color w:val="A6A6A6"/>
                <w:sz w:val="14"/>
              </w:rPr>
              <w:t xml:space="preserve"> </w:t>
            </w:r>
            <w:proofErr w:type="spellStart"/>
            <w:r>
              <w:rPr>
                <w:rFonts w:ascii="Calibri"/>
                <w:color w:val="A6A6A6"/>
                <w:sz w:val="14"/>
              </w:rPr>
              <w:t>be</w:t>
            </w:r>
            <w:proofErr w:type="spellEnd"/>
            <w:r>
              <w:rPr>
                <w:rFonts w:ascii="Calibri"/>
                <w:color w:val="A6A6A6"/>
                <w:sz w:val="14"/>
              </w:rPr>
              <w:t xml:space="preserve"> </w:t>
            </w:r>
            <w:proofErr w:type="spellStart"/>
            <w:r>
              <w:rPr>
                <w:rFonts w:ascii="Calibri"/>
                <w:color w:val="A6A6A6"/>
                <w:sz w:val="14"/>
              </w:rPr>
              <w:t>approved</w:t>
            </w:r>
            <w:proofErr w:type="spellEnd"/>
            <w:r>
              <w:rPr>
                <w:rFonts w:ascii="Calibri"/>
                <w:color w:val="A6A6A6"/>
                <w:sz w:val="14"/>
              </w:rPr>
              <w:t xml:space="preserve"> by e-mail or signature by the </w:t>
            </w:r>
            <w:proofErr w:type="spellStart"/>
            <w:r>
              <w:rPr>
                <w:rFonts w:ascii="Calibri"/>
                <w:color w:val="A6A6A6"/>
                <w:sz w:val="14"/>
              </w:rPr>
              <w:t>student</w:t>
            </w:r>
            <w:proofErr w:type="spellEnd"/>
            <w:r>
              <w:rPr>
                <w:rFonts w:ascii="Calibri"/>
                <w:color w:val="A6A6A6"/>
                <w:sz w:val="14"/>
              </w:rPr>
              <w:t xml:space="preserve">, the </w:t>
            </w:r>
            <w:proofErr w:type="spellStart"/>
            <w:r>
              <w:rPr>
                <w:rFonts w:ascii="Calibri"/>
                <w:color w:val="A6A6A6"/>
                <w:sz w:val="14"/>
              </w:rPr>
              <w:t>responsible</w:t>
            </w:r>
            <w:proofErr w:type="spellEnd"/>
            <w:r>
              <w:rPr>
                <w:rFonts w:ascii="Calibri"/>
                <w:color w:val="A6A6A6"/>
                <w:sz w:val="14"/>
              </w:rPr>
              <w:t xml:space="preserve"> </w:t>
            </w:r>
            <w:proofErr w:type="spellStart"/>
            <w:r>
              <w:rPr>
                <w:rFonts w:ascii="Calibri"/>
                <w:color w:val="A6A6A6"/>
                <w:sz w:val="14"/>
              </w:rPr>
              <w:t>person</w:t>
            </w:r>
            <w:proofErr w:type="spellEnd"/>
            <w:r>
              <w:rPr>
                <w:rFonts w:ascii="Calibri"/>
                <w:color w:val="A6A6A6"/>
                <w:sz w:val="14"/>
              </w:rPr>
              <w:t xml:space="preserve"> in the </w:t>
            </w:r>
            <w:proofErr w:type="spellStart"/>
            <w:r>
              <w:rPr>
                <w:rFonts w:ascii="Calibri"/>
                <w:color w:val="A6A6A6"/>
                <w:sz w:val="14"/>
              </w:rPr>
              <w:t>Sending</w:t>
            </w:r>
            <w:proofErr w:type="spellEnd"/>
            <w:r>
              <w:rPr>
                <w:rFonts w:ascii="Calibri"/>
                <w:color w:val="A6A6A6"/>
                <w:sz w:val="14"/>
              </w:rPr>
              <w:t xml:space="preserve"> Institution and the </w:t>
            </w:r>
            <w:proofErr w:type="spellStart"/>
            <w:r>
              <w:rPr>
                <w:rFonts w:ascii="Calibri"/>
                <w:color w:val="A6A6A6"/>
                <w:sz w:val="14"/>
              </w:rPr>
              <w:t>responsible</w:t>
            </w:r>
            <w:proofErr w:type="spellEnd"/>
            <w:r>
              <w:rPr>
                <w:rFonts w:ascii="Calibri"/>
                <w:color w:val="A6A6A6"/>
                <w:sz w:val="14"/>
              </w:rPr>
              <w:t xml:space="preserve"> </w:t>
            </w:r>
            <w:proofErr w:type="spellStart"/>
            <w:r>
              <w:rPr>
                <w:rFonts w:ascii="Calibri"/>
                <w:color w:val="A6A6A6"/>
                <w:sz w:val="14"/>
              </w:rPr>
              <w:t>person</w:t>
            </w:r>
            <w:proofErr w:type="spellEnd"/>
            <w:r>
              <w:rPr>
                <w:rFonts w:ascii="Calibri"/>
                <w:color w:val="A6A6A6"/>
                <w:sz w:val="14"/>
              </w:rPr>
              <w:t xml:space="preserve"> in the </w:t>
            </w:r>
            <w:proofErr w:type="spellStart"/>
            <w:r>
              <w:rPr>
                <w:rFonts w:ascii="Calibri"/>
                <w:color w:val="A6A6A6"/>
                <w:sz w:val="14"/>
              </w:rPr>
              <w:t>Receiving</w:t>
            </w:r>
            <w:proofErr w:type="spellEnd"/>
            <w:r>
              <w:rPr>
                <w:rFonts w:ascii="Calibri"/>
                <w:color w:val="A6A6A6"/>
                <w:sz w:val="14"/>
              </w:rPr>
              <w:t xml:space="preserve"> Institution)</w:t>
            </w:r>
          </w:p>
          <w:p w:rsidR="00D35812" w:rsidRDefault="007E2B00">
            <w:pPr>
              <w:pStyle w:val="TableParagraph"/>
              <w:spacing w:line="195" w:lineRule="exact"/>
              <w:ind w:left="1436" w:right="468"/>
              <w:jc w:val="center"/>
              <w:rPr>
                <w:rFonts w:ascii="Calibri" w:hAnsi="Calibri"/>
                <w:b/>
                <w:sz w:val="16"/>
              </w:rPr>
            </w:pPr>
            <w:r>
              <w:rPr>
                <w:rFonts w:ascii="Calibri" w:hAnsi="Calibri"/>
                <w:b/>
                <w:color w:val="001F5F"/>
                <w:sz w:val="16"/>
              </w:rPr>
              <w:t>Modifications exceptionnelles apportées au tableau A</w:t>
            </w:r>
          </w:p>
          <w:p w:rsidR="00D35812" w:rsidRDefault="007E2B00">
            <w:pPr>
              <w:pStyle w:val="TableParagraph"/>
              <w:spacing w:before="1" w:line="150" w:lineRule="exact"/>
              <w:ind w:left="1439" w:right="468"/>
              <w:jc w:val="center"/>
              <w:rPr>
                <w:rFonts w:ascii="Calibri" w:hAnsi="Calibri"/>
                <w:sz w:val="14"/>
              </w:rPr>
            </w:pPr>
            <w:r>
              <w:rPr>
                <w:rFonts w:ascii="Calibri" w:hAnsi="Calibri"/>
                <w:color w:val="001F5F"/>
                <w:sz w:val="14"/>
              </w:rPr>
              <w:t>(à approuver par mail ou à faire signer par l’étudiant et les personnes responsables dans les établissements d’envoi et d’accueil)</w:t>
            </w:r>
          </w:p>
        </w:tc>
      </w:tr>
      <w:tr w:rsidR="00D35812">
        <w:trPr>
          <w:trHeight w:val="192"/>
        </w:trPr>
        <w:tc>
          <w:tcPr>
            <w:tcW w:w="959" w:type="dxa"/>
            <w:tcBorders>
              <w:top w:val="nil"/>
              <w:bottom w:val="nil"/>
              <w:right w:val="single" w:sz="8" w:space="0" w:color="000000"/>
            </w:tcBorders>
          </w:tcPr>
          <w:p w:rsidR="00D35812" w:rsidRDefault="00D35812">
            <w:pPr>
              <w:pStyle w:val="TableParagraph"/>
              <w:rPr>
                <w:rFonts w:ascii="Times New Roman"/>
                <w:sz w:val="12"/>
              </w:rPr>
            </w:pPr>
          </w:p>
        </w:tc>
        <w:tc>
          <w:tcPr>
            <w:tcW w:w="1084" w:type="dxa"/>
            <w:vMerge w:val="restart"/>
            <w:tcBorders>
              <w:top w:val="single" w:sz="8" w:space="0" w:color="000000"/>
              <w:left w:val="single" w:sz="8" w:space="0" w:color="000000"/>
              <w:bottom w:val="single" w:sz="8" w:space="0" w:color="000000"/>
              <w:right w:val="single" w:sz="8" w:space="0" w:color="000000"/>
            </w:tcBorders>
          </w:tcPr>
          <w:p w:rsidR="00D35812" w:rsidRDefault="00D35812">
            <w:pPr>
              <w:pStyle w:val="TableParagraph"/>
              <w:spacing w:before="1"/>
              <w:rPr>
                <w:rFonts w:ascii="Calibri"/>
                <w:b/>
                <w:sz w:val="15"/>
              </w:rPr>
            </w:pPr>
          </w:p>
          <w:p w:rsidR="00D35812" w:rsidRDefault="007E2B00">
            <w:pPr>
              <w:pStyle w:val="TableParagraph"/>
              <w:ind w:left="110" w:right="96"/>
              <w:jc w:val="center"/>
              <w:rPr>
                <w:rFonts w:ascii="Calibri"/>
                <w:b/>
                <w:sz w:val="14"/>
              </w:rPr>
            </w:pPr>
            <w:r>
              <w:rPr>
                <w:rFonts w:ascii="Calibri"/>
                <w:b/>
                <w:color w:val="A6A6A6"/>
                <w:sz w:val="14"/>
              </w:rPr>
              <w:t>Component code</w:t>
            </w:r>
          </w:p>
          <w:p w:rsidR="00D35812" w:rsidRDefault="007E2B00">
            <w:pPr>
              <w:pStyle w:val="TableParagraph"/>
              <w:ind w:left="112" w:right="96"/>
              <w:jc w:val="center"/>
              <w:rPr>
                <w:rFonts w:ascii="Calibri" w:hAnsi="Calibri"/>
                <w:sz w:val="14"/>
              </w:rPr>
            </w:pPr>
            <w:r>
              <w:rPr>
                <w:rFonts w:ascii="Calibri" w:hAnsi="Calibri"/>
                <w:color w:val="A6A6A6"/>
                <w:sz w:val="14"/>
              </w:rPr>
              <w:t xml:space="preserve">(if </w:t>
            </w:r>
            <w:proofErr w:type="spellStart"/>
            <w:r>
              <w:rPr>
                <w:rFonts w:ascii="Calibri" w:hAnsi="Calibri"/>
                <w:color w:val="A6A6A6"/>
                <w:sz w:val="14"/>
              </w:rPr>
              <w:t>any</w:t>
            </w:r>
            <w:proofErr w:type="spellEnd"/>
            <w:r>
              <w:rPr>
                <w:rFonts w:ascii="Calibri" w:hAnsi="Calibri"/>
                <w:color w:val="A6A6A6"/>
                <w:sz w:val="14"/>
              </w:rPr>
              <w:t xml:space="preserve">) </w:t>
            </w:r>
            <w:r>
              <w:rPr>
                <w:rFonts w:ascii="Calibri" w:hAnsi="Calibri"/>
                <w:b/>
                <w:color w:val="001F5F"/>
                <w:sz w:val="14"/>
              </w:rPr>
              <w:t xml:space="preserve">Référence de la composante pédagogique </w:t>
            </w:r>
            <w:r>
              <w:rPr>
                <w:rFonts w:ascii="Calibri" w:hAnsi="Calibri"/>
                <w:color w:val="001F5F"/>
                <w:sz w:val="14"/>
              </w:rPr>
              <w:t>(si existante)</w:t>
            </w:r>
          </w:p>
        </w:tc>
        <w:tc>
          <w:tcPr>
            <w:tcW w:w="3311" w:type="dxa"/>
            <w:vMerge w:val="restart"/>
            <w:tcBorders>
              <w:top w:val="single" w:sz="8" w:space="0" w:color="000000"/>
              <w:left w:val="single" w:sz="8" w:space="0" w:color="000000"/>
              <w:bottom w:val="single" w:sz="8" w:space="0" w:color="000000"/>
              <w:right w:val="single" w:sz="8" w:space="0" w:color="000000"/>
            </w:tcBorders>
          </w:tcPr>
          <w:p w:rsidR="00D35812" w:rsidRDefault="00D35812">
            <w:pPr>
              <w:pStyle w:val="TableParagraph"/>
              <w:spacing w:before="11"/>
              <w:rPr>
                <w:rFonts w:ascii="Calibri"/>
                <w:b/>
                <w:sz w:val="23"/>
              </w:rPr>
            </w:pPr>
          </w:p>
          <w:p w:rsidR="00D35812" w:rsidRDefault="007E2B00">
            <w:pPr>
              <w:pStyle w:val="TableParagraph"/>
              <w:ind w:left="180" w:right="167"/>
              <w:jc w:val="center"/>
              <w:rPr>
                <w:rFonts w:ascii="Calibri" w:hAnsi="Calibri"/>
                <w:b/>
                <w:sz w:val="16"/>
              </w:rPr>
            </w:pPr>
            <w:r>
              <w:rPr>
                <w:rFonts w:ascii="Calibri" w:hAnsi="Calibri"/>
                <w:b/>
                <w:color w:val="A6A6A6"/>
                <w:sz w:val="16"/>
              </w:rPr>
              <w:t xml:space="preserve">Component </w:t>
            </w:r>
            <w:proofErr w:type="spellStart"/>
            <w:r>
              <w:rPr>
                <w:rFonts w:ascii="Calibri" w:hAnsi="Calibri"/>
                <w:b/>
                <w:color w:val="A6A6A6"/>
                <w:sz w:val="16"/>
              </w:rPr>
              <w:t>title</w:t>
            </w:r>
            <w:proofErr w:type="spellEnd"/>
            <w:r>
              <w:rPr>
                <w:rFonts w:ascii="Calibri" w:hAnsi="Calibri"/>
                <w:b/>
                <w:color w:val="A6A6A6"/>
                <w:sz w:val="16"/>
              </w:rPr>
              <w:t xml:space="preserve"> at the </w:t>
            </w:r>
            <w:proofErr w:type="spellStart"/>
            <w:r>
              <w:rPr>
                <w:rFonts w:ascii="Calibri" w:hAnsi="Calibri"/>
                <w:b/>
                <w:color w:val="A6A6A6"/>
                <w:sz w:val="16"/>
              </w:rPr>
              <w:t>Receiving</w:t>
            </w:r>
            <w:proofErr w:type="spellEnd"/>
            <w:r>
              <w:rPr>
                <w:rFonts w:ascii="Calibri" w:hAnsi="Calibri"/>
                <w:b/>
                <w:color w:val="A6A6A6"/>
                <w:sz w:val="16"/>
              </w:rPr>
              <w:t xml:space="preserve"> Institution </w:t>
            </w:r>
            <w:r>
              <w:rPr>
                <w:rFonts w:ascii="Calibri" w:hAnsi="Calibri"/>
                <w:color w:val="A6A6A6"/>
                <w:sz w:val="16"/>
              </w:rPr>
              <w:t xml:space="preserve">(as </w:t>
            </w:r>
            <w:proofErr w:type="spellStart"/>
            <w:r>
              <w:rPr>
                <w:rFonts w:ascii="Calibri" w:hAnsi="Calibri"/>
                <w:color w:val="A6A6A6"/>
                <w:sz w:val="16"/>
              </w:rPr>
              <w:t>indicated</w:t>
            </w:r>
            <w:proofErr w:type="spellEnd"/>
            <w:r>
              <w:rPr>
                <w:rFonts w:ascii="Calibri" w:hAnsi="Calibri"/>
                <w:color w:val="A6A6A6"/>
                <w:sz w:val="16"/>
              </w:rPr>
              <w:t xml:space="preserve"> in the course catalogue)</w:t>
            </w:r>
            <w:r>
              <w:rPr>
                <w:rFonts w:ascii="Calibri" w:hAnsi="Calibri"/>
                <w:color w:val="001F5F"/>
                <w:sz w:val="16"/>
              </w:rPr>
              <w:t xml:space="preserve"> </w:t>
            </w:r>
            <w:r>
              <w:rPr>
                <w:rFonts w:ascii="Calibri" w:hAnsi="Calibri"/>
                <w:b/>
                <w:color w:val="001F5F"/>
                <w:sz w:val="16"/>
              </w:rPr>
              <w:t>Intitulé de la composante pédagogique</w:t>
            </w:r>
            <w:r>
              <w:rPr>
                <w:rFonts w:ascii="Calibri" w:hAnsi="Calibri"/>
                <w:b/>
                <w:color w:val="001F5F"/>
                <w:spacing w:val="-22"/>
                <w:sz w:val="16"/>
              </w:rPr>
              <w:t xml:space="preserve"> </w:t>
            </w:r>
            <w:r>
              <w:rPr>
                <w:rFonts w:ascii="Calibri" w:hAnsi="Calibri"/>
                <w:b/>
                <w:color w:val="001F5F"/>
                <w:sz w:val="16"/>
              </w:rPr>
              <w:t>dans l’établissement</w:t>
            </w:r>
            <w:r>
              <w:rPr>
                <w:rFonts w:ascii="Calibri" w:hAnsi="Calibri"/>
                <w:b/>
                <w:color w:val="001F5F"/>
                <w:spacing w:val="-1"/>
                <w:sz w:val="16"/>
              </w:rPr>
              <w:t xml:space="preserve"> </w:t>
            </w:r>
            <w:r>
              <w:rPr>
                <w:rFonts w:ascii="Calibri" w:hAnsi="Calibri"/>
                <w:b/>
                <w:color w:val="001F5F"/>
                <w:sz w:val="16"/>
              </w:rPr>
              <w:t>d’accueil</w:t>
            </w:r>
          </w:p>
          <w:p w:rsidR="00D35812" w:rsidRDefault="007E2B00">
            <w:pPr>
              <w:pStyle w:val="TableParagraph"/>
              <w:spacing w:before="1"/>
              <w:ind w:left="176" w:right="167"/>
              <w:jc w:val="center"/>
              <w:rPr>
                <w:rFonts w:ascii="Calibri" w:hAnsi="Calibri"/>
                <w:sz w:val="16"/>
              </w:rPr>
            </w:pPr>
            <w:r>
              <w:rPr>
                <w:rFonts w:ascii="Calibri" w:hAnsi="Calibri"/>
                <w:color w:val="001F5F"/>
                <w:sz w:val="16"/>
              </w:rPr>
              <w:t>(tel qu’indiqué dans le catalogue de cours)</w:t>
            </w:r>
          </w:p>
        </w:tc>
        <w:tc>
          <w:tcPr>
            <w:tcW w:w="1134" w:type="dxa"/>
            <w:tcBorders>
              <w:top w:val="single" w:sz="8" w:space="0" w:color="000000"/>
              <w:left w:val="single" w:sz="8" w:space="0" w:color="000000"/>
              <w:bottom w:val="nil"/>
              <w:right w:val="single" w:sz="8" w:space="0" w:color="000000"/>
            </w:tcBorders>
          </w:tcPr>
          <w:p w:rsidR="00D35812" w:rsidRDefault="007E2B00">
            <w:pPr>
              <w:pStyle w:val="TableParagraph"/>
              <w:spacing w:line="172" w:lineRule="exact"/>
              <w:ind w:left="302"/>
              <w:rPr>
                <w:rFonts w:ascii="Calibri"/>
                <w:b/>
                <w:sz w:val="16"/>
              </w:rPr>
            </w:pPr>
            <w:proofErr w:type="spellStart"/>
            <w:r>
              <w:rPr>
                <w:rFonts w:ascii="Calibri"/>
                <w:b/>
                <w:color w:val="A6A6A6"/>
                <w:sz w:val="16"/>
              </w:rPr>
              <w:t>Deleted</w:t>
            </w:r>
            <w:proofErr w:type="spellEnd"/>
          </w:p>
        </w:tc>
        <w:tc>
          <w:tcPr>
            <w:tcW w:w="1134" w:type="dxa"/>
            <w:tcBorders>
              <w:top w:val="single" w:sz="8" w:space="0" w:color="000000"/>
              <w:left w:val="single" w:sz="8" w:space="0" w:color="000000"/>
              <w:bottom w:val="nil"/>
              <w:right w:val="single" w:sz="8" w:space="0" w:color="000000"/>
            </w:tcBorders>
          </w:tcPr>
          <w:p w:rsidR="00D35812" w:rsidRDefault="007E2B00">
            <w:pPr>
              <w:pStyle w:val="TableParagraph"/>
              <w:spacing w:line="172" w:lineRule="exact"/>
              <w:ind w:left="117" w:right="105"/>
              <w:jc w:val="center"/>
              <w:rPr>
                <w:rFonts w:ascii="Calibri"/>
                <w:b/>
                <w:sz w:val="16"/>
              </w:rPr>
            </w:pPr>
            <w:proofErr w:type="spellStart"/>
            <w:r>
              <w:rPr>
                <w:rFonts w:ascii="Calibri"/>
                <w:b/>
                <w:color w:val="A6A6A6"/>
                <w:sz w:val="16"/>
              </w:rPr>
              <w:t>Added</w:t>
            </w:r>
            <w:proofErr w:type="spellEnd"/>
          </w:p>
        </w:tc>
        <w:tc>
          <w:tcPr>
            <w:tcW w:w="1134" w:type="dxa"/>
            <w:tcBorders>
              <w:top w:val="single" w:sz="8" w:space="0" w:color="000000"/>
              <w:left w:val="single" w:sz="8" w:space="0" w:color="000000"/>
              <w:bottom w:val="nil"/>
              <w:right w:val="single" w:sz="8" w:space="0" w:color="000000"/>
            </w:tcBorders>
          </w:tcPr>
          <w:p w:rsidR="00D35812" w:rsidRDefault="007E2B00">
            <w:pPr>
              <w:pStyle w:val="TableParagraph"/>
              <w:spacing w:line="172" w:lineRule="exact"/>
              <w:ind w:left="117" w:right="105"/>
              <w:jc w:val="center"/>
              <w:rPr>
                <w:rFonts w:ascii="Calibri"/>
                <w:b/>
                <w:sz w:val="16"/>
              </w:rPr>
            </w:pPr>
            <w:proofErr w:type="spellStart"/>
            <w:r>
              <w:rPr>
                <w:rFonts w:ascii="Calibri"/>
                <w:b/>
                <w:color w:val="A6A6A6"/>
                <w:sz w:val="16"/>
              </w:rPr>
              <w:t>Unchanged</w:t>
            </w:r>
            <w:proofErr w:type="spellEnd"/>
          </w:p>
        </w:tc>
        <w:tc>
          <w:tcPr>
            <w:tcW w:w="1134" w:type="dxa"/>
            <w:tcBorders>
              <w:top w:val="single" w:sz="8" w:space="0" w:color="000000"/>
              <w:left w:val="single" w:sz="8" w:space="0" w:color="000000"/>
              <w:bottom w:val="nil"/>
              <w:right w:val="single" w:sz="8" w:space="0" w:color="000000"/>
            </w:tcBorders>
          </w:tcPr>
          <w:p w:rsidR="00D35812" w:rsidRDefault="00D35812">
            <w:pPr>
              <w:pStyle w:val="TableParagraph"/>
              <w:rPr>
                <w:rFonts w:ascii="Times New Roman"/>
                <w:sz w:val="12"/>
              </w:rPr>
            </w:pPr>
          </w:p>
        </w:tc>
        <w:tc>
          <w:tcPr>
            <w:tcW w:w="1192" w:type="dxa"/>
            <w:tcBorders>
              <w:top w:val="single" w:sz="8" w:space="0" w:color="000000"/>
              <w:left w:val="single" w:sz="8" w:space="0" w:color="000000"/>
              <w:bottom w:val="nil"/>
            </w:tcBorders>
          </w:tcPr>
          <w:p w:rsidR="00D35812" w:rsidRDefault="00D35812">
            <w:pPr>
              <w:pStyle w:val="TableParagraph"/>
              <w:rPr>
                <w:rFonts w:ascii="Times New Roman"/>
                <w:sz w:val="12"/>
              </w:rPr>
            </w:pPr>
          </w:p>
        </w:tc>
      </w:tr>
      <w:tr w:rsidR="00D35812">
        <w:trPr>
          <w:trHeight w:val="163"/>
        </w:trPr>
        <w:tc>
          <w:tcPr>
            <w:tcW w:w="959" w:type="dxa"/>
            <w:tcBorders>
              <w:top w:val="nil"/>
              <w:bottom w:val="nil"/>
              <w:right w:val="single" w:sz="8" w:space="0" w:color="000000"/>
            </w:tcBorders>
          </w:tcPr>
          <w:p w:rsidR="00D35812" w:rsidRDefault="007E2B00">
            <w:pPr>
              <w:pStyle w:val="TableParagraph"/>
              <w:spacing w:line="143" w:lineRule="exact"/>
              <w:ind w:right="172"/>
              <w:jc w:val="right"/>
              <w:rPr>
                <w:rFonts w:ascii="Calibri"/>
                <w:b/>
                <w:sz w:val="16"/>
              </w:rPr>
            </w:pPr>
            <w:r>
              <w:rPr>
                <w:rFonts w:ascii="Calibri"/>
                <w:b/>
                <w:color w:val="A6A6A6"/>
                <w:sz w:val="16"/>
              </w:rPr>
              <w:t>Table A2</w:t>
            </w:r>
          </w:p>
        </w:tc>
        <w:tc>
          <w:tcPr>
            <w:tcW w:w="1084" w:type="dxa"/>
            <w:vMerge/>
            <w:tcBorders>
              <w:top w:val="nil"/>
              <w:left w:val="single" w:sz="8" w:space="0" w:color="000000"/>
              <w:bottom w:val="single" w:sz="8" w:space="0" w:color="000000"/>
              <w:right w:val="single" w:sz="8" w:space="0" w:color="000000"/>
            </w:tcBorders>
          </w:tcPr>
          <w:p w:rsidR="00D35812" w:rsidRDefault="00D35812">
            <w:pPr>
              <w:rPr>
                <w:sz w:val="2"/>
                <w:szCs w:val="2"/>
              </w:rPr>
            </w:pPr>
          </w:p>
        </w:tc>
        <w:tc>
          <w:tcPr>
            <w:tcW w:w="3311" w:type="dxa"/>
            <w:vMerge/>
            <w:tcBorders>
              <w:top w:val="nil"/>
              <w:left w:val="single" w:sz="8" w:space="0" w:color="000000"/>
              <w:bottom w:val="single" w:sz="8" w:space="0" w:color="000000"/>
              <w:right w:val="single" w:sz="8" w:space="0" w:color="000000"/>
            </w:tcBorders>
          </w:tcPr>
          <w:p w:rsidR="00D35812" w:rsidRDefault="00D35812">
            <w:pPr>
              <w:rPr>
                <w:sz w:val="2"/>
                <w:szCs w:val="2"/>
              </w:rPr>
            </w:pPr>
          </w:p>
        </w:tc>
        <w:tc>
          <w:tcPr>
            <w:tcW w:w="1134" w:type="dxa"/>
            <w:tcBorders>
              <w:top w:val="nil"/>
              <w:left w:val="single" w:sz="8" w:space="0" w:color="000000"/>
              <w:bottom w:val="nil"/>
              <w:right w:val="single" w:sz="8" w:space="0" w:color="000000"/>
            </w:tcBorders>
          </w:tcPr>
          <w:p w:rsidR="00D35812" w:rsidRDefault="007E2B00">
            <w:pPr>
              <w:pStyle w:val="TableParagraph"/>
              <w:spacing w:line="143" w:lineRule="exact"/>
              <w:ind w:left="181"/>
              <w:rPr>
                <w:rFonts w:ascii="Calibri"/>
                <w:b/>
                <w:sz w:val="16"/>
              </w:rPr>
            </w:pPr>
            <w:r>
              <w:rPr>
                <w:rFonts w:ascii="Calibri"/>
                <w:b/>
                <w:color w:val="A6A6A6"/>
                <w:sz w:val="16"/>
              </w:rPr>
              <w:t>component</w:t>
            </w:r>
          </w:p>
        </w:tc>
        <w:tc>
          <w:tcPr>
            <w:tcW w:w="1134" w:type="dxa"/>
            <w:tcBorders>
              <w:top w:val="nil"/>
              <w:left w:val="single" w:sz="8" w:space="0" w:color="000000"/>
              <w:bottom w:val="nil"/>
              <w:right w:val="single" w:sz="8" w:space="0" w:color="000000"/>
            </w:tcBorders>
          </w:tcPr>
          <w:p w:rsidR="00D35812" w:rsidRDefault="007E2B00">
            <w:pPr>
              <w:pStyle w:val="TableParagraph"/>
              <w:spacing w:line="143" w:lineRule="exact"/>
              <w:ind w:left="115" w:right="105"/>
              <w:jc w:val="center"/>
              <w:rPr>
                <w:rFonts w:ascii="Calibri"/>
                <w:b/>
                <w:sz w:val="16"/>
              </w:rPr>
            </w:pPr>
            <w:r>
              <w:rPr>
                <w:rFonts w:ascii="Calibri"/>
                <w:b/>
                <w:color w:val="A6A6A6"/>
                <w:sz w:val="16"/>
              </w:rPr>
              <w:t>component</w:t>
            </w:r>
          </w:p>
        </w:tc>
        <w:tc>
          <w:tcPr>
            <w:tcW w:w="1134" w:type="dxa"/>
            <w:tcBorders>
              <w:top w:val="nil"/>
              <w:left w:val="single" w:sz="8" w:space="0" w:color="000000"/>
              <w:bottom w:val="nil"/>
              <w:right w:val="single" w:sz="8" w:space="0" w:color="000000"/>
            </w:tcBorders>
          </w:tcPr>
          <w:p w:rsidR="00D35812" w:rsidRDefault="007E2B00">
            <w:pPr>
              <w:pStyle w:val="TableParagraph"/>
              <w:spacing w:line="143" w:lineRule="exact"/>
              <w:ind w:left="118" w:right="105"/>
              <w:jc w:val="center"/>
              <w:rPr>
                <w:rFonts w:ascii="Calibri"/>
                <w:b/>
                <w:sz w:val="16"/>
              </w:rPr>
            </w:pPr>
            <w:r>
              <w:rPr>
                <w:rFonts w:ascii="Calibri"/>
                <w:b/>
                <w:color w:val="A6A6A6"/>
                <w:sz w:val="16"/>
              </w:rPr>
              <w:t>component</w:t>
            </w:r>
          </w:p>
        </w:tc>
        <w:tc>
          <w:tcPr>
            <w:tcW w:w="1134" w:type="dxa"/>
            <w:tcBorders>
              <w:top w:val="nil"/>
              <w:left w:val="single" w:sz="8" w:space="0" w:color="000000"/>
              <w:bottom w:val="nil"/>
              <w:right w:val="single" w:sz="8" w:space="0" w:color="000000"/>
            </w:tcBorders>
          </w:tcPr>
          <w:p w:rsidR="00D35812" w:rsidRDefault="00D35812">
            <w:pPr>
              <w:pStyle w:val="TableParagraph"/>
              <w:rPr>
                <w:rFonts w:ascii="Times New Roman"/>
                <w:sz w:val="10"/>
              </w:rPr>
            </w:pPr>
          </w:p>
        </w:tc>
        <w:tc>
          <w:tcPr>
            <w:tcW w:w="1192" w:type="dxa"/>
            <w:tcBorders>
              <w:top w:val="nil"/>
              <w:left w:val="single" w:sz="8" w:space="0" w:color="000000"/>
              <w:bottom w:val="nil"/>
            </w:tcBorders>
          </w:tcPr>
          <w:p w:rsidR="00D35812" w:rsidRDefault="007E2B00">
            <w:pPr>
              <w:pStyle w:val="TableParagraph"/>
              <w:spacing w:line="143" w:lineRule="exact"/>
              <w:ind w:left="102" w:right="79"/>
              <w:jc w:val="center"/>
              <w:rPr>
                <w:rFonts w:ascii="Calibri"/>
                <w:b/>
                <w:sz w:val="14"/>
              </w:rPr>
            </w:pPr>
            <w:proofErr w:type="spellStart"/>
            <w:r>
              <w:rPr>
                <w:rFonts w:ascii="Calibri"/>
                <w:b/>
                <w:color w:val="A6A6A6"/>
                <w:sz w:val="14"/>
              </w:rPr>
              <w:t>Number</w:t>
            </w:r>
            <w:proofErr w:type="spellEnd"/>
            <w:r>
              <w:rPr>
                <w:rFonts w:ascii="Calibri"/>
                <w:b/>
                <w:color w:val="A6A6A6"/>
                <w:sz w:val="14"/>
              </w:rPr>
              <w:t xml:space="preserve"> of ECTS</w:t>
            </w:r>
          </w:p>
        </w:tc>
      </w:tr>
      <w:tr w:rsidR="00D35812">
        <w:trPr>
          <w:trHeight w:val="800"/>
        </w:trPr>
        <w:tc>
          <w:tcPr>
            <w:tcW w:w="959" w:type="dxa"/>
            <w:tcBorders>
              <w:top w:val="nil"/>
              <w:bottom w:val="nil"/>
              <w:right w:val="single" w:sz="8" w:space="0" w:color="000000"/>
            </w:tcBorders>
          </w:tcPr>
          <w:p w:rsidR="00D35812" w:rsidRDefault="007E2B00">
            <w:pPr>
              <w:pStyle w:val="TableParagraph"/>
              <w:ind w:left="92" w:right="89"/>
              <w:jc w:val="center"/>
              <w:rPr>
                <w:rFonts w:ascii="Calibri"/>
                <w:b/>
                <w:sz w:val="16"/>
              </w:rPr>
            </w:pPr>
            <w:proofErr w:type="spellStart"/>
            <w:r>
              <w:rPr>
                <w:rFonts w:ascii="Calibri"/>
                <w:b/>
                <w:color w:val="A6A6A6"/>
                <w:sz w:val="16"/>
              </w:rPr>
              <w:t>During</w:t>
            </w:r>
            <w:proofErr w:type="spellEnd"/>
            <w:r>
              <w:rPr>
                <w:rFonts w:ascii="Calibri"/>
                <w:b/>
                <w:color w:val="A6A6A6"/>
                <w:sz w:val="16"/>
              </w:rPr>
              <w:t xml:space="preserve"> the </w:t>
            </w:r>
            <w:proofErr w:type="spellStart"/>
            <w:r>
              <w:rPr>
                <w:rFonts w:ascii="Calibri"/>
                <w:b/>
                <w:color w:val="A6A6A6"/>
                <w:sz w:val="16"/>
              </w:rPr>
              <w:t>mobility</w:t>
            </w:r>
            <w:proofErr w:type="spellEnd"/>
            <w:r>
              <w:rPr>
                <w:rFonts w:ascii="Calibri"/>
                <w:b/>
                <w:color w:val="A6A6A6"/>
                <w:sz w:val="16"/>
              </w:rPr>
              <w:t xml:space="preserve"> </w:t>
            </w:r>
            <w:r>
              <w:rPr>
                <w:rFonts w:ascii="Calibri"/>
                <w:b/>
                <w:color w:val="001F5F"/>
                <w:sz w:val="16"/>
              </w:rPr>
              <w:t>Tableau A2 Pendant la</w:t>
            </w:r>
          </w:p>
        </w:tc>
        <w:tc>
          <w:tcPr>
            <w:tcW w:w="1084" w:type="dxa"/>
            <w:vMerge/>
            <w:tcBorders>
              <w:top w:val="nil"/>
              <w:left w:val="single" w:sz="8" w:space="0" w:color="000000"/>
              <w:bottom w:val="single" w:sz="8" w:space="0" w:color="000000"/>
              <w:right w:val="single" w:sz="8" w:space="0" w:color="000000"/>
            </w:tcBorders>
          </w:tcPr>
          <w:p w:rsidR="00D35812" w:rsidRDefault="00D35812">
            <w:pPr>
              <w:rPr>
                <w:sz w:val="2"/>
                <w:szCs w:val="2"/>
              </w:rPr>
            </w:pPr>
          </w:p>
        </w:tc>
        <w:tc>
          <w:tcPr>
            <w:tcW w:w="3311" w:type="dxa"/>
            <w:vMerge/>
            <w:tcBorders>
              <w:top w:val="nil"/>
              <w:left w:val="single" w:sz="8" w:space="0" w:color="000000"/>
              <w:bottom w:val="single" w:sz="8" w:space="0" w:color="000000"/>
              <w:right w:val="single" w:sz="8" w:space="0" w:color="000000"/>
            </w:tcBorders>
          </w:tcPr>
          <w:p w:rsidR="00D35812" w:rsidRDefault="00D35812">
            <w:pPr>
              <w:rPr>
                <w:sz w:val="2"/>
                <w:szCs w:val="2"/>
              </w:rPr>
            </w:pPr>
          </w:p>
        </w:tc>
        <w:tc>
          <w:tcPr>
            <w:tcW w:w="1134" w:type="dxa"/>
            <w:tcBorders>
              <w:top w:val="nil"/>
              <w:left w:val="single" w:sz="8" w:space="0" w:color="000000"/>
              <w:bottom w:val="nil"/>
              <w:right w:val="single" w:sz="8" w:space="0" w:color="000000"/>
            </w:tcBorders>
          </w:tcPr>
          <w:p w:rsidR="00D35812" w:rsidRDefault="007E2B00">
            <w:pPr>
              <w:pStyle w:val="TableParagraph"/>
              <w:ind w:left="145" w:right="130" w:hanging="1"/>
              <w:jc w:val="center"/>
              <w:rPr>
                <w:rFonts w:ascii="Calibri" w:hAnsi="Calibri"/>
                <w:b/>
                <w:sz w:val="16"/>
              </w:rPr>
            </w:pPr>
            <w:r>
              <w:rPr>
                <w:rFonts w:ascii="Calibri" w:hAnsi="Calibri"/>
                <w:color w:val="A6A6A6"/>
                <w:sz w:val="16"/>
              </w:rPr>
              <w:t>[</w:t>
            </w:r>
            <w:proofErr w:type="spellStart"/>
            <w:r>
              <w:rPr>
                <w:rFonts w:ascii="Calibri" w:hAnsi="Calibri"/>
                <w:color w:val="A6A6A6"/>
                <w:sz w:val="16"/>
              </w:rPr>
              <w:t>tick</w:t>
            </w:r>
            <w:proofErr w:type="spellEnd"/>
            <w:r>
              <w:rPr>
                <w:rFonts w:ascii="Calibri" w:hAnsi="Calibri"/>
                <w:color w:val="A6A6A6"/>
                <w:sz w:val="16"/>
              </w:rPr>
              <w:t xml:space="preserve"> if applicable] </w:t>
            </w:r>
            <w:r>
              <w:rPr>
                <w:rFonts w:ascii="Calibri" w:hAnsi="Calibri"/>
                <w:b/>
                <w:color w:val="001F5F"/>
                <w:sz w:val="16"/>
              </w:rPr>
              <w:t>Composante supprimée</w:t>
            </w:r>
          </w:p>
        </w:tc>
        <w:tc>
          <w:tcPr>
            <w:tcW w:w="1134" w:type="dxa"/>
            <w:tcBorders>
              <w:top w:val="nil"/>
              <w:left w:val="single" w:sz="8" w:space="0" w:color="000000"/>
              <w:bottom w:val="nil"/>
              <w:right w:val="single" w:sz="8" w:space="0" w:color="000000"/>
            </w:tcBorders>
          </w:tcPr>
          <w:p w:rsidR="00D35812" w:rsidRDefault="007E2B00">
            <w:pPr>
              <w:pStyle w:val="TableParagraph"/>
              <w:ind w:left="145" w:right="130" w:hanging="1"/>
              <w:jc w:val="center"/>
              <w:rPr>
                <w:rFonts w:ascii="Calibri" w:hAnsi="Calibri"/>
                <w:b/>
                <w:sz w:val="16"/>
              </w:rPr>
            </w:pPr>
            <w:r>
              <w:rPr>
                <w:rFonts w:ascii="Calibri" w:hAnsi="Calibri"/>
                <w:color w:val="A6A6A6"/>
                <w:sz w:val="16"/>
              </w:rPr>
              <w:t>[</w:t>
            </w:r>
            <w:proofErr w:type="spellStart"/>
            <w:r>
              <w:rPr>
                <w:rFonts w:ascii="Calibri" w:hAnsi="Calibri"/>
                <w:color w:val="A6A6A6"/>
                <w:sz w:val="16"/>
              </w:rPr>
              <w:t>tick</w:t>
            </w:r>
            <w:proofErr w:type="spellEnd"/>
            <w:r>
              <w:rPr>
                <w:rFonts w:ascii="Calibri" w:hAnsi="Calibri"/>
                <w:color w:val="A6A6A6"/>
                <w:sz w:val="16"/>
              </w:rPr>
              <w:t xml:space="preserve"> if applicable] </w:t>
            </w:r>
            <w:r>
              <w:rPr>
                <w:rFonts w:ascii="Calibri" w:hAnsi="Calibri"/>
                <w:b/>
                <w:color w:val="001F5F"/>
                <w:sz w:val="16"/>
              </w:rPr>
              <w:t>Composante ajoutée</w:t>
            </w:r>
          </w:p>
        </w:tc>
        <w:tc>
          <w:tcPr>
            <w:tcW w:w="1134" w:type="dxa"/>
            <w:tcBorders>
              <w:top w:val="nil"/>
              <w:left w:val="single" w:sz="8" w:space="0" w:color="000000"/>
              <w:bottom w:val="nil"/>
              <w:right w:val="single" w:sz="8" w:space="0" w:color="000000"/>
            </w:tcBorders>
          </w:tcPr>
          <w:p w:rsidR="00D35812" w:rsidRDefault="007E2B00">
            <w:pPr>
              <w:pStyle w:val="TableParagraph"/>
              <w:ind w:left="145" w:right="130" w:hanging="1"/>
              <w:jc w:val="center"/>
              <w:rPr>
                <w:rFonts w:ascii="Calibri" w:hAnsi="Calibri"/>
                <w:b/>
                <w:sz w:val="16"/>
              </w:rPr>
            </w:pPr>
            <w:r>
              <w:rPr>
                <w:rFonts w:ascii="Calibri" w:hAnsi="Calibri"/>
                <w:color w:val="A6A6A6"/>
                <w:sz w:val="16"/>
              </w:rPr>
              <w:t>[</w:t>
            </w:r>
            <w:proofErr w:type="spellStart"/>
            <w:r>
              <w:rPr>
                <w:rFonts w:ascii="Calibri" w:hAnsi="Calibri"/>
                <w:color w:val="A6A6A6"/>
                <w:sz w:val="16"/>
              </w:rPr>
              <w:t>tick</w:t>
            </w:r>
            <w:proofErr w:type="spellEnd"/>
            <w:r>
              <w:rPr>
                <w:rFonts w:ascii="Calibri" w:hAnsi="Calibri"/>
                <w:color w:val="A6A6A6"/>
                <w:sz w:val="16"/>
              </w:rPr>
              <w:t xml:space="preserve"> if applicable] </w:t>
            </w:r>
            <w:r>
              <w:rPr>
                <w:rFonts w:ascii="Calibri" w:hAnsi="Calibri"/>
                <w:b/>
                <w:color w:val="001F5F"/>
                <w:sz w:val="16"/>
              </w:rPr>
              <w:t>Composante inchangée</w:t>
            </w:r>
          </w:p>
        </w:tc>
        <w:tc>
          <w:tcPr>
            <w:tcW w:w="1134" w:type="dxa"/>
            <w:tcBorders>
              <w:top w:val="nil"/>
              <w:left w:val="single" w:sz="8" w:space="0" w:color="000000"/>
              <w:bottom w:val="nil"/>
              <w:right w:val="single" w:sz="8" w:space="0" w:color="000000"/>
            </w:tcBorders>
          </w:tcPr>
          <w:p w:rsidR="00D35812" w:rsidRDefault="007E2B00">
            <w:pPr>
              <w:pStyle w:val="TableParagraph"/>
              <w:ind w:left="119" w:right="105"/>
              <w:jc w:val="center"/>
              <w:rPr>
                <w:rFonts w:ascii="Calibri"/>
                <w:b/>
                <w:sz w:val="16"/>
              </w:rPr>
            </w:pPr>
            <w:proofErr w:type="spellStart"/>
            <w:r>
              <w:rPr>
                <w:rFonts w:ascii="Calibri"/>
                <w:b/>
                <w:color w:val="A6A6A6"/>
                <w:sz w:val="16"/>
              </w:rPr>
              <w:t>Reason</w:t>
            </w:r>
            <w:proofErr w:type="spellEnd"/>
            <w:r>
              <w:rPr>
                <w:rFonts w:ascii="Calibri"/>
                <w:b/>
                <w:color w:val="A6A6A6"/>
                <w:sz w:val="16"/>
              </w:rPr>
              <w:t xml:space="preserve"> for change </w:t>
            </w:r>
            <w:r>
              <w:rPr>
                <w:rFonts w:ascii="Calibri"/>
                <w:b/>
                <w:color w:val="001F5F"/>
                <w:sz w:val="16"/>
              </w:rPr>
              <w:t>Raison du changement</w:t>
            </w:r>
            <w:r>
              <w:rPr>
                <w:rFonts w:ascii="Calibri"/>
                <w:b/>
                <w:sz w:val="16"/>
                <w:vertAlign w:val="superscript"/>
              </w:rPr>
              <w:t>1</w:t>
            </w:r>
          </w:p>
        </w:tc>
        <w:tc>
          <w:tcPr>
            <w:tcW w:w="1192" w:type="dxa"/>
            <w:tcBorders>
              <w:top w:val="nil"/>
              <w:left w:val="single" w:sz="8" w:space="0" w:color="000000"/>
              <w:bottom w:val="nil"/>
            </w:tcBorders>
          </w:tcPr>
          <w:p w:rsidR="00D35812" w:rsidRDefault="007E2B00">
            <w:pPr>
              <w:pStyle w:val="TableParagraph"/>
              <w:spacing w:line="131" w:lineRule="exact"/>
              <w:ind w:left="102" w:right="78"/>
              <w:jc w:val="center"/>
              <w:rPr>
                <w:rFonts w:ascii="Calibri"/>
                <w:b/>
                <w:sz w:val="14"/>
              </w:rPr>
            </w:pPr>
            <w:proofErr w:type="spellStart"/>
            <w:proofErr w:type="gramStart"/>
            <w:r>
              <w:rPr>
                <w:rFonts w:ascii="Calibri"/>
                <w:b/>
                <w:color w:val="A6A6A6"/>
                <w:sz w:val="14"/>
              </w:rPr>
              <w:t>credits</w:t>
            </w:r>
            <w:proofErr w:type="spellEnd"/>
            <w:proofErr w:type="gramEnd"/>
            <w:r>
              <w:rPr>
                <w:rFonts w:ascii="Calibri"/>
                <w:b/>
                <w:color w:val="A6A6A6"/>
                <w:sz w:val="14"/>
              </w:rPr>
              <w:t xml:space="preserve"> (or</w:t>
            </w:r>
          </w:p>
          <w:p w:rsidR="00D35812" w:rsidRDefault="007E2B00">
            <w:pPr>
              <w:pStyle w:val="TableParagraph"/>
              <w:ind w:left="127" w:right="101" w:firstLine="2"/>
              <w:jc w:val="center"/>
              <w:rPr>
                <w:rFonts w:ascii="Calibri" w:hAnsi="Calibri"/>
                <w:b/>
                <w:sz w:val="14"/>
              </w:rPr>
            </w:pPr>
            <w:proofErr w:type="spellStart"/>
            <w:proofErr w:type="gramStart"/>
            <w:r>
              <w:rPr>
                <w:rFonts w:ascii="Calibri" w:hAnsi="Calibri"/>
                <w:b/>
                <w:color w:val="A6A6A6"/>
                <w:sz w:val="14"/>
              </w:rPr>
              <w:t>equivalent</w:t>
            </w:r>
            <w:proofErr w:type="spellEnd"/>
            <w:proofErr w:type="gramEnd"/>
            <w:r>
              <w:rPr>
                <w:rFonts w:ascii="Calibri" w:hAnsi="Calibri"/>
                <w:b/>
                <w:color w:val="A6A6A6"/>
                <w:sz w:val="14"/>
              </w:rPr>
              <w:t xml:space="preserve">) </w:t>
            </w:r>
            <w:r>
              <w:rPr>
                <w:rFonts w:ascii="Calibri" w:hAnsi="Calibri"/>
                <w:b/>
                <w:color w:val="001F5F"/>
                <w:sz w:val="14"/>
              </w:rPr>
              <w:t>Nombre de crédits ECTS (ou</w:t>
            </w:r>
          </w:p>
          <w:p w:rsidR="00D35812" w:rsidRDefault="007E2B00">
            <w:pPr>
              <w:pStyle w:val="TableParagraph"/>
              <w:spacing w:line="137" w:lineRule="exact"/>
              <w:ind w:left="102" w:right="79"/>
              <w:jc w:val="center"/>
              <w:rPr>
                <w:rFonts w:ascii="Calibri" w:hAnsi="Calibri"/>
                <w:b/>
                <w:sz w:val="14"/>
              </w:rPr>
            </w:pPr>
            <w:r>
              <w:rPr>
                <w:rFonts w:ascii="Calibri" w:hAnsi="Calibri"/>
                <w:b/>
                <w:color w:val="001F5F"/>
                <w:sz w:val="14"/>
              </w:rPr>
              <w:t>de crédits</w:t>
            </w:r>
          </w:p>
        </w:tc>
      </w:tr>
      <w:tr w:rsidR="00D35812">
        <w:trPr>
          <w:trHeight w:val="162"/>
        </w:trPr>
        <w:tc>
          <w:tcPr>
            <w:tcW w:w="959" w:type="dxa"/>
            <w:tcBorders>
              <w:top w:val="nil"/>
              <w:bottom w:val="nil"/>
              <w:right w:val="single" w:sz="8" w:space="0" w:color="000000"/>
            </w:tcBorders>
          </w:tcPr>
          <w:p w:rsidR="00D35812" w:rsidRDefault="007E2B00">
            <w:pPr>
              <w:pStyle w:val="TableParagraph"/>
              <w:spacing w:line="142" w:lineRule="exact"/>
              <w:ind w:right="182"/>
              <w:jc w:val="right"/>
              <w:rPr>
                <w:rFonts w:ascii="Calibri" w:hAnsi="Calibri"/>
                <w:b/>
                <w:sz w:val="16"/>
              </w:rPr>
            </w:pPr>
            <w:r>
              <w:rPr>
                <w:rFonts w:ascii="Calibri" w:hAnsi="Calibri"/>
                <w:b/>
                <w:color w:val="001F5F"/>
                <w:sz w:val="16"/>
              </w:rPr>
              <w:t>mobilité</w:t>
            </w:r>
          </w:p>
        </w:tc>
        <w:tc>
          <w:tcPr>
            <w:tcW w:w="1084" w:type="dxa"/>
            <w:vMerge/>
            <w:tcBorders>
              <w:top w:val="nil"/>
              <w:left w:val="single" w:sz="8" w:space="0" w:color="000000"/>
              <w:bottom w:val="single" w:sz="8" w:space="0" w:color="000000"/>
              <w:right w:val="single" w:sz="8" w:space="0" w:color="000000"/>
            </w:tcBorders>
          </w:tcPr>
          <w:p w:rsidR="00D35812" w:rsidRDefault="00D35812">
            <w:pPr>
              <w:rPr>
                <w:sz w:val="2"/>
                <w:szCs w:val="2"/>
              </w:rPr>
            </w:pPr>
          </w:p>
        </w:tc>
        <w:tc>
          <w:tcPr>
            <w:tcW w:w="3311" w:type="dxa"/>
            <w:vMerge/>
            <w:tcBorders>
              <w:top w:val="nil"/>
              <w:left w:val="single" w:sz="8" w:space="0" w:color="000000"/>
              <w:bottom w:val="single" w:sz="8" w:space="0" w:color="000000"/>
              <w:right w:val="single" w:sz="8" w:space="0" w:color="000000"/>
            </w:tcBorders>
          </w:tcPr>
          <w:p w:rsidR="00D35812" w:rsidRDefault="00D35812">
            <w:pPr>
              <w:rPr>
                <w:sz w:val="2"/>
                <w:szCs w:val="2"/>
              </w:rPr>
            </w:pPr>
          </w:p>
        </w:tc>
        <w:tc>
          <w:tcPr>
            <w:tcW w:w="1134" w:type="dxa"/>
            <w:tcBorders>
              <w:top w:val="nil"/>
              <w:left w:val="single" w:sz="8" w:space="0" w:color="000000"/>
              <w:bottom w:val="nil"/>
              <w:right w:val="single" w:sz="8" w:space="0" w:color="000000"/>
            </w:tcBorders>
          </w:tcPr>
          <w:p w:rsidR="00D35812" w:rsidRDefault="007E2B00">
            <w:pPr>
              <w:pStyle w:val="TableParagraph"/>
              <w:spacing w:line="142" w:lineRule="exact"/>
              <w:ind w:left="117"/>
              <w:rPr>
                <w:rFonts w:ascii="Calibri"/>
                <w:sz w:val="16"/>
              </w:rPr>
            </w:pPr>
            <w:r>
              <w:rPr>
                <w:rFonts w:ascii="Calibri"/>
                <w:color w:val="001F5F"/>
                <w:sz w:val="16"/>
              </w:rPr>
              <w:t>[cochez le cas</w:t>
            </w:r>
          </w:p>
        </w:tc>
        <w:tc>
          <w:tcPr>
            <w:tcW w:w="1134" w:type="dxa"/>
            <w:tcBorders>
              <w:top w:val="nil"/>
              <w:left w:val="single" w:sz="8" w:space="0" w:color="000000"/>
              <w:bottom w:val="nil"/>
              <w:right w:val="single" w:sz="8" w:space="0" w:color="000000"/>
            </w:tcBorders>
          </w:tcPr>
          <w:p w:rsidR="00D35812" w:rsidRDefault="007E2B00">
            <w:pPr>
              <w:pStyle w:val="TableParagraph"/>
              <w:spacing w:line="142" w:lineRule="exact"/>
              <w:ind w:left="96" w:right="85"/>
              <w:jc w:val="center"/>
              <w:rPr>
                <w:rFonts w:ascii="Calibri"/>
                <w:sz w:val="16"/>
              </w:rPr>
            </w:pPr>
            <w:r>
              <w:rPr>
                <w:rFonts w:ascii="Calibri"/>
                <w:color w:val="001F5F"/>
                <w:sz w:val="16"/>
              </w:rPr>
              <w:t>[cochez le cas</w:t>
            </w:r>
          </w:p>
        </w:tc>
        <w:tc>
          <w:tcPr>
            <w:tcW w:w="1134" w:type="dxa"/>
            <w:tcBorders>
              <w:top w:val="nil"/>
              <w:left w:val="single" w:sz="8" w:space="0" w:color="000000"/>
              <w:bottom w:val="nil"/>
              <w:right w:val="single" w:sz="8" w:space="0" w:color="000000"/>
            </w:tcBorders>
          </w:tcPr>
          <w:p w:rsidR="00D35812" w:rsidRDefault="007E2B00">
            <w:pPr>
              <w:pStyle w:val="TableParagraph"/>
              <w:spacing w:line="142" w:lineRule="exact"/>
              <w:ind w:left="96" w:right="85"/>
              <w:jc w:val="center"/>
              <w:rPr>
                <w:rFonts w:ascii="Calibri"/>
                <w:sz w:val="16"/>
              </w:rPr>
            </w:pPr>
            <w:r>
              <w:rPr>
                <w:rFonts w:ascii="Calibri"/>
                <w:color w:val="001F5F"/>
                <w:sz w:val="16"/>
              </w:rPr>
              <w:t>[cochez le cas</w:t>
            </w:r>
          </w:p>
        </w:tc>
        <w:tc>
          <w:tcPr>
            <w:tcW w:w="1134" w:type="dxa"/>
            <w:tcBorders>
              <w:top w:val="nil"/>
              <w:left w:val="single" w:sz="8" w:space="0" w:color="000000"/>
              <w:bottom w:val="nil"/>
              <w:right w:val="single" w:sz="8" w:space="0" w:color="000000"/>
            </w:tcBorders>
          </w:tcPr>
          <w:p w:rsidR="00D35812" w:rsidRDefault="00D35812">
            <w:pPr>
              <w:pStyle w:val="TableParagraph"/>
              <w:rPr>
                <w:rFonts w:ascii="Times New Roman"/>
                <w:sz w:val="10"/>
              </w:rPr>
            </w:pPr>
          </w:p>
        </w:tc>
        <w:tc>
          <w:tcPr>
            <w:tcW w:w="1192" w:type="dxa"/>
            <w:tcBorders>
              <w:top w:val="nil"/>
              <w:left w:val="single" w:sz="8" w:space="0" w:color="000000"/>
              <w:bottom w:val="nil"/>
            </w:tcBorders>
          </w:tcPr>
          <w:p w:rsidR="00D35812" w:rsidRDefault="007E2B00">
            <w:pPr>
              <w:pStyle w:val="TableParagraph"/>
              <w:spacing w:line="142" w:lineRule="exact"/>
              <w:ind w:left="102" w:right="76"/>
              <w:jc w:val="center"/>
              <w:rPr>
                <w:rFonts w:ascii="Calibri" w:hAnsi="Calibri"/>
                <w:b/>
                <w:sz w:val="14"/>
              </w:rPr>
            </w:pPr>
            <w:r>
              <w:rPr>
                <w:rFonts w:ascii="Calibri" w:hAnsi="Calibri"/>
                <w:b/>
                <w:color w:val="001F5F"/>
                <w:sz w:val="14"/>
              </w:rPr>
              <w:t>équivalents)</w:t>
            </w:r>
          </w:p>
        </w:tc>
      </w:tr>
      <w:tr w:rsidR="00D35812">
        <w:trPr>
          <w:trHeight w:val="164"/>
        </w:trPr>
        <w:tc>
          <w:tcPr>
            <w:tcW w:w="959" w:type="dxa"/>
            <w:tcBorders>
              <w:top w:val="nil"/>
              <w:bottom w:val="nil"/>
              <w:right w:val="single" w:sz="8" w:space="0" w:color="000000"/>
            </w:tcBorders>
          </w:tcPr>
          <w:p w:rsidR="00D35812" w:rsidRDefault="00D35812">
            <w:pPr>
              <w:pStyle w:val="TableParagraph"/>
              <w:rPr>
                <w:rFonts w:ascii="Times New Roman"/>
                <w:sz w:val="10"/>
              </w:rPr>
            </w:pPr>
          </w:p>
        </w:tc>
        <w:tc>
          <w:tcPr>
            <w:tcW w:w="1084" w:type="dxa"/>
            <w:vMerge/>
            <w:tcBorders>
              <w:top w:val="nil"/>
              <w:left w:val="single" w:sz="8" w:space="0" w:color="000000"/>
              <w:bottom w:val="single" w:sz="8" w:space="0" w:color="000000"/>
              <w:right w:val="single" w:sz="8" w:space="0" w:color="000000"/>
            </w:tcBorders>
          </w:tcPr>
          <w:p w:rsidR="00D35812" w:rsidRDefault="00D35812">
            <w:pPr>
              <w:rPr>
                <w:sz w:val="2"/>
                <w:szCs w:val="2"/>
              </w:rPr>
            </w:pPr>
          </w:p>
        </w:tc>
        <w:tc>
          <w:tcPr>
            <w:tcW w:w="3311" w:type="dxa"/>
            <w:vMerge/>
            <w:tcBorders>
              <w:top w:val="nil"/>
              <w:left w:val="single" w:sz="8" w:space="0" w:color="000000"/>
              <w:bottom w:val="single" w:sz="8" w:space="0" w:color="000000"/>
              <w:right w:val="single" w:sz="8" w:space="0" w:color="000000"/>
            </w:tcBorders>
          </w:tcPr>
          <w:p w:rsidR="00D35812" w:rsidRDefault="00D35812">
            <w:pPr>
              <w:rPr>
                <w:sz w:val="2"/>
                <w:szCs w:val="2"/>
              </w:rPr>
            </w:pPr>
          </w:p>
        </w:tc>
        <w:tc>
          <w:tcPr>
            <w:tcW w:w="1134" w:type="dxa"/>
            <w:tcBorders>
              <w:top w:val="nil"/>
              <w:left w:val="single" w:sz="8" w:space="0" w:color="000000"/>
              <w:bottom w:val="single" w:sz="8" w:space="0" w:color="000000"/>
              <w:right w:val="single" w:sz="8" w:space="0" w:color="000000"/>
            </w:tcBorders>
          </w:tcPr>
          <w:p w:rsidR="00D35812" w:rsidRDefault="007E2B00">
            <w:pPr>
              <w:pStyle w:val="TableParagraph"/>
              <w:spacing w:line="144" w:lineRule="exact"/>
              <w:ind w:left="275"/>
              <w:rPr>
                <w:rFonts w:ascii="Calibri" w:hAnsi="Calibri"/>
                <w:sz w:val="16"/>
              </w:rPr>
            </w:pPr>
            <w:r>
              <w:rPr>
                <w:rFonts w:ascii="Calibri" w:hAnsi="Calibri"/>
                <w:color w:val="001F5F"/>
                <w:sz w:val="16"/>
              </w:rPr>
              <w:t>échéant]</w:t>
            </w:r>
          </w:p>
        </w:tc>
        <w:tc>
          <w:tcPr>
            <w:tcW w:w="1134" w:type="dxa"/>
            <w:tcBorders>
              <w:top w:val="nil"/>
              <w:left w:val="single" w:sz="8" w:space="0" w:color="000000"/>
              <w:bottom w:val="single" w:sz="8" w:space="0" w:color="000000"/>
              <w:right w:val="single" w:sz="8" w:space="0" w:color="000000"/>
            </w:tcBorders>
          </w:tcPr>
          <w:p w:rsidR="00D35812" w:rsidRDefault="007E2B00">
            <w:pPr>
              <w:pStyle w:val="TableParagraph"/>
              <w:spacing w:line="144" w:lineRule="exact"/>
              <w:ind w:left="116" w:right="105"/>
              <w:jc w:val="center"/>
              <w:rPr>
                <w:rFonts w:ascii="Calibri" w:hAnsi="Calibri"/>
                <w:sz w:val="16"/>
              </w:rPr>
            </w:pPr>
            <w:r>
              <w:rPr>
                <w:rFonts w:ascii="Calibri" w:hAnsi="Calibri"/>
                <w:color w:val="001F5F"/>
                <w:sz w:val="16"/>
              </w:rPr>
              <w:t>échéant]</w:t>
            </w:r>
          </w:p>
        </w:tc>
        <w:tc>
          <w:tcPr>
            <w:tcW w:w="1134" w:type="dxa"/>
            <w:tcBorders>
              <w:top w:val="nil"/>
              <w:left w:val="single" w:sz="8" w:space="0" w:color="000000"/>
              <w:bottom w:val="single" w:sz="8" w:space="0" w:color="000000"/>
              <w:right w:val="single" w:sz="8" w:space="0" w:color="000000"/>
            </w:tcBorders>
          </w:tcPr>
          <w:p w:rsidR="00D35812" w:rsidRDefault="007E2B00">
            <w:pPr>
              <w:pStyle w:val="TableParagraph"/>
              <w:spacing w:line="144" w:lineRule="exact"/>
              <w:ind w:left="116" w:right="105"/>
              <w:jc w:val="center"/>
              <w:rPr>
                <w:rFonts w:ascii="Calibri" w:hAnsi="Calibri"/>
                <w:sz w:val="16"/>
              </w:rPr>
            </w:pPr>
            <w:r>
              <w:rPr>
                <w:rFonts w:ascii="Calibri" w:hAnsi="Calibri"/>
                <w:color w:val="001F5F"/>
                <w:sz w:val="16"/>
              </w:rPr>
              <w:t>échéant]</w:t>
            </w:r>
          </w:p>
        </w:tc>
        <w:tc>
          <w:tcPr>
            <w:tcW w:w="1134" w:type="dxa"/>
            <w:tcBorders>
              <w:top w:val="nil"/>
              <w:left w:val="single" w:sz="8" w:space="0" w:color="000000"/>
              <w:bottom w:val="single" w:sz="8" w:space="0" w:color="000000"/>
              <w:right w:val="single" w:sz="8" w:space="0" w:color="000000"/>
            </w:tcBorders>
          </w:tcPr>
          <w:p w:rsidR="00D35812" w:rsidRDefault="00D35812">
            <w:pPr>
              <w:pStyle w:val="TableParagraph"/>
              <w:rPr>
                <w:rFonts w:ascii="Times New Roman"/>
                <w:sz w:val="10"/>
              </w:rPr>
            </w:pPr>
          </w:p>
        </w:tc>
        <w:tc>
          <w:tcPr>
            <w:tcW w:w="1192" w:type="dxa"/>
            <w:tcBorders>
              <w:top w:val="nil"/>
              <w:left w:val="single" w:sz="8" w:space="0" w:color="000000"/>
              <w:bottom w:val="single" w:sz="8" w:space="0" w:color="000000"/>
            </w:tcBorders>
          </w:tcPr>
          <w:p w:rsidR="00D35812" w:rsidRDefault="00D35812">
            <w:pPr>
              <w:pStyle w:val="TableParagraph"/>
              <w:rPr>
                <w:rFonts w:ascii="Times New Roman"/>
                <w:sz w:val="10"/>
              </w:rPr>
            </w:pPr>
          </w:p>
        </w:tc>
      </w:tr>
      <w:tr w:rsidR="005C5A6A" w:rsidTr="005C5A6A">
        <w:trPr>
          <w:trHeight w:val="397"/>
        </w:trPr>
        <w:tc>
          <w:tcPr>
            <w:tcW w:w="959" w:type="dxa"/>
            <w:tcBorders>
              <w:top w:val="nil"/>
              <w:bottom w:val="nil"/>
              <w:right w:val="single" w:sz="8" w:space="0" w:color="000000"/>
            </w:tcBorders>
          </w:tcPr>
          <w:p w:rsidR="005C5A6A" w:rsidRDefault="005C5A6A">
            <w:pPr>
              <w:pStyle w:val="TableParagraph"/>
              <w:rPr>
                <w:rFonts w:ascii="Times New Roman"/>
                <w:sz w:val="16"/>
              </w:rPr>
            </w:pPr>
          </w:p>
        </w:tc>
        <w:tc>
          <w:tcPr>
            <w:tcW w:w="10123" w:type="dxa"/>
            <w:gridSpan w:val="7"/>
            <w:tcBorders>
              <w:top w:val="single" w:sz="8" w:space="0" w:color="000000"/>
              <w:left w:val="single" w:sz="8" w:space="0" w:color="000000"/>
              <w:bottom w:val="single" w:sz="8" w:space="0" w:color="000000"/>
            </w:tcBorders>
            <w:shd w:val="clear" w:color="auto" w:fill="95B3D7" w:themeFill="accent1" w:themeFillTint="99"/>
            <w:vAlign w:val="center"/>
          </w:tcPr>
          <w:p w:rsidR="005C5A6A" w:rsidRDefault="005C5A6A" w:rsidP="005C5A6A">
            <w:pPr>
              <w:pStyle w:val="TableParagraph"/>
              <w:jc w:val="center"/>
              <w:rPr>
                <w:rFonts w:ascii="Times New Roman"/>
                <w:sz w:val="16"/>
              </w:rPr>
            </w:pPr>
            <w:r w:rsidRPr="0025336B">
              <w:rPr>
                <w:b/>
                <w:sz w:val="20"/>
              </w:rPr>
              <w:t>Semestre 1</w:t>
            </w:r>
          </w:p>
        </w:tc>
      </w:tr>
      <w:tr w:rsidR="00D35812">
        <w:trPr>
          <w:trHeight w:val="396"/>
        </w:trPr>
        <w:tc>
          <w:tcPr>
            <w:tcW w:w="959" w:type="dxa"/>
            <w:tcBorders>
              <w:top w:val="nil"/>
              <w:bottom w:val="nil"/>
              <w:right w:val="single" w:sz="8" w:space="0" w:color="000000"/>
            </w:tcBorders>
          </w:tcPr>
          <w:p w:rsidR="00D35812" w:rsidRDefault="00D35812">
            <w:pPr>
              <w:pStyle w:val="TableParagraph"/>
              <w:rPr>
                <w:rFonts w:ascii="Times New Roman"/>
                <w:sz w:val="16"/>
              </w:rPr>
            </w:pPr>
          </w:p>
        </w:tc>
        <w:tc>
          <w:tcPr>
            <w:tcW w:w="108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3311"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92"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D35812">
        <w:trPr>
          <w:trHeight w:val="397"/>
        </w:trPr>
        <w:tc>
          <w:tcPr>
            <w:tcW w:w="959" w:type="dxa"/>
            <w:tcBorders>
              <w:top w:val="nil"/>
              <w:bottom w:val="nil"/>
              <w:right w:val="single" w:sz="8" w:space="0" w:color="000000"/>
            </w:tcBorders>
          </w:tcPr>
          <w:p w:rsidR="00D35812" w:rsidRDefault="00D35812">
            <w:pPr>
              <w:pStyle w:val="TableParagraph"/>
              <w:rPr>
                <w:rFonts w:ascii="Times New Roman"/>
                <w:sz w:val="16"/>
              </w:rPr>
            </w:pPr>
          </w:p>
        </w:tc>
        <w:tc>
          <w:tcPr>
            <w:tcW w:w="108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3311"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92"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D35812">
        <w:trPr>
          <w:trHeight w:val="396"/>
        </w:trPr>
        <w:tc>
          <w:tcPr>
            <w:tcW w:w="959" w:type="dxa"/>
            <w:tcBorders>
              <w:top w:val="nil"/>
              <w:bottom w:val="nil"/>
              <w:right w:val="single" w:sz="8" w:space="0" w:color="000000"/>
            </w:tcBorders>
          </w:tcPr>
          <w:p w:rsidR="00D35812" w:rsidRDefault="00D35812">
            <w:pPr>
              <w:pStyle w:val="TableParagraph"/>
              <w:rPr>
                <w:rFonts w:ascii="Times New Roman"/>
                <w:sz w:val="16"/>
              </w:rPr>
            </w:pPr>
          </w:p>
        </w:tc>
        <w:tc>
          <w:tcPr>
            <w:tcW w:w="108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3311"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92"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D35812">
        <w:trPr>
          <w:trHeight w:val="397"/>
        </w:trPr>
        <w:tc>
          <w:tcPr>
            <w:tcW w:w="959" w:type="dxa"/>
            <w:tcBorders>
              <w:top w:val="nil"/>
              <w:bottom w:val="nil"/>
              <w:right w:val="single" w:sz="8" w:space="0" w:color="000000"/>
            </w:tcBorders>
          </w:tcPr>
          <w:p w:rsidR="00D35812" w:rsidRDefault="00D35812">
            <w:pPr>
              <w:pStyle w:val="TableParagraph"/>
              <w:rPr>
                <w:rFonts w:ascii="Times New Roman"/>
                <w:sz w:val="16"/>
              </w:rPr>
            </w:pPr>
          </w:p>
        </w:tc>
        <w:tc>
          <w:tcPr>
            <w:tcW w:w="108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3311"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92"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D35812">
        <w:trPr>
          <w:trHeight w:val="396"/>
        </w:trPr>
        <w:tc>
          <w:tcPr>
            <w:tcW w:w="959" w:type="dxa"/>
            <w:tcBorders>
              <w:top w:val="nil"/>
              <w:bottom w:val="nil"/>
              <w:right w:val="single" w:sz="8" w:space="0" w:color="000000"/>
            </w:tcBorders>
          </w:tcPr>
          <w:p w:rsidR="00D35812" w:rsidRDefault="00D35812">
            <w:pPr>
              <w:pStyle w:val="TableParagraph"/>
              <w:rPr>
                <w:rFonts w:ascii="Times New Roman"/>
                <w:sz w:val="16"/>
              </w:rPr>
            </w:pPr>
          </w:p>
        </w:tc>
        <w:tc>
          <w:tcPr>
            <w:tcW w:w="108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3311"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92"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D35812">
        <w:trPr>
          <w:trHeight w:val="397"/>
        </w:trPr>
        <w:tc>
          <w:tcPr>
            <w:tcW w:w="959" w:type="dxa"/>
            <w:tcBorders>
              <w:top w:val="nil"/>
              <w:bottom w:val="nil"/>
              <w:right w:val="single" w:sz="8" w:space="0" w:color="000000"/>
            </w:tcBorders>
          </w:tcPr>
          <w:p w:rsidR="00D35812" w:rsidRDefault="00D35812">
            <w:pPr>
              <w:pStyle w:val="TableParagraph"/>
              <w:rPr>
                <w:rFonts w:ascii="Times New Roman"/>
                <w:sz w:val="16"/>
              </w:rPr>
            </w:pPr>
          </w:p>
        </w:tc>
        <w:tc>
          <w:tcPr>
            <w:tcW w:w="108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3311"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92"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5C5A6A" w:rsidTr="005C5A6A">
        <w:trPr>
          <w:trHeight w:val="396"/>
        </w:trPr>
        <w:tc>
          <w:tcPr>
            <w:tcW w:w="959" w:type="dxa"/>
            <w:tcBorders>
              <w:top w:val="nil"/>
              <w:bottom w:val="nil"/>
              <w:right w:val="single" w:sz="8" w:space="0" w:color="000000"/>
            </w:tcBorders>
          </w:tcPr>
          <w:p w:rsidR="005C5A6A" w:rsidRDefault="005C5A6A">
            <w:pPr>
              <w:pStyle w:val="TableParagraph"/>
              <w:rPr>
                <w:rFonts w:ascii="Times New Roman"/>
                <w:sz w:val="16"/>
              </w:rPr>
            </w:pPr>
          </w:p>
        </w:tc>
        <w:tc>
          <w:tcPr>
            <w:tcW w:w="10123" w:type="dxa"/>
            <w:gridSpan w:val="7"/>
            <w:tcBorders>
              <w:top w:val="single" w:sz="8" w:space="0" w:color="000000"/>
              <w:left w:val="single" w:sz="8" w:space="0" w:color="000000"/>
              <w:bottom w:val="single" w:sz="8" w:space="0" w:color="000000"/>
            </w:tcBorders>
            <w:shd w:val="clear" w:color="auto" w:fill="95B3D7" w:themeFill="accent1" w:themeFillTint="99"/>
            <w:vAlign w:val="center"/>
          </w:tcPr>
          <w:p w:rsidR="005C5A6A" w:rsidRDefault="005C5A6A" w:rsidP="005C5A6A">
            <w:pPr>
              <w:pStyle w:val="TableParagraph"/>
              <w:jc w:val="center"/>
              <w:rPr>
                <w:rFonts w:ascii="Times New Roman"/>
                <w:sz w:val="16"/>
              </w:rPr>
            </w:pPr>
            <w:r w:rsidRPr="0025336B">
              <w:rPr>
                <w:b/>
                <w:sz w:val="20"/>
              </w:rPr>
              <w:t>S</w:t>
            </w:r>
            <w:r>
              <w:rPr>
                <w:b/>
                <w:sz w:val="20"/>
              </w:rPr>
              <w:t>emestre 2</w:t>
            </w:r>
          </w:p>
        </w:tc>
      </w:tr>
      <w:tr w:rsidR="00D35812">
        <w:trPr>
          <w:trHeight w:val="397"/>
        </w:trPr>
        <w:tc>
          <w:tcPr>
            <w:tcW w:w="959" w:type="dxa"/>
            <w:tcBorders>
              <w:top w:val="nil"/>
              <w:bottom w:val="nil"/>
              <w:right w:val="single" w:sz="8" w:space="0" w:color="000000"/>
            </w:tcBorders>
          </w:tcPr>
          <w:p w:rsidR="00D35812" w:rsidRDefault="00D35812">
            <w:pPr>
              <w:pStyle w:val="TableParagraph"/>
              <w:rPr>
                <w:rFonts w:ascii="Times New Roman"/>
                <w:sz w:val="16"/>
              </w:rPr>
            </w:pPr>
          </w:p>
        </w:tc>
        <w:tc>
          <w:tcPr>
            <w:tcW w:w="108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3311"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92"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D35812">
        <w:trPr>
          <w:trHeight w:val="396"/>
        </w:trPr>
        <w:tc>
          <w:tcPr>
            <w:tcW w:w="959" w:type="dxa"/>
            <w:tcBorders>
              <w:top w:val="nil"/>
              <w:bottom w:val="nil"/>
              <w:right w:val="single" w:sz="8" w:space="0" w:color="000000"/>
            </w:tcBorders>
          </w:tcPr>
          <w:p w:rsidR="00D35812" w:rsidRDefault="00D35812">
            <w:pPr>
              <w:pStyle w:val="TableParagraph"/>
              <w:rPr>
                <w:rFonts w:ascii="Times New Roman"/>
                <w:sz w:val="16"/>
              </w:rPr>
            </w:pPr>
          </w:p>
        </w:tc>
        <w:tc>
          <w:tcPr>
            <w:tcW w:w="108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3311"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92"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D35812">
        <w:trPr>
          <w:trHeight w:val="397"/>
        </w:trPr>
        <w:tc>
          <w:tcPr>
            <w:tcW w:w="959" w:type="dxa"/>
            <w:tcBorders>
              <w:top w:val="nil"/>
              <w:bottom w:val="nil"/>
              <w:right w:val="single" w:sz="8" w:space="0" w:color="000000"/>
            </w:tcBorders>
          </w:tcPr>
          <w:p w:rsidR="00D35812" w:rsidRDefault="00D35812">
            <w:pPr>
              <w:pStyle w:val="TableParagraph"/>
              <w:rPr>
                <w:rFonts w:ascii="Times New Roman"/>
                <w:sz w:val="16"/>
              </w:rPr>
            </w:pPr>
          </w:p>
        </w:tc>
        <w:tc>
          <w:tcPr>
            <w:tcW w:w="108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3311"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92"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D35812">
        <w:trPr>
          <w:trHeight w:val="396"/>
        </w:trPr>
        <w:tc>
          <w:tcPr>
            <w:tcW w:w="959" w:type="dxa"/>
            <w:tcBorders>
              <w:top w:val="nil"/>
              <w:bottom w:val="nil"/>
              <w:right w:val="single" w:sz="8" w:space="0" w:color="000000"/>
            </w:tcBorders>
          </w:tcPr>
          <w:p w:rsidR="00D35812" w:rsidRDefault="00D35812">
            <w:pPr>
              <w:pStyle w:val="TableParagraph"/>
              <w:rPr>
                <w:rFonts w:ascii="Times New Roman"/>
                <w:sz w:val="16"/>
              </w:rPr>
            </w:pPr>
          </w:p>
        </w:tc>
        <w:tc>
          <w:tcPr>
            <w:tcW w:w="108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3311"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92"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D35812">
        <w:trPr>
          <w:trHeight w:val="397"/>
        </w:trPr>
        <w:tc>
          <w:tcPr>
            <w:tcW w:w="959" w:type="dxa"/>
            <w:tcBorders>
              <w:top w:val="nil"/>
              <w:bottom w:val="nil"/>
              <w:right w:val="single" w:sz="8" w:space="0" w:color="000000"/>
            </w:tcBorders>
          </w:tcPr>
          <w:p w:rsidR="00D35812" w:rsidRDefault="00D35812">
            <w:pPr>
              <w:pStyle w:val="TableParagraph"/>
              <w:rPr>
                <w:rFonts w:ascii="Times New Roman"/>
                <w:sz w:val="16"/>
              </w:rPr>
            </w:pPr>
          </w:p>
        </w:tc>
        <w:tc>
          <w:tcPr>
            <w:tcW w:w="108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3311"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92"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D35812">
        <w:trPr>
          <w:trHeight w:val="396"/>
        </w:trPr>
        <w:tc>
          <w:tcPr>
            <w:tcW w:w="959" w:type="dxa"/>
            <w:tcBorders>
              <w:top w:val="nil"/>
              <w:bottom w:val="nil"/>
              <w:right w:val="single" w:sz="8" w:space="0" w:color="000000"/>
            </w:tcBorders>
          </w:tcPr>
          <w:p w:rsidR="00D35812" w:rsidRDefault="00D35812">
            <w:pPr>
              <w:pStyle w:val="TableParagraph"/>
              <w:rPr>
                <w:rFonts w:ascii="Times New Roman"/>
                <w:sz w:val="16"/>
              </w:rPr>
            </w:pPr>
          </w:p>
        </w:tc>
        <w:tc>
          <w:tcPr>
            <w:tcW w:w="108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3311"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77"/>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192"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D35812">
        <w:trPr>
          <w:trHeight w:val="398"/>
        </w:trPr>
        <w:tc>
          <w:tcPr>
            <w:tcW w:w="959" w:type="dxa"/>
            <w:tcBorders>
              <w:top w:val="nil"/>
              <w:right w:val="single" w:sz="8" w:space="0" w:color="000000"/>
            </w:tcBorders>
          </w:tcPr>
          <w:p w:rsidR="00D35812" w:rsidRDefault="00D35812">
            <w:pPr>
              <w:pStyle w:val="TableParagraph"/>
              <w:rPr>
                <w:rFonts w:ascii="Times New Roman"/>
                <w:sz w:val="16"/>
              </w:rPr>
            </w:pPr>
          </w:p>
        </w:tc>
        <w:tc>
          <w:tcPr>
            <w:tcW w:w="1084" w:type="dxa"/>
            <w:tcBorders>
              <w:top w:val="single" w:sz="8" w:space="0" w:color="000000"/>
              <w:left w:val="single" w:sz="8" w:space="0" w:color="000000"/>
              <w:right w:val="single" w:sz="8" w:space="0" w:color="000000"/>
            </w:tcBorders>
          </w:tcPr>
          <w:p w:rsidR="00D35812" w:rsidRDefault="00D35812">
            <w:pPr>
              <w:pStyle w:val="TableParagraph"/>
              <w:rPr>
                <w:rFonts w:ascii="Times New Roman"/>
                <w:sz w:val="16"/>
              </w:rPr>
            </w:pPr>
          </w:p>
        </w:tc>
        <w:tc>
          <w:tcPr>
            <w:tcW w:w="3311" w:type="dxa"/>
            <w:tcBorders>
              <w:top w:val="single" w:sz="8" w:space="0" w:color="000000"/>
              <w:left w:val="single" w:sz="8" w:space="0" w:color="000000"/>
              <w:right w:val="single" w:sz="8" w:space="0" w:color="000000"/>
            </w:tcBorders>
          </w:tcPr>
          <w:p w:rsidR="00D35812" w:rsidRDefault="00D35812">
            <w:pPr>
              <w:pStyle w:val="TableParagraph"/>
              <w:rPr>
                <w:rFonts w:ascii="Times New Roman"/>
                <w:sz w:val="16"/>
              </w:rPr>
            </w:pPr>
          </w:p>
        </w:tc>
        <w:tc>
          <w:tcPr>
            <w:tcW w:w="1134" w:type="dxa"/>
            <w:tcBorders>
              <w:top w:val="single" w:sz="8" w:space="0" w:color="000000"/>
              <w:left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right w:val="single" w:sz="8" w:space="0" w:color="000000"/>
            </w:tcBorders>
          </w:tcPr>
          <w:p w:rsidR="00D35812" w:rsidRDefault="007E2B00">
            <w:pPr>
              <w:pStyle w:val="TableParagraph"/>
              <w:spacing w:before="79"/>
              <w:ind w:left="13"/>
              <w:jc w:val="center"/>
              <w:rPr>
                <w:rFonts w:ascii="Segoe UI Symbol" w:hAnsi="Segoe UI Symbol"/>
                <w:sz w:val="18"/>
              </w:rPr>
            </w:pPr>
            <w:r>
              <w:rPr>
                <w:rFonts w:ascii="Segoe UI Symbol" w:hAnsi="Segoe UI Symbol"/>
                <w:sz w:val="18"/>
              </w:rPr>
              <w:t>☐</w:t>
            </w:r>
          </w:p>
        </w:tc>
        <w:tc>
          <w:tcPr>
            <w:tcW w:w="1134" w:type="dxa"/>
            <w:tcBorders>
              <w:top w:val="single" w:sz="8" w:space="0" w:color="000000"/>
              <w:left w:val="single" w:sz="8" w:space="0" w:color="000000"/>
              <w:right w:val="single" w:sz="8" w:space="0" w:color="000000"/>
            </w:tcBorders>
          </w:tcPr>
          <w:p w:rsidR="00D35812" w:rsidRDefault="00D35812">
            <w:pPr>
              <w:pStyle w:val="TableParagraph"/>
              <w:rPr>
                <w:rFonts w:ascii="Times New Roman"/>
                <w:sz w:val="16"/>
              </w:rPr>
            </w:pPr>
          </w:p>
        </w:tc>
        <w:tc>
          <w:tcPr>
            <w:tcW w:w="1192" w:type="dxa"/>
            <w:tcBorders>
              <w:top w:val="single" w:sz="8" w:space="0" w:color="000000"/>
              <w:left w:val="single" w:sz="8" w:space="0" w:color="000000"/>
            </w:tcBorders>
          </w:tcPr>
          <w:p w:rsidR="00D35812" w:rsidRDefault="00D35812">
            <w:pPr>
              <w:pStyle w:val="TableParagraph"/>
              <w:rPr>
                <w:rFonts w:ascii="Times New Roman"/>
                <w:sz w:val="16"/>
              </w:rPr>
            </w:pPr>
          </w:p>
        </w:tc>
      </w:tr>
    </w:tbl>
    <w:p w:rsidR="00D35812" w:rsidRDefault="00D35812">
      <w:pPr>
        <w:pStyle w:val="Corpsdetexte"/>
        <w:rPr>
          <w:b/>
          <w:sz w:val="20"/>
        </w:rPr>
      </w:pPr>
    </w:p>
    <w:p w:rsidR="00D35812" w:rsidRDefault="00D35812">
      <w:pPr>
        <w:pStyle w:val="Corpsdetexte"/>
        <w:rPr>
          <w:b/>
          <w:sz w:val="20"/>
        </w:rPr>
      </w:pPr>
    </w:p>
    <w:p w:rsidR="00D35812" w:rsidRDefault="00D35812">
      <w:pPr>
        <w:pStyle w:val="Corpsdetexte"/>
        <w:spacing w:before="3"/>
        <w:rPr>
          <w:b/>
          <w:sz w:val="20"/>
        </w:rPr>
      </w:pPr>
    </w:p>
    <w:tbl>
      <w:tblPr>
        <w:tblStyle w:val="TableNormal"/>
        <w:tblW w:w="0" w:type="auto"/>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519"/>
        <w:gridCol w:w="1593"/>
        <w:gridCol w:w="2127"/>
        <w:gridCol w:w="1701"/>
        <w:gridCol w:w="1135"/>
        <w:gridCol w:w="1986"/>
      </w:tblGrid>
      <w:tr w:rsidR="00D35812">
        <w:trPr>
          <w:trHeight w:val="1084"/>
        </w:trPr>
        <w:tc>
          <w:tcPr>
            <w:tcW w:w="11061" w:type="dxa"/>
            <w:gridSpan w:val="6"/>
          </w:tcPr>
          <w:p w:rsidR="00D35812" w:rsidRDefault="007E2B00">
            <w:pPr>
              <w:pStyle w:val="TableParagraph"/>
              <w:spacing w:before="5"/>
              <w:ind w:left="4587"/>
              <w:rPr>
                <w:rFonts w:ascii="Calibri"/>
                <w:b/>
                <w:i/>
                <w:sz w:val="16"/>
              </w:rPr>
            </w:pPr>
            <w:proofErr w:type="spellStart"/>
            <w:r>
              <w:rPr>
                <w:rFonts w:ascii="Calibri"/>
                <w:b/>
                <w:i/>
                <w:color w:val="A6A6A6"/>
                <w:sz w:val="16"/>
              </w:rPr>
              <w:t>Commitment</w:t>
            </w:r>
            <w:proofErr w:type="spellEnd"/>
            <w:r>
              <w:rPr>
                <w:rFonts w:ascii="Calibri"/>
                <w:b/>
                <w:i/>
                <w:color w:val="A6A6A6"/>
                <w:sz w:val="16"/>
              </w:rPr>
              <w:t xml:space="preserve"> / </w:t>
            </w:r>
            <w:r>
              <w:rPr>
                <w:rFonts w:ascii="Calibri"/>
                <w:b/>
                <w:i/>
                <w:color w:val="001F5F"/>
                <w:sz w:val="16"/>
              </w:rPr>
              <w:t>Engagement</w:t>
            </w:r>
          </w:p>
          <w:p w:rsidR="00D35812" w:rsidRDefault="007E2B00">
            <w:pPr>
              <w:pStyle w:val="TableParagraph"/>
              <w:ind w:left="92"/>
              <w:rPr>
                <w:rFonts w:ascii="Calibri"/>
                <w:sz w:val="18"/>
              </w:rPr>
            </w:pPr>
            <w:r>
              <w:rPr>
                <w:rFonts w:ascii="Calibri"/>
                <w:color w:val="A6A6A6"/>
                <w:sz w:val="18"/>
              </w:rPr>
              <w:t xml:space="preserve">By </w:t>
            </w:r>
            <w:proofErr w:type="spellStart"/>
            <w:r>
              <w:rPr>
                <w:rFonts w:ascii="Calibri"/>
                <w:color w:val="A6A6A6"/>
                <w:sz w:val="18"/>
              </w:rPr>
              <w:t>signing</w:t>
            </w:r>
            <w:proofErr w:type="spellEnd"/>
            <w:r>
              <w:rPr>
                <w:rFonts w:ascii="Calibri"/>
                <w:color w:val="A6A6A6"/>
                <w:sz w:val="18"/>
              </w:rPr>
              <w:t xml:space="preserve"> </w:t>
            </w:r>
            <w:proofErr w:type="spellStart"/>
            <w:r>
              <w:rPr>
                <w:rFonts w:ascii="Calibri"/>
                <w:color w:val="A6A6A6"/>
                <w:sz w:val="18"/>
              </w:rPr>
              <w:t>this</w:t>
            </w:r>
            <w:proofErr w:type="spellEnd"/>
            <w:r>
              <w:rPr>
                <w:rFonts w:ascii="Calibri"/>
                <w:color w:val="A6A6A6"/>
                <w:sz w:val="18"/>
              </w:rPr>
              <w:t xml:space="preserve"> document, the </w:t>
            </w:r>
            <w:proofErr w:type="spellStart"/>
            <w:r>
              <w:rPr>
                <w:rFonts w:ascii="Calibri"/>
                <w:color w:val="A6A6A6"/>
                <w:sz w:val="18"/>
              </w:rPr>
              <w:t>student</w:t>
            </w:r>
            <w:proofErr w:type="spellEnd"/>
            <w:r>
              <w:rPr>
                <w:rFonts w:ascii="Calibri"/>
                <w:color w:val="A6A6A6"/>
                <w:sz w:val="18"/>
              </w:rPr>
              <w:t xml:space="preserve">, the </w:t>
            </w:r>
            <w:proofErr w:type="spellStart"/>
            <w:r>
              <w:rPr>
                <w:rFonts w:ascii="Calibri"/>
                <w:color w:val="A6A6A6"/>
                <w:sz w:val="18"/>
              </w:rPr>
              <w:t>Sending</w:t>
            </w:r>
            <w:proofErr w:type="spellEnd"/>
            <w:r>
              <w:rPr>
                <w:rFonts w:ascii="Calibri"/>
                <w:color w:val="A6A6A6"/>
                <w:sz w:val="18"/>
              </w:rPr>
              <w:t xml:space="preserve"> Institution and the </w:t>
            </w:r>
            <w:proofErr w:type="spellStart"/>
            <w:r>
              <w:rPr>
                <w:rFonts w:ascii="Calibri"/>
                <w:color w:val="A6A6A6"/>
                <w:sz w:val="18"/>
              </w:rPr>
              <w:t>Receiving</w:t>
            </w:r>
            <w:proofErr w:type="spellEnd"/>
            <w:r>
              <w:rPr>
                <w:rFonts w:ascii="Calibri"/>
                <w:color w:val="A6A6A6"/>
                <w:sz w:val="18"/>
              </w:rPr>
              <w:t xml:space="preserve"> Institution </w:t>
            </w:r>
            <w:proofErr w:type="spellStart"/>
            <w:r>
              <w:rPr>
                <w:rFonts w:ascii="Calibri"/>
                <w:color w:val="A6A6A6"/>
                <w:sz w:val="18"/>
              </w:rPr>
              <w:t>confirm</w:t>
            </w:r>
            <w:proofErr w:type="spellEnd"/>
            <w:r>
              <w:rPr>
                <w:rFonts w:ascii="Calibri"/>
                <w:color w:val="A6A6A6"/>
                <w:sz w:val="18"/>
              </w:rPr>
              <w:t xml:space="preserve"> </w:t>
            </w:r>
            <w:proofErr w:type="spellStart"/>
            <w:r>
              <w:rPr>
                <w:rFonts w:ascii="Calibri"/>
                <w:color w:val="A6A6A6"/>
                <w:sz w:val="18"/>
              </w:rPr>
              <w:t>that</w:t>
            </w:r>
            <w:proofErr w:type="spellEnd"/>
            <w:r>
              <w:rPr>
                <w:rFonts w:ascii="Calibri"/>
                <w:color w:val="A6A6A6"/>
                <w:sz w:val="18"/>
              </w:rPr>
              <w:t xml:space="preserve"> </w:t>
            </w:r>
            <w:proofErr w:type="spellStart"/>
            <w:r>
              <w:rPr>
                <w:rFonts w:ascii="Calibri"/>
                <w:color w:val="A6A6A6"/>
                <w:sz w:val="18"/>
              </w:rPr>
              <w:t>they</w:t>
            </w:r>
            <w:proofErr w:type="spellEnd"/>
            <w:r>
              <w:rPr>
                <w:rFonts w:ascii="Calibri"/>
                <w:color w:val="A6A6A6"/>
                <w:sz w:val="18"/>
              </w:rPr>
              <w:t xml:space="preserve"> </w:t>
            </w:r>
            <w:proofErr w:type="spellStart"/>
            <w:r>
              <w:rPr>
                <w:rFonts w:ascii="Calibri"/>
                <w:color w:val="A6A6A6"/>
                <w:sz w:val="18"/>
              </w:rPr>
              <w:t>approve</w:t>
            </w:r>
            <w:proofErr w:type="spellEnd"/>
            <w:r>
              <w:rPr>
                <w:rFonts w:ascii="Calibri"/>
                <w:color w:val="A6A6A6"/>
                <w:sz w:val="18"/>
              </w:rPr>
              <w:t xml:space="preserve"> the changes to the Learning Agreement.</w:t>
            </w:r>
          </w:p>
          <w:p w:rsidR="00D35812" w:rsidRDefault="007E2B00">
            <w:pPr>
              <w:pStyle w:val="TableParagraph"/>
              <w:spacing w:line="219" w:lineRule="exact"/>
              <w:ind w:left="92"/>
              <w:rPr>
                <w:rFonts w:ascii="Calibri" w:hAnsi="Calibri"/>
                <w:sz w:val="18"/>
              </w:rPr>
            </w:pPr>
            <w:r>
              <w:rPr>
                <w:rFonts w:ascii="Calibri" w:hAnsi="Calibri"/>
                <w:color w:val="001F5F"/>
                <w:sz w:val="18"/>
              </w:rPr>
              <w:t>En signant ce document, l’étudiant, l’établissement d’envoi et l’établissement d’accueil confirment qu’ils approuvent les modifications faites au</w:t>
            </w:r>
          </w:p>
          <w:p w:rsidR="00D35812" w:rsidRDefault="007E2B00">
            <w:pPr>
              <w:pStyle w:val="TableParagraph"/>
              <w:spacing w:before="1" w:line="203" w:lineRule="exact"/>
              <w:ind w:left="92"/>
              <w:rPr>
                <w:rFonts w:ascii="Calibri" w:hAnsi="Calibri"/>
                <w:sz w:val="18"/>
              </w:rPr>
            </w:pPr>
            <w:r>
              <w:rPr>
                <w:rFonts w:ascii="Calibri" w:hAnsi="Calibri"/>
                <w:color w:val="001F5F"/>
                <w:sz w:val="18"/>
              </w:rPr>
              <w:t>contrat pédagogique.</w:t>
            </w:r>
          </w:p>
        </w:tc>
      </w:tr>
      <w:tr w:rsidR="00D35812">
        <w:trPr>
          <w:trHeight w:val="391"/>
        </w:trPr>
        <w:tc>
          <w:tcPr>
            <w:tcW w:w="2519" w:type="dxa"/>
            <w:tcBorders>
              <w:bottom w:val="single" w:sz="8" w:space="0" w:color="000000"/>
              <w:right w:val="single" w:sz="8" w:space="0" w:color="000000"/>
            </w:tcBorders>
          </w:tcPr>
          <w:p w:rsidR="00D35812" w:rsidRDefault="007E2B00">
            <w:pPr>
              <w:pStyle w:val="TableParagraph"/>
              <w:spacing w:line="195" w:lineRule="exact"/>
              <w:ind w:left="120" w:right="121"/>
              <w:jc w:val="center"/>
              <w:rPr>
                <w:rFonts w:ascii="Calibri"/>
                <w:b/>
                <w:sz w:val="16"/>
              </w:rPr>
            </w:pPr>
            <w:proofErr w:type="spellStart"/>
            <w:r>
              <w:rPr>
                <w:rFonts w:ascii="Calibri"/>
                <w:b/>
                <w:color w:val="A6A6A6"/>
                <w:sz w:val="16"/>
              </w:rPr>
              <w:t>Commitment</w:t>
            </w:r>
            <w:proofErr w:type="spellEnd"/>
          </w:p>
          <w:p w:rsidR="00D35812" w:rsidRDefault="007E2B00">
            <w:pPr>
              <w:pStyle w:val="TableParagraph"/>
              <w:spacing w:line="176" w:lineRule="exact"/>
              <w:ind w:left="120" w:right="121"/>
              <w:jc w:val="center"/>
              <w:rPr>
                <w:rFonts w:ascii="Calibri"/>
                <w:b/>
                <w:sz w:val="16"/>
              </w:rPr>
            </w:pPr>
            <w:r>
              <w:rPr>
                <w:rFonts w:ascii="Calibri"/>
                <w:b/>
                <w:color w:val="001F5F"/>
                <w:sz w:val="16"/>
              </w:rPr>
              <w:t>Engagement</w:t>
            </w:r>
          </w:p>
        </w:tc>
        <w:tc>
          <w:tcPr>
            <w:tcW w:w="1593" w:type="dxa"/>
            <w:tcBorders>
              <w:left w:val="single" w:sz="8" w:space="0" w:color="000000"/>
              <w:bottom w:val="single" w:sz="8" w:space="0" w:color="000000"/>
              <w:right w:val="single" w:sz="8" w:space="0" w:color="000000"/>
            </w:tcBorders>
          </w:tcPr>
          <w:p w:rsidR="00D35812" w:rsidRDefault="007E2B00">
            <w:pPr>
              <w:pStyle w:val="TableParagraph"/>
              <w:spacing w:line="195" w:lineRule="exact"/>
              <w:ind w:left="575" w:right="562"/>
              <w:jc w:val="center"/>
              <w:rPr>
                <w:rFonts w:ascii="Calibri"/>
                <w:b/>
                <w:sz w:val="16"/>
              </w:rPr>
            </w:pPr>
            <w:r>
              <w:rPr>
                <w:rFonts w:ascii="Calibri"/>
                <w:b/>
                <w:color w:val="A6A6A6"/>
                <w:sz w:val="16"/>
              </w:rPr>
              <w:t>Name</w:t>
            </w:r>
          </w:p>
          <w:p w:rsidR="00D35812" w:rsidRDefault="007E2B00">
            <w:pPr>
              <w:pStyle w:val="TableParagraph"/>
              <w:spacing w:line="176" w:lineRule="exact"/>
              <w:ind w:left="575" w:right="560"/>
              <w:jc w:val="center"/>
              <w:rPr>
                <w:rFonts w:ascii="Calibri"/>
                <w:b/>
                <w:sz w:val="16"/>
              </w:rPr>
            </w:pPr>
            <w:r>
              <w:rPr>
                <w:rFonts w:ascii="Calibri"/>
                <w:b/>
                <w:color w:val="001F5F"/>
                <w:sz w:val="16"/>
              </w:rPr>
              <w:t>Nom</w:t>
            </w:r>
          </w:p>
        </w:tc>
        <w:tc>
          <w:tcPr>
            <w:tcW w:w="2127" w:type="dxa"/>
            <w:tcBorders>
              <w:left w:val="single" w:sz="8" w:space="0" w:color="000000"/>
              <w:bottom w:val="single" w:sz="8" w:space="0" w:color="000000"/>
              <w:right w:val="single" w:sz="8" w:space="0" w:color="000000"/>
            </w:tcBorders>
          </w:tcPr>
          <w:p w:rsidR="00D35812" w:rsidRDefault="007E2B00">
            <w:pPr>
              <w:pStyle w:val="TableParagraph"/>
              <w:spacing w:line="195" w:lineRule="exact"/>
              <w:ind w:left="611" w:right="601"/>
              <w:jc w:val="center"/>
              <w:rPr>
                <w:rFonts w:ascii="Calibri"/>
                <w:b/>
                <w:sz w:val="16"/>
              </w:rPr>
            </w:pPr>
            <w:r>
              <w:rPr>
                <w:rFonts w:ascii="Calibri"/>
                <w:b/>
                <w:color w:val="A6A6A6"/>
                <w:sz w:val="16"/>
              </w:rPr>
              <w:t>Email</w:t>
            </w:r>
          </w:p>
          <w:p w:rsidR="00D35812" w:rsidRDefault="007E2B00">
            <w:pPr>
              <w:pStyle w:val="TableParagraph"/>
              <w:spacing w:line="176" w:lineRule="exact"/>
              <w:ind w:left="612" w:right="601"/>
              <w:jc w:val="center"/>
              <w:rPr>
                <w:rFonts w:ascii="Calibri"/>
                <w:b/>
                <w:sz w:val="16"/>
              </w:rPr>
            </w:pPr>
            <w:r>
              <w:rPr>
                <w:rFonts w:ascii="Calibri"/>
                <w:b/>
                <w:color w:val="001F5F"/>
                <w:sz w:val="16"/>
              </w:rPr>
              <w:t>Adresse mail</w:t>
            </w:r>
          </w:p>
        </w:tc>
        <w:tc>
          <w:tcPr>
            <w:tcW w:w="1701" w:type="dxa"/>
            <w:tcBorders>
              <w:left w:val="single" w:sz="8" w:space="0" w:color="000000"/>
              <w:bottom w:val="single" w:sz="8" w:space="0" w:color="000000"/>
              <w:right w:val="single" w:sz="8" w:space="0" w:color="000000"/>
            </w:tcBorders>
          </w:tcPr>
          <w:p w:rsidR="00D35812" w:rsidRDefault="007E2B00">
            <w:pPr>
              <w:pStyle w:val="TableParagraph"/>
              <w:spacing w:line="195" w:lineRule="exact"/>
              <w:ind w:left="536" w:right="525"/>
              <w:jc w:val="center"/>
              <w:rPr>
                <w:rFonts w:ascii="Calibri"/>
                <w:b/>
                <w:sz w:val="16"/>
              </w:rPr>
            </w:pPr>
            <w:r>
              <w:rPr>
                <w:rFonts w:ascii="Calibri"/>
                <w:b/>
                <w:color w:val="A6A6A6"/>
                <w:sz w:val="16"/>
              </w:rPr>
              <w:t>Position</w:t>
            </w:r>
          </w:p>
          <w:p w:rsidR="00D35812" w:rsidRDefault="007E2B00">
            <w:pPr>
              <w:pStyle w:val="TableParagraph"/>
              <w:spacing w:line="176" w:lineRule="exact"/>
              <w:ind w:left="537" w:right="525"/>
              <w:jc w:val="center"/>
              <w:rPr>
                <w:rFonts w:ascii="Calibri"/>
                <w:b/>
                <w:sz w:val="16"/>
              </w:rPr>
            </w:pPr>
            <w:r>
              <w:rPr>
                <w:rFonts w:ascii="Calibri"/>
                <w:b/>
                <w:color w:val="001F5F"/>
                <w:sz w:val="16"/>
              </w:rPr>
              <w:t>Fonction</w:t>
            </w:r>
          </w:p>
        </w:tc>
        <w:tc>
          <w:tcPr>
            <w:tcW w:w="1135" w:type="dxa"/>
            <w:tcBorders>
              <w:left w:val="single" w:sz="8" w:space="0" w:color="000000"/>
              <w:bottom w:val="single" w:sz="8" w:space="0" w:color="000000"/>
              <w:right w:val="single" w:sz="8" w:space="0" w:color="000000"/>
            </w:tcBorders>
          </w:tcPr>
          <w:p w:rsidR="00D35812" w:rsidRDefault="007E2B00">
            <w:pPr>
              <w:pStyle w:val="TableParagraph"/>
              <w:spacing w:line="195" w:lineRule="exact"/>
              <w:ind w:left="384" w:right="375"/>
              <w:jc w:val="center"/>
              <w:rPr>
                <w:rFonts w:ascii="Calibri"/>
                <w:b/>
                <w:sz w:val="16"/>
              </w:rPr>
            </w:pPr>
            <w:r>
              <w:rPr>
                <w:rFonts w:ascii="Calibri"/>
                <w:b/>
                <w:color w:val="A6A6A6"/>
                <w:sz w:val="16"/>
              </w:rPr>
              <w:t>Date</w:t>
            </w:r>
          </w:p>
          <w:p w:rsidR="00D35812" w:rsidRDefault="007E2B00">
            <w:pPr>
              <w:pStyle w:val="TableParagraph"/>
              <w:spacing w:line="176" w:lineRule="exact"/>
              <w:ind w:left="384" w:right="375"/>
              <w:jc w:val="center"/>
              <w:rPr>
                <w:rFonts w:ascii="Calibri"/>
                <w:b/>
                <w:sz w:val="16"/>
              </w:rPr>
            </w:pPr>
            <w:r>
              <w:rPr>
                <w:rFonts w:ascii="Calibri"/>
                <w:b/>
                <w:color w:val="001F5F"/>
                <w:sz w:val="16"/>
              </w:rPr>
              <w:t>Date</w:t>
            </w:r>
          </w:p>
        </w:tc>
        <w:tc>
          <w:tcPr>
            <w:tcW w:w="1986" w:type="dxa"/>
            <w:tcBorders>
              <w:left w:val="single" w:sz="8" w:space="0" w:color="000000"/>
              <w:bottom w:val="single" w:sz="8" w:space="0" w:color="000000"/>
            </w:tcBorders>
          </w:tcPr>
          <w:p w:rsidR="00D35812" w:rsidRDefault="007E2B00">
            <w:pPr>
              <w:pStyle w:val="TableParagraph"/>
              <w:spacing w:line="195" w:lineRule="exact"/>
              <w:ind w:left="648" w:right="631"/>
              <w:jc w:val="center"/>
              <w:rPr>
                <w:rFonts w:ascii="Calibri"/>
                <w:b/>
                <w:sz w:val="16"/>
              </w:rPr>
            </w:pPr>
            <w:r>
              <w:rPr>
                <w:rFonts w:ascii="Calibri"/>
                <w:b/>
                <w:color w:val="A6A6A6"/>
                <w:sz w:val="16"/>
              </w:rPr>
              <w:t>Signature</w:t>
            </w:r>
          </w:p>
          <w:p w:rsidR="00D35812" w:rsidRDefault="007E2B00">
            <w:pPr>
              <w:pStyle w:val="TableParagraph"/>
              <w:spacing w:line="176" w:lineRule="exact"/>
              <w:ind w:left="648" w:right="631"/>
              <w:jc w:val="center"/>
              <w:rPr>
                <w:rFonts w:ascii="Calibri"/>
                <w:b/>
                <w:sz w:val="16"/>
              </w:rPr>
            </w:pPr>
            <w:r>
              <w:rPr>
                <w:rFonts w:ascii="Calibri"/>
                <w:b/>
                <w:color w:val="001F5F"/>
                <w:sz w:val="16"/>
              </w:rPr>
              <w:t>Signature</w:t>
            </w:r>
          </w:p>
        </w:tc>
      </w:tr>
      <w:tr w:rsidR="00D35812" w:rsidTr="000F1254">
        <w:trPr>
          <w:trHeight w:val="614"/>
        </w:trPr>
        <w:tc>
          <w:tcPr>
            <w:tcW w:w="2519" w:type="dxa"/>
            <w:tcBorders>
              <w:top w:val="single" w:sz="8" w:space="0" w:color="000000"/>
              <w:bottom w:val="single" w:sz="8" w:space="0" w:color="000000"/>
              <w:right w:val="single" w:sz="8" w:space="0" w:color="000000"/>
            </w:tcBorders>
          </w:tcPr>
          <w:p w:rsidR="00D35812" w:rsidRDefault="007E2B00">
            <w:pPr>
              <w:pStyle w:val="TableParagraph"/>
              <w:spacing w:line="195" w:lineRule="exact"/>
              <w:ind w:left="120" w:right="121"/>
              <w:jc w:val="center"/>
              <w:rPr>
                <w:rFonts w:ascii="Calibri"/>
                <w:sz w:val="16"/>
              </w:rPr>
            </w:pPr>
            <w:proofErr w:type="spellStart"/>
            <w:r>
              <w:rPr>
                <w:rFonts w:ascii="Calibri"/>
                <w:color w:val="A6A6A6"/>
                <w:sz w:val="16"/>
              </w:rPr>
              <w:t>Student</w:t>
            </w:r>
            <w:proofErr w:type="spellEnd"/>
          </w:p>
          <w:p w:rsidR="00D35812" w:rsidRDefault="007E2B00">
            <w:pPr>
              <w:pStyle w:val="TableParagraph"/>
              <w:spacing w:line="175" w:lineRule="exact"/>
              <w:ind w:left="121" w:right="121"/>
              <w:jc w:val="center"/>
              <w:rPr>
                <w:rFonts w:ascii="Calibri"/>
                <w:sz w:val="16"/>
              </w:rPr>
            </w:pPr>
            <w:r>
              <w:rPr>
                <w:rFonts w:ascii="Calibri"/>
                <w:color w:val="001F5F"/>
                <w:sz w:val="16"/>
              </w:rPr>
              <w:t>Etudiant</w:t>
            </w:r>
          </w:p>
        </w:tc>
        <w:tc>
          <w:tcPr>
            <w:tcW w:w="1593"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2127"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701"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line="195" w:lineRule="exact"/>
              <w:ind w:left="533" w:right="525"/>
              <w:jc w:val="center"/>
              <w:rPr>
                <w:rFonts w:ascii="Calibri"/>
                <w:i/>
                <w:sz w:val="16"/>
              </w:rPr>
            </w:pPr>
            <w:proofErr w:type="spellStart"/>
            <w:r>
              <w:rPr>
                <w:rFonts w:ascii="Calibri"/>
                <w:i/>
                <w:color w:val="A6A6A6"/>
                <w:sz w:val="16"/>
              </w:rPr>
              <w:t>Student</w:t>
            </w:r>
            <w:proofErr w:type="spellEnd"/>
          </w:p>
          <w:p w:rsidR="00D35812" w:rsidRDefault="007E2B00">
            <w:pPr>
              <w:pStyle w:val="TableParagraph"/>
              <w:spacing w:line="175" w:lineRule="exact"/>
              <w:ind w:left="534" w:right="525"/>
              <w:jc w:val="center"/>
              <w:rPr>
                <w:rFonts w:ascii="Calibri"/>
                <w:i/>
                <w:sz w:val="16"/>
              </w:rPr>
            </w:pPr>
            <w:r>
              <w:rPr>
                <w:rFonts w:ascii="Calibri"/>
                <w:i/>
                <w:color w:val="001F5F"/>
                <w:sz w:val="16"/>
              </w:rPr>
              <w:t>Etudiant</w:t>
            </w:r>
          </w:p>
        </w:tc>
        <w:tc>
          <w:tcPr>
            <w:tcW w:w="1135"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986"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D35812">
        <w:trPr>
          <w:trHeight w:val="781"/>
        </w:trPr>
        <w:tc>
          <w:tcPr>
            <w:tcW w:w="2519" w:type="dxa"/>
            <w:tcBorders>
              <w:top w:val="single" w:sz="8" w:space="0" w:color="000000"/>
              <w:bottom w:val="single" w:sz="8" w:space="0" w:color="000000"/>
              <w:right w:val="single" w:sz="8" w:space="0" w:color="000000"/>
            </w:tcBorders>
          </w:tcPr>
          <w:p w:rsidR="00D35812" w:rsidRDefault="007E2B00">
            <w:pPr>
              <w:pStyle w:val="TableParagraph"/>
              <w:ind w:left="122" w:right="121"/>
              <w:jc w:val="center"/>
              <w:rPr>
                <w:rFonts w:ascii="Calibri"/>
                <w:sz w:val="16"/>
              </w:rPr>
            </w:pPr>
            <w:proofErr w:type="spellStart"/>
            <w:r>
              <w:rPr>
                <w:rFonts w:ascii="Calibri"/>
                <w:color w:val="A6A6A6"/>
                <w:sz w:val="16"/>
              </w:rPr>
              <w:t>Responsible</w:t>
            </w:r>
            <w:proofErr w:type="spellEnd"/>
            <w:r>
              <w:rPr>
                <w:rFonts w:ascii="Calibri"/>
                <w:color w:val="A6A6A6"/>
                <w:sz w:val="16"/>
              </w:rPr>
              <w:t xml:space="preserve"> </w:t>
            </w:r>
            <w:proofErr w:type="spellStart"/>
            <w:r>
              <w:rPr>
                <w:rFonts w:ascii="Calibri"/>
                <w:color w:val="A6A6A6"/>
                <w:sz w:val="16"/>
              </w:rPr>
              <w:t>person</w:t>
            </w:r>
            <w:proofErr w:type="spellEnd"/>
            <w:r>
              <w:rPr>
                <w:rFonts w:ascii="Calibri"/>
                <w:color w:val="A6A6A6"/>
                <w:sz w:val="16"/>
              </w:rPr>
              <w:t xml:space="preserve"> at the </w:t>
            </w:r>
            <w:proofErr w:type="spellStart"/>
            <w:r>
              <w:rPr>
                <w:rFonts w:ascii="Calibri"/>
                <w:color w:val="A6A6A6"/>
                <w:sz w:val="16"/>
              </w:rPr>
              <w:t>Sending</w:t>
            </w:r>
            <w:proofErr w:type="spellEnd"/>
            <w:r>
              <w:rPr>
                <w:rFonts w:ascii="Calibri"/>
                <w:color w:val="A6A6A6"/>
                <w:sz w:val="16"/>
              </w:rPr>
              <w:t xml:space="preserve"> Institution</w:t>
            </w:r>
          </w:p>
          <w:p w:rsidR="00D35812" w:rsidRDefault="007E2B00">
            <w:pPr>
              <w:pStyle w:val="TableParagraph"/>
              <w:spacing w:line="195" w:lineRule="exact"/>
              <w:ind w:left="121" w:right="121"/>
              <w:jc w:val="center"/>
              <w:rPr>
                <w:rFonts w:ascii="Calibri"/>
                <w:sz w:val="16"/>
              </w:rPr>
            </w:pPr>
            <w:r>
              <w:rPr>
                <w:rFonts w:ascii="Calibri"/>
                <w:color w:val="001F5F"/>
                <w:sz w:val="16"/>
              </w:rPr>
              <w:t>Personne responsable</w:t>
            </w:r>
            <w:r>
              <w:rPr>
                <w:rFonts w:ascii="Calibri"/>
                <w:sz w:val="16"/>
                <w:vertAlign w:val="superscript"/>
              </w:rPr>
              <w:t>1</w:t>
            </w:r>
            <w:r>
              <w:rPr>
                <w:rFonts w:ascii="Calibri"/>
                <w:sz w:val="16"/>
              </w:rPr>
              <w:t xml:space="preserve"> </w:t>
            </w:r>
            <w:r>
              <w:rPr>
                <w:rFonts w:ascii="Calibri"/>
                <w:color w:val="001F5F"/>
                <w:sz w:val="16"/>
              </w:rPr>
              <w:t>dans</w:t>
            </w:r>
          </w:p>
          <w:p w:rsidR="00D35812" w:rsidRDefault="007E2B00">
            <w:pPr>
              <w:pStyle w:val="TableParagraph"/>
              <w:spacing w:line="176" w:lineRule="exact"/>
              <w:ind w:left="120" w:right="121"/>
              <w:jc w:val="center"/>
              <w:rPr>
                <w:rFonts w:ascii="Calibri" w:hAnsi="Calibri"/>
                <w:sz w:val="16"/>
              </w:rPr>
            </w:pPr>
            <w:r>
              <w:rPr>
                <w:rFonts w:ascii="Calibri" w:hAnsi="Calibri"/>
                <w:color w:val="001F5F"/>
                <w:sz w:val="16"/>
              </w:rPr>
              <w:t>l’établissement d’envoi</w:t>
            </w:r>
          </w:p>
        </w:tc>
        <w:tc>
          <w:tcPr>
            <w:tcW w:w="1593"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2127"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701" w:type="dxa"/>
            <w:tcBorders>
              <w:top w:val="single" w:sz="8" w:space="0" w:color="000000"/>
              <w:left w:val="single" w:sz="8" w:space="0" w:color="000000"/>
              <w:bottom w:val="single" w:sz="8" w:space="0" w:color="000000"/>
              <w:right w:val="single" w:sz="8" w:space="0" w:color="000000"/>
            </w:tcBorders>
          </w:tcPr>
          <w:p w:rsidR="00D35812" w:rsidRDefault="007E2B00">
            <w:pPr>
              <w:pStyle w:val="TableParagraph"/>
              <w:spacing w:before="96"/>
              <w:ind w:left="354" w:right="340" w:hanging="1"/>
              <w:jc w:val="center"/>
              <w:rPr>
                <w:rFonts w:ascii="Calibri"/>
                <w:i/>
                <w:sz w:val="16"/>
              </w:rPr>
            </w:pPr>
            <w:r>
              <w:rPr>
                <w:rFonts w:ascii="Calibri"/>
                <w:i/>
                <w:color w:val="001F5F"/>
                <w:sz w:val="16"/>
              </w:rPr>
              <w:t>Correspondant Relations Internationales</w:t>
            </w:r>
          </w:p>
        </w:tc>
        <w:tc>
          <w:tcPr>
            <w:tcW w:w="1135" w:type="dxa"/>
            <w:tcBorders>
              <w:top w:val="single" w:sz="8" w:space="0" w:color="000000"/>
              <w:left w:val="single" w:sz="8" w:space="0" w:color="000000"/>
              <w:bottom w:val="single" w:sz="8" w:space="0" w:color="000000"/>
              <w:right w:val="single" w:sz="8" w:space="0" w:color="000000"/>
            </w:tcBorders>
          </w:tcPr>
          <w:p w:rsidR="00D35812" w:rsidRDefault="00D35812">
            <w:pPr>
              <w:pStyle w:val="TableParagraph"/>
              <w:rPr>
                <w:rFonts w:ascii="Times New Roman"/>
                <w:sz w:val="16"/>
              </w:rPr>
            </w:pPr>
          </w:p>
        </w:tc>
        <w:tc>
          <w:tcPr>
            <w:tcW w:w="1986" w:type="dxa"/>
            <w:tcBorders>
              <w:top w:val="single" w:sz="8" w:space="0" w:color="000000"/>
              <w:left w:val="single" w:sz="8" w:space="0" w:color="000000"/>
              <w:bottom w:val="single" w:sz="8" w:space="0" w:color="000000"/>
            </w:tcBorders>
          </w:tcPr>
          <w:p w:rsidR="00D35812" w:rsidRDefault="00D35812">
            <w:pPr>
              <w:pStyle w:val="TableParagraph"/>
              <w:rPr>
                <w:rFonts w:ascii="Times New Roman"/>
                <w:sz w:val="16"/>
              </w:rPr>
            </w:pPr>
          </w:p>
        </w:tc>
      </w:tr>
      <w:tr w:rsidR="00D35812">
        <w:trPr>
          <w:trHeight w:val="782"/>
        </w:trPr>
        <w:tc>
          <w:tcPr>
            <w:tcW w:w="2519" w:type="dxa"/>
            <w:tcBorders>
              <w:top w:val="single" w:sz="8" w:space="0" w:color="000000"/>
              <w:right w:val="single" w:sz="8" w:space="0" w:color="000000"/>
            </w:tcBorders>
          </w:tcPr>
          <w:p w:rsidR="00D35812" w:rsidRDefault="007E2B00">
            <w:pPr>
              <w:pStyle w:val="TableParagraph"/>
              <w:ind w:left="326" w:right="325" w:firstLine="1"/>
              <w:jc w:val="center"/>
              <w:rPr>
                <w:rFonts w:ascii="Calibri"/>
                <w:sz w:val="16"/>
              </w:rPr>
            </w:pPr>
            <w:proofErr w:type="spellStart"/>
            <w:r>
              <w:rPr>
                <w:rFonts w:ascii="Calibri"/>
                <w:color w:val="A6A6A6"/>
                <w:sz w:val="16"/>
              </w:rPr>
              <w:t>Responsible</w:t>
            </w:r>
            <w:proofErr w:type="spellEnd"/>
            <w:r>
              <w:rPr>
                <w:rFonts w:ascii="Calibri"/>
                <w:color w:val="A6A6A6"/>
                <w:sz w:val="16"/>
              </w:rPr>
              <w:t xml:space="preserve"> </w:t>
            </w:r>
            <w:proofErr w:type="spellStart"/>
            <w:r>
              <w:rPr>
                <w:rFonts w:ascii="Calibri"/>
                <w:color w:val="A6A6A6"/>
                <w:sz w:val="16"/>
              </w:rPr>
              <w:t>person</w:t>
            </w:r>
            <w:proofErr w:type="spellEnd"/>
            <w:r>
              <w:rPr>
                <w:rFonts w:ascii="Calibri"/>
                <w:color w:val="A6A6A6"/>
                <w:sz w:val="16"/>
              </w:rPr>
              <w:t xml:space="preserve"> at the </w:t>
            </w:r>
            <w:proofErr w:type="spellStart"/>
            <w:r>
              <w:rPr>
                <w:rFonts w:ascii="Calibri"/>
                <w:color w:val="A6A6A6"/>
                <w:sz w:val="16"/>
              </w:rPr>
              <w:t>Receiving</w:t>
            </w:r>
            <w:proofErr w:type="spellEnd"/>
            <w:r>
              <w:rPr>
                <w:rFonts w:ascii="Calibri"/>
                <w:color w:val="A6A6A6"/>
                <w:sz w:val="16"/>
              </w:rPr>
              <w:t xml:space="preserve"> Institution </w:t>
            </w:r>
            <w:r>
              <w:rPr>
                <w:rFonts w:ascii="Calibri"/>
                <w:color w:val="001F5F"/>
                <w:sz w:val="16"/>
              </w:rPr>
              <w:t>Personne responsable</w:t>
            </w:r>
            <w:r>
              <w:rPr>
                <w:rFonts w:ascii="Calibri"/>
                <w:sz w:val="16"/>
                <w:vertAlign w:val="superscript"/>
              </w:rPr>
              <w:t>1</w:t>
            </w:r>
            <w:r>
              <w:rPr>
                <w:rFonts w:ascii="Calibri"/>
                <w:sz w:val="16"/>
              </w:rPr>
              <w:t xml:space="preserve"> </w:t>
            </w:r>
            <w:r>
              <w:rPr>
                <w:rFonts w:ascii="Calibri"/>
                <w:color w:val="001F5F"/>
                <w:sz w:val="16"/>
              </w:rPr>
              <w:t>dans</w:t>
            </w:r>
          </w:p>
          <w:p w:rsidR="00D35812" w:rsidRDefault="007E2B00">
            <w:pPr>
              <w:pStyle w:val="TableParagraph"/>
              <w:spacing w:line="177" w:lineRule="exact"/>
              <w:ind w:left="121" w:right="121"/>
              <w:jc w:val="center"/>
              <w:rPr>
                <w:rFonts w:ascii="Calibri" w:hAnsi="Calibri"/>
                <w:sz w:val="16"/>
              </w:rPr>
            </w:pPr>
            <w:r>
              <w:rPr>
                <w:rFonts w:ascii="Calibri" w:hAnsi="Calibri"/>
                <w:color w:val="001F5F"/>
                <w:sz w:val="16"/>
              </w:rPr>
              <w:t>l’établissement d’accueil</w:t>
            </w:r>
          </w:p>
        </w:tc>
        <w:tc>
          <w:tcPr>
            <w:tcW w:w="1593" w:type="dxa"/>
            <w:tcBorders>
              <w:top w:val="single" w:sz="8" w:space="0" w:color="000000"/>
              <w:left w:val="single" w:sz="8" w:space="0" w:color="000000"/>
              <w:right w:val="single" w:sz="8" w:space="0" w:color="000000"/>
            </w:tcBorders>
          </w:tcPr>
          <w:p w:rsidR="00D35812" w:rsidRDefault="00D35812">
            <w:pPr>
              <w:pStyle w:val="TableParagraph"/>
              <w:rPr>
                <w:rFonts w:ascii="Times New Roman"/>
                <w:sz w:val="16"/>
              </w:rPr>
            </w:pPr>
          </w:p>
        </w:tc>
        <w:tc>
          <w:tcPr>
            <w:tcW w:w="2127" w:type="dxa"/>
            <w:tcBorders>
              <w:top w:val="single" w:sz="8" w:space="0" w:color="000000"/>
              <w:left w:val="single" w:sz="8" w:space="0" w:color="000000"/>
              <w:right w:val="single" w:sz="8" w:space="0" w:color="000000"/>
            </w:tcBorders>
          </w:tcPr>
          <w:p w:rsidR="00D35812" w:rsidRDefault="00D35812">
            <w:pPr>
              <w:pStyle w:val="TableParagraph"/>
              <w:rPr>
                <w:rFonts w:ascii="Times New Roman"/>
                <w:sz w:val="16"/>
              </w:rPr>
            </w:pPr>
          </w:p>
        </w:tc>
        <w:tc>
          <w:tcPr>
            <w:tcW w:w="1701" w:type="dxa"/>
            <w:tcBorders>
              <w:top w:val="single" w:sz="8" w:space="0" w:color="000000"/>
              <w:left w:val="single" w:sz="8" w:space="0" w:color="000000"/>
              <w:right w:val="single" w:sz="8" w:space="0" w:color="000000"/>
            </w:tcBorders>
          </w:tcPr>
          <w:p w:rsidR="00D35812" w:rsidRDefault="00D35812">
            <w:pPr>
              <w:pStyle w:val="TableParagraph"/>
              <w:rPr>
                <w:rFonts w:ascii="Times New Roman"/>
                <w:sz w:val="16"/>
              </w:rPr>
            </w:pPr>
          </w:p>
        </w:tc>
        <w:tc>
          <w:tcPr>
            <w:tcW w:w="1135" w:type="dxa"/>
            <w:tcBorders>
              <w:top w:val="single" w:sz="8" w:space="0" w:color="000000"/>
              <w:left w:val="single" w:sz="8" w:space="0" w:color="000000"/>
              <w:right w:val="single" w:sz="8" w:space="0" w:color="000000"/>
            </w:tcBorders>
          </w:tcPr>
          <w:p w:rsidR="00D35812" w:rsidRDefault="00D35812">
            <w:pPr>
              <w:pStyle w:val="TableParagraph"/>
              <w:rPr>
                <w:rFonts w:ascii="Times New Roman"/>
                <w:sz w:val="16"/>
              </w:rPr>
            </w:pPr>
          </w:p>
        </w:tc>
        <w:tc>
          <w:tcPr>
            <w:tcW w:w="1986" w:type="dxa"/>
            <w:tcBorders>
              <w:top w:val="single" w:sz="8" w:space="0" w:color="000000"/>
              <w:left w:val="single" w:sz="8" w:space="0" w:color="000000"/>
            </w:tcBorders>
          </w:tcPr>
          <w:p w:rsidR="00D35812" w:rsidRDefault="00D35812">
            <w:pPr>
              <w:pStyle w:val="TableParagraph"/>
              <w:rPr>
                <w:rFonts w:ascii="Times New Roman"/>
                <w:sz w:val="16"/>
              </w:rPr>
            </w:pPr>
          </w:p>
        </w:tc>
      </w:tr>
    </w:tbl>
    <w:p w:rsidR="00D35812" w:rsidRDefault="00D35812">
      <w:pPr>
        <w:pStyle w:val="Corpsdetexte"/>
        <w:rPr>
          <w:b/>
          <w:sz w:val="20"/>
        </w:rPr>
      </w:pPr>
    </w:p>
    <w:p w:rsidR="00D35812" w:rsidRDefault="00D35812">
      <w:pPr>
        <w:pStyle w:val="Corpsdetexte"/>
        <w:rPr>
          <w:b/>
          <w:sz w:val="20"/>
        </w:rPr>
      </w:pPr>
    </w:p>
    <w:p w:rsidR="00D35812" w:rsidRDefault="00D35812">
      <w:pPr>
        <w:pStyle w:val="Corpsdetexte"/>
        <w:spacing w:before="10"/>
        <w:rPr>
          <w:b/>
          <w:sz w:val="25"/>
        </w:rPr>
      </w:pPr>
    </w:p>
    <w:p w:rsidR="00D35812" w:rsidRDefault="007E2B00">
      <w:pPr>
        <w:spacing w:before="64"/>
        <w:ind w:left="550"/>
        <w:rPr>
          <w:sz w:val="18"/>
        </w:rPr>
      </w:pPr>
      <w:r>
        <w:rPr>
          <w:color w:val="808080"/>
          <w:sz w:val="18"/>
        </w:rPr>
        <w:t>AC103 - Kit mobilité d’études</w:t>
      </w:r>
      <w:r w:rsidR="00B2540C">
        <w:rPr>
          <w:color w:val="808080"/>
          <w:sz w:val="18"/>
        </w:rPr>
        <w:t xml:space="preserve"> et mobilité combinée (SMS) 2021</w:t>
      </w:r>
    </w:p>
    <w:p w:rsidR="00D35812" w:rsidRDefault="00D35812">
      <w:pPr>
        <w:ind w:left="9688"/>
        <w:rPr>
          <w:b/>
          <w:sz w:val="18"/>
        </w:rPr>
      </w:pPr>
    </w:p>
    <w:sectPr w:rsidR="00D35812">
      <w:headerReference w:type="default" r:id="rId15"/>
      <w:footerReference w:type="default" r:id="rId16"/>
      <w:pgSz w:w="11910" w:h="16840"/>
      <w:pgMar w:top="1240" w:right="280" w:bottom="0" w:left="300" w:header="10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4F" w:rsidRDefault="00A3024F">
      <w:r>
        <w:separator/>
      </w:r>
    </w:p>
  </w:endnote>
  <w:endnote w:type="continuationSeparator" w:id="0">
    <w:p w:rsidR="00A3024F" w:rsidRDefault="00A3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12" w:rsidRDefault="00BB2F47">
    <w:pPr>
      <w:pStyle w:val="Corpsdetexte"/>
      <w:spacing w:line="14" w:lineRule="auto"/>
      <w:rPr>
        <w:sz w:val="20"/>
      </w:rPr>
    </w:pPr>
    <w:r>
      <w:rPr>
        <w:noProof/>
        <w:lang w:bidi="ar-SA"/>
      </w:rPr>
      <mc:AlternateContent>
        <mc:Choice Requires="wps">
          <w:drawing>
            <wp:anchor distT="0" distB="0" distL="114300" distR="114300" simplePos="0" relativeHeight="249944064" behindDoc="1" locked="0" layoutInCell="1" allowOverlap="1">
              <wp:simplePos x="0" y="0"/>
              <wp:positionH relativeFrom="page">
                <wp:posOffset>457200</wp:posOffset>
              </wp:positionH>
              <wp:positionV relativeFrom="page">
                <wp:posOffset>9985375</wp:posOffset>
              </wp:positionV>
              <wp:extent cx="664591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8A9E1" id="Line 4" o:spid="_x0000_s1026" style="position:absolute;z-index:-2533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86.25pt" to="559.3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BEQ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" strokeweight=".48pt">
              <w10:wrap anchorx="page" anchory="page"/>
            </v:line>
          </w:pict>
        </mc:Fallback>
      </mc:AlternateContent>
    </w:r>
    <w:r>
      <w:rPr>
        <w:noProof/>
        <w:lang w:bidi="ar-SA"/>
      </w:rPr>
      <mc:AlternateContent>
        <mc:Choice Requires="wps">
          <w:drawing>
            <wp:anchor distT="0" distB="0" distL="114300" distR="114300" simplePos="0" relativeHeight="249945088" behindDoc="1" locked="0" layoutInCell="1" allowOverlap="1">
              <wp:simplePos x="0" y="0"/>
              <wp:positionH relativeFrom="page">
                <wp:posOffset>444500</wp:posOffset>
              </wp:positionH>
              <wp:positionV relativeFrom="page">
                <wp:posOffset>10015220</wp:posOffset>
              </wp:positionV>
              <wp:extent cx="1075690" cy="3365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812" w:rsidRDefault="007E2B00">
                          <w:pPr>
                            <w:spacing w:line="245" w:lineRule="exact"/>
                            <w:ind w:left="20"/>
                            <w:rPr>
                              <w:b/>
                              <w:i/>
                            </w:rPr>
                          </w:pPr>
                          <w:proofErr w:type="spellStart"/>
                          <w:r>
                            <w:rPr>
                              <w:b/>
                              <w:i/>
                            </w:rPr>
                            <w:t>Student’s</w:t>
                          </w:r>
                          <w:proofErr w:type="spellEnd"/>
                          <w:r>
                            <w:rPr>
                              <w:b/>
                              <w:i/>
                            </w:rPr>
                            <w:t xml:space="preserve"> </w:t>
                          </w:r>
                          <w:proofErr w:type="spellStart"/>
                          <w:r>
                            <w:rPr>
                              <w:b/>
                              <w:i/>
                            </w:rPr>
                            <w:t>name</w:t>
                          </w:r>
                          <w:proofErr w:type="spellEnd"/>
                        </w:p>
                        <w:p w:rsidR="00D35812" w:rsidRDefault="007E2B00">
                          <w:pPr>
                            <w:ind w:left="20"/>
                            <w:rPr>
                              <w:b/>
                              <w:i/>
                            </w:rPr>
                          </w:pPr>
                          <w:r>
                            <w:rPr>
                              <w:b/>
                              <w:i/>
                              <w:color w:val="00AFEF"/>
                            </w:rPr>
                            <w:t>Nom de l’étudiant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5pt;margin-top:788.6pt;width:84.7pt;height:26.5pt;z-index:-2533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r1sQIAALA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" filled="f" stroked="f">
              <v:textbox inset="0,0,0,0">
                <w:txbxContent>
                  <w:p w:rsidR="00D35812" w:rsidRDefault="007E2B00">
                    <w:pPr>
                      <w:spacing w:line="245" w:lineRule="exact"/>
                      <w:ind w:left="20"/>
                      <w:rPr>
                        <w:b/>
                        <w:i/>
                      </w:rPr>
                    </w:pPr>
                    <w:proofErr w:type="spellStart"/>
                    <w:r>
                      <w:rPr>
                        <w:b/>
                        <w:i/>
                      </w:rPr>
                      <w:t>Student’s</w:t>
                    </w:r>
                    <w:proofErr w:type="spellEnd"/>
                    <w:r>
                      <w:rPr>
                        <w:b/>
                        <w:i/>
                      </w:rPr>
                      <w:t xml:space="preserve"> </w:t>
                    </w:r>
                    <w:proofErr w:type="spellStart"/>
                    <w:r>
                      <w:rPr>
                        <w:b/>
                        <w:i/>
                      </w:rPr>
                      <w:t>name</w:t>
                    </w:r>
                    <w:proofErr w:type="spellEnd"/>
                  </w:p>
                  <w:p w:rsidR="00D35812" w:rsidRDefault="007E2B00">
                    <w:pPr>
                      <w:ind w:left="20"/>
                      <w:rPr>
                        <w:b/>
                        <w:i/>
                      </w:rPr>
                    </w:pPr>
                    <w:r>
                      <w:rPr>
                        <w:b/>
                        <w:i/>
                        <w:color w:val="00AFEF"/>
                      </w:rPr>
                      <w:t>Nom de l’étudiant</w:t>
                    </w:r>
                  </w:p>
                </w:txbxContent>
              </v:textbox>
              <w10:wrap anchorx="page" anchory="page"/>
            </v:shape>
          </w:pict>
        </mc:Fallback>
      </mc:AlternateContent>
    </w:r>
    <w:r>
      <w:rPr>
        <w:noProof/>
        <w:lang w:bidi="ar-SA"/>
      </w:rPr>
      <mc:AlternateContent>
        <mc:Choice Requires="wps">
          <w:drawing>
            <wp:anchor distT="0" distB="0" distL="114300" distR="114300" simplePos="0" relativeHeight="249946112" behindDoc="1" locked="0" layoutInCell="1" allowOverlap="1">
              <wp:simplePos x="0" y="0"/>
              <wp:positionH relativeFrom="page">
                <wp:posOffset>6263640</wp:posOffset>
              </wp:positionH>
              <wp:positionV relativeFrom="page">
                <wp:posOffset>10186035</wp:posOffset>
              </wp:positionV>
              <wp:extent cx="1473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812" w:rsidRDefault="007E2B00">
                          <w:pPr>
                            <w:spacing w:line="245" w:lineRule="exact"/>
                            <w:ind w:left="60"/>
                          </w:pPr>
                          <w:r>
                            <w:fldChar w:fldCharType="begin"/>
                          </w:r>
                          <w:r>
                            <w:instrText xml:space="preserve"> PAGE </w:instrText>
                          </w:r>
                          <w:r>
                            <w:fldChar w:fldCharType="separate"/>
                          </w:r>
                          <w:r w:rsidR="009C7FB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93.2pt;margin-top:802.05pt;width:11.6pt;height:13.05pt;z-index:-2533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SE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XchAznk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" filled="f" stroked="f">
              <v:textbox inset="0,0,0,0">
                <w:txbxContent>
                  <w:p w:rsidR="00D35812" w:rsidRDefault="007E2B00">
                    <w:pPr>
                      <w:spacing w:line="245" w:lineRule="exact"/>
                      <w:ind w:left="60"/>
                    </w:pPr>
                    <w:r>
                      <w:fldChar w:fldCharType="begin"/>
                    </w:r>
                    <w:r>
                      <w:instrText xml:space="preserve"> PAGE </w:instrText>
                    </w:r>
                    <w:r>
                      <w:fldChar w:fldCharType="separate"/>
                    </w:r>
                    <w:r w:rsidR="009C7FBE">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12" w:rsidRDefault="00D35812">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4F" w:rsidRDefault="00A3024F">
      <w:r>
        <w:separator/>
      </w:r>
    </w:p>
  </w:footnote>
  <w:footnote w:type="continuationSeparator" w:id="0">
    <w:p w:rsidR="00A3024F" w:rsidRDefault="00A3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12" w:rsidRDefault="007E2B00">
    <w:pPr>
      <w:pStyle w:val="Corpsdetexte"/>
      <w:spacing w:line="14" w:lineRule="auto"/>
      <w:rPr>
        <w:sz w:val="20"/>
      </w:rPr>
    </w:pPr>
    <w:r>
      <w:rPr>
        <w:noProof/>
        <w:lang w:bidi="ar-SA"/>
      </w:rPr>
      <w:drawing>
        <wp:anchor distT="0" distB="0" distL="0" distR="0" simplePos="0" relativeHeight="249939968" behindDoc="1" locked="0" layoutInCell="1" allowOverlap="1">
          <wp:simplePos x="0" y="0"/>
          <wp:positionH relativeFrom="page">
            <wp:posOffset>525780</wp:posOffset>
          </wp:positionH>
          <wp:positionV relativeFrom="page">
            <wp:posOffset>360045</wp:posOffset>
          </wp:positionV>
          <wp:extent cx="2152013" cy="3594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52013" cy="359409"/>
                  </a:xfrm>
                  <a:prstGeom prst="rect">
                    <a:avLst/>
                  </a:prstGeom>
                </pic:spPr>
              </pic:pic>
            </a:graphicData>
          </a:graphic>
        </wp:anchor>
      </w:drawing>
    </w:r>
    <w:r>
      <w:rPr>
        <w:noProof/>
        <w:lang w:bidi="ar-SA"/>
      </w:rPr>
      <w:drawing>
        <wp:anchor distT="0" distB="0" distL="0" distR="0" simplePos="0" relativeHeight="249940992" behindDoc="1" locked="0" layoutInCell="1" allowOverlap="1">
          <wp:simplePos x="0" y="0"/>
          <wp:positionH relativeFrom="page">
            <wp:posOffset>5757227</wp:posOffset>
          </wp:positionH>
          <wp:positionV relativeFrom="page">
            <wp:posOffset>360045</wp:posOffset>
          </wp:positionV>
          <wp:extent cx="1009256" cy="4368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09256" cy="436879"/>
                  </a:xfrm>
                  <a:prstGeom prst="rect">
                    <a:avLst/>
                  </a:prstGeom>
                </pic:spPr>
              </pic:pic>
            </a:graphicData>
          </a:graphic>
        </wp:anchor>
      </w:drawing>
    </w:r>
    <w:r w:rsidR="00BB2F47">
      <w:rPr>
        <w:noProof/>
        <w:lang w:bidi="ar-SA"/>
      </w:rPr>
      <mc:AlternateContent>
        <mc:Choice Requires="wps">
          <w:drawing>
            <wp:anchor distT="0" distB="0" distL="114300" distR="114300" simplePos="0" relativeHeight="249942016" behindDoc="1" locked="0" layoutInCell="1" allowOverlap="1">
              <wp:simplePos x="0" y="0"/>
              <wp:positionH relativeFrom="page">
                <wp:posOffset>2830830</wp:posOffset>
              </wp:positionH>
              <wp:positionV relativeFrom="page">
                <wp:posOffset>423545</wp:posOffset>
              </wp:positionV>
              <wp:extent cx="1138555" cy="3365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812" w:rsidRDefault="007E2B00">
                          <w:pPr>
                            <w:spacing w:line="245" w:lineRule="exact"/>
                            <w:ind w:left="1" w:right="1"/>
                            <w:jc w:val="center"/>
                            <w:rPr>
                              <w:b/>
                              <w:i/>
                            </w:rPr>
                          </w:pPr>
                          <w:proofErr w:type="spellStart"/>
                          <w:r>
                            <w:rPr>
                              <w:b/>
                              <w:i/>
                            </w:rPr>
                            <w:t>Academic</w:t>
                          </w:r>
                          <w:proofErr w:type="spellEnd"/>
                          <w:r>
                            <w:rPr>
                              <w:b/>
                              <w:i/>
                            </w:rPr>
                            <w:t xml:space="preserve"> </w:t>
                          </w:r>
                          <w:proofErr w:type="spellStart"/>
                          <w:r>
                            <w:rPr>
                              <w:b/>
                              <w:i/>
                            </w:rPr>
                            <w:t>Year</w:t>
                          </w:r>
                          <w:proofErr w:type="spellEnd"/>
                        </w:p>
                        <w:p w:rsidR="00D35812" w:rsidRDefault="007E2B00">
                          <w:pPr>
                            <w:ind w:left="1" w:right="1"/>
                            <w:jc w:val="center"/>
                            <w:rPr>
                              <w:b/>
                              <w:i/>
                            </w:rPr>
                          </w:pPr>
                          <w:r>
                            <w:rPr>
                              <w:b/>
                              <w:i/>
                              <w:color w:val="00AFEF"/>
                            </w:rPr>
                            <w:t>Année académique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22.9pt;margin-top:33.35pt;width:89.65pt;height:26.5pt;z-index:-2533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" filled="f" stroked="f">
              <v:textbox inset="0,0,0,0">
                <w:txbxContent>
                  <w:p w:rsidR="00D35812" w:rsidRDefault="007E2B00">
                    <w:pPr>
                      <w:spacing w:line="245" w:lineRule="exact"/>
                      <w:ind w:left="1" w:right="1"/>
                      <w:jc w:val="center"/>
                      <w:rPr>
                        <w:b/>
                        <w:i/>
                      </w:rPr>
                    </w:pPr>
                    <w:proofErr w:type="spellStart"/>
                    <w:r>
                      <w:rPr>
                        <w:b/>
                        <w:i/>
                      </w:rPr>
                      <w:t>Academic</w:t>
                    </w:r>
                    <w:proofErr w:type="spellEnd"/>
                    <w:r>
                      <w:rPr>
                        <w:b/>
                        <w:i/>
                      </w:rPr>
                      <w:t xml:space="preserve"> </w:t>
                    </w:r>
                    <w:proofErr w:type="spellStart"/>
                    <w:r>
                      <w:rPr>
                        <w:b/>
                        <w:i/>
                      </w:rPr>
                      <w:t>Year</w:t>
                    </w:r>
                    <w:proofErr w:type="spellEnd"/>
                  </w:p>
                  <w:p w:rsidR="00D35812" w:rsidRDefault="007E2B00">
                    <w:pPr>
                      <w:ind w:left="1" w:right="1"/>
                      <w:jc w:val="center"/>
                      <w:rPr>
                        <w:b/>
                        <w:i/>
                      </w:rPr>
                    </w:pPr>
                    <w:r>
                      <w:rPr>
                        <w:b/>
                        <w:i/>
                        <w:color w:val="00AFEF"/>
                      </w:rPr>
                      <w:t>Année académique</w:t>
                    </w:r>
                  </w:p>
                </w:txbxContent>
              </v:textbox>
              <w10:wrap anchorx="page" anchory="page"/>
            </v:shape>
          </w:pict>
        </mc:Fallback>
      </mc:AlternateContent>
    </w:r>
    <w:r w:rsidR="00BB2F47">
      <w:rPr>
        <w:noProof/>
        <w:lang w:bidi="ar-SA"/>
      </w:rPr>
      <mc:AlternateContent>
        <mc:Choice Requires="wps">
          <w:drawing>
            <wp:anchor distT="0" distB="0" distL="114300" distR="114300" simplePos="0" relativeHeight="249943040" behindDoc="1" locked="0" layoutInCell="1" allowOverlap="1">
              <wp:simplePos x="0" y="0"/>
              <wp:positionH relativeFrom="page">
                <wp:posOffset>4413250</wp:posOffset>
              </wp:positionH>
              <wp:positionV relativeFrom="page">
                <wp:posOffset>508635</wp:posOffset>
              </wp:positionV>
              <wp:extent cx="655320" cy="1657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812" w:rsidRDefault="00BB2F47">
                          <w:pPr>
                            <w:spacing w:line="245" w:lineRule="exact"/>
                            <w:ind w:left="20"/>
                            <w:rPr>
                              <w:b/>
                              <w:i/>
                            </w:rPr>
                          </w:pPr>
                          <w:r>
                            <w:rPr>
                              <w:b/>
                              <w:i/>
                            </w:rPr>
                            <w:t>202</w:t>
                          </w:r>
                          <w:r w:rsidR="00162D53">
                            <w:rPr>
                              <w:b/>
                              <w:i/>
                            </w:rPr>
                            <w:t>3/2024</w:t>
                          </w:r>
                        </w:p>
                        <w:p w:rsidR="0079455C" w:rsidRDefault="0079455C">
                          <w:pPr>
                            <w:spacing w:line="245" w:lineRule="exact"/>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47.5pt;margin-top:40.05pt;width:51.6pt;height:13.05pt;z-index:-2533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3rusQIAAK8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" filled="f" stroked="f">
              <v:textbox inset="0,0,0,0">
                <w:txbxContent>
                  <w:p w:rsidR="00D35812" w:rsidRDefault="00BB2F47">
                    <w:pPr>
                      <w:spacing w:line="245" w:lineRule="exact"/>
                      <w:ind w:left="20"/>
                      <w:rPr>
                        <w:b/>
                        <w:i/>
                      </w:rPr>
                    </w:pPr>
                    <w:r>
                      <w:rPr>
                        <w:b/>
                        <w:i/>
                      </w:rPr>
                      <w:t>202</w:t>
                    </w:r>
                    <w:r w:rsidR="00162D53">
                      <w:rPr>
                        <w:b/>
                        <w:i/>
                      </w:rPr>
                      <w:t>3/2024</w:t>
                    </w:r>
                  </w:p>
                  <w:p w:rsidR="0079455C" w:rsidRDefault="0079455C">
                    <w:pPr>
                      <w:spacing w:line="245" w:lineRule="exact"/>
                      <w:ind w:left="20"/>
                      <w:rPr>
                        <w:b/>
                        <w: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12" w:rsidRDefault="00BB2F47">
    <w:pPr>
      <w:pStyle w:val="Corpsdetexte"/>
      <w:spacing w:line="14" w:lineRule="auto"/>
      <w:rPr>
        <w:sz w:val="20"/>
      </w:rPr>
    </w:pPr>
    <w:r>
      <w:rPr>
        <w:noProof/>
        <w:lang w:bidi="ar-SA"/>
      </w:rPr>
      <mc:AlternateContent>
        <mc:Choice Requires="wps">
          <w:drawing>
            <wp:anchor distT="0" distB="0" distL="114300" distR="114300" simplePos="0" relativeHeight="249947136" behindDoc="1" locked="0" layoutInCell="1" allowOverlap="1">
              <wp:simplePos x="0" y="0"/>
              <wp:positionH relativeFrom="page">
                <wp:posOffset>2564130</wp:posOffset>
              </wp:positionH>
              <wp:positionV relativeFrom="page">
                <wp:posOffset>643255</wp:posOffset>
              </wp:positionV>
              <wp:extent cx="243141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812" w:rsidRDefault="007E2B00">
                          <w:pPr>
                            <w:spacing w:line="244" w:lineRule="exact"/>
                            <w:ind w:left="20"/>
                            <w:rPr>
                              <w:b/>
                            </w:rPr>
                          </w:pPr>
                          <w:proofErr w:type="spellStart"/>
                          <w:r>
                            <w:rPr>
                              <w:b/>
                              <w:color w:val="A6A6A6"/>
                            </w:rPr>
                            <w:t>During</w:t>
                          </w:r>
                          <w:proofErr w:type="spellEnd"/>
                          <w:r>
                            <w:rPr>
                              <w:b/>
                              <w:color w:val="A6A6A6"/>
                            </w:rPr>
                            <w:t xml:space="preserve"> the </w:t>
                          </w:r>
                          <w:proofErr w:type="spellStart"/>
                          <w:r>
                            <w:rPr>
                              <w:b/>
                              <w:color w:val="A6A6A6"/>
                            </w:rPr>
                            <w:t>Mobility</w:t>
                          </w:r>
                          <w:proofErr w:type="spellEnd"/>
                          <w:r>
                            <w:rPr>
                              <w:b/>
                              <w:color w:val="A6A6A6"/>
                            </w:rPr>
                            <w:t xml:space="preserve"> – </w:t>
                          </w:r>
                          <w:r>
                            <w:rPr>
                              <w:b/>
                              <w:color w:val="001F5F"/>
                            </w:rPr>
                            <w:t>Pendant la mobilité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01.9pt;margin-top:50.65pt;width:191.45pt;height:13pt;z-index:-2533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" filled="f" stroked="f">
              <v:textbox inset="0,0,0,0">
                <w:txbxContent>
                  <w:p w:rsidR="00D35812" w:rsidRDefault="007E2B00">
                    <w:pPr>
                      <w:spacing w:line="244" w:lineRule="exact"/>
                      <w:ind w:left="20"/>
                      <w:rPr>
                        <w:b/>
                      </w:rPr>
                    </w:pPr>
                    <w:proofErr w:type="spellStart"/>
                    <w:r>
                      <w:rPr>
                        <w:b/>
                        <w:color w:val="A6A6A6"/>
                      </w:rPr>
                      <w:t>During</w:t>
                    </w:r>
                    <w:proofErr w:type="spellEnd"/>
                    <w:r>
                      <w:rPr>
                        <w:b/>
                        <w:color w:val="A6A6A6"/>
                      </w:rPr>
                      <w:t xml:space="preserve"> the </w:t>
                    </w:r>
                    <w:proofErr w:type="spellStart"/>
                    <w:r>
                      <w:rPr>
                        <w:b/>
                        <w:color w:val="A6A6A6"/>
                      </w:rPr>
                      <w:t>Mobility</w:t>
                    </w:r>
                    <w:proofErr w:type="spellEnd"/>
                    <w:r>
                      <w:rPr>
                        <w:b/>
                        <w:color w:val="A6A6A6"/>
                      </w:rPr>
                      <w:t xml:space="preserve"> – </w:t>
                    </w:r>
                    <w:r>
                      <w:rPr>
                        <w:b/>
                        <w:color w:val="001F5F"/>
                      </w:rPr>
                      <w:t>Pendant la mobilité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1C3E"/>
    <w:multiLevelType w:val="hybridMultilevel"/>
    <w:tmpl w:val="4D900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1D200E"/>
    <w:multiLevelType w:val="hybridMultilevel"/>
    <w:tmpl w:val="CC2E75C4"/>
    <w:lvl w:ilvl="0" w:tplc="3E5EE6AE">
      <w:numFmt w:val="bullet"/>
      <w:lvlText w:val=""/>
      <w:lvlJc w:val="left"/>
      <w:pPr>
        <w:ind w:left="3450" w:hanging="260"/>
      </w:pPr>
      <w:rPr>
        <w:rFonts w:ascii="Wingdings" w:eastAsia="Wingdings" w:hAnsi="Wingdings" w:cs="Wingdings" w:hint="default"/>
        <w:w w:val="100"/>
        <w:sz w:val="22"/>
        <w:szCs w:val="22"/>
        <w:lang w:val="fr-FR" w:eastAsia="fr-FR" w:bidi="fr-FR"/>
      </w:rPr>
    </w:lvl>
    <w:lvl w:ilvl="1" w:tplc="23F85376">
      <w:numFmt w:val="bullet"/>
      <w:lvlText w:val="•"/>
      <w:lvlJc w:val="left"/>
      <w:pPr>
        <w:ind w:left="4151" w:hanging="260"/>
      </w:pPr>
      <w:rPr>
        <w:rFonts w:hint="default"/>
        <w:lang w:val="fr-FR" w:eastAsia="fr-FR" w:bidi="fr-FR"/>
      </w:rPr>
    </w:lvl>
    <w:lvl w:ilvl="2" w:tplc="6F080D0E">
      <w:numFmt w:val="bullet"/>
      <w:lvlText w:val="•"/>
      <w:lvlJc w:val="left"/>
      <w:pPr>
        <w:ind w:left="4842" w:hanging="260"/>
      </w:pPr>
      <w:rPr>
        <w:rFonts w:hint="default"/>
        <w:lang w:val="fr-FR" w:eastAsia="fr-FR" w:bidi="fr-FR"/>
      </w:rPr>
    </w:lvl>
    <w:lvl w:ilvl="3" w:tplc="451A5438">
      <w:numFmt w:val="bullet"/>
      <w:lvlText w:val="•"/>
      <w:lvlJc w:val="left"/>
      <w:pPr>
        <w:ind w:left="5534" w:hanging="260"/>
      </w:pPr>
      <w:rPr>
        <w:rFonts w:hint="default"/>
        <w:lang w:val="fr-FR" w:eastAsia="fr-FR" w:bidi="fr-FR"/>
      </w:rPr>
    </w:lvl>
    <w:lvl w:ilvl="4" w:tplc="45900BA4">
      <w:numFmt w:val="bullet"/>
      <w:lvlText w:val="•"/>
      <w:lvlJc w:val="left"/>
      <w:pPr>
        <w:ind w:left="6225" w:hanging="260"/>
      </w:pPr>
      <w:rPr>
        <w:rFonts w:hint="default"/>
        <w:lang w:val="fr-FR" w:eastAsia="fr-FR" w:bidi="fr-FR"/>
      </w:rPr>
    </w:lvl>
    <w:lvl w:ilvl="5" w:tplc="F64672CE">
      <w:numFmt w:val="bullet"/>
      <w:lvlText w:val="•"/>
      <w:lvlJc w:val="left"/>
      <w:pPr>
        <w:ind w:left="6917" w:hanging="260"/>
      </w:pPr>
      <w:rPr>
        <w:rFonts w:hint="default"/>
        <w:lang w:val="fr-FR" w:eastAsia="fr-FR" w:bidi="fr-FR"/>
      </w:rPr>
    </w:lvl>
    <w:lvl w:ilvl="6" w:tplc="E9A2AF82">
      <w:numFmt w:val="bullet"/>
      <w:lvlText w:val="•"/>
      <w:lvlJc w:val="left"/>
      <w:pPr>
        <w:ind w:left="7608" w:hanging="260"/>
      </w:pPr>
      <w:rPr>
        <w:rFonts w:hint="default"/>
        <w:lang w:val="fr-FR" w:eastAsia="fr-FR" w:bidi="fr-FR"/>
      </w:rPr>
    </w:lvl>
    <w:lvl w:ilvl="7" w:tplc="91D87628">
      <w:numFmt w:val="bullet"/>
      <w:lvlText w:val="•"/>
      <w:lvlJc w:val="left"/>
      <w:pPr>
        <w:ind w:left="8299" w:hanging="260"/>
      </w:pPr>
      <w:rPr>
        <w:rFonts w:hint="default"/>
        <w:lang w:val="fr-FR" w:eastAsia="fr-FR" w:bidi="fr-FR"/>
      </w:rPr>
    </w:lvl>
    <w:lvl w:ilvl="8" w:tplc="675A503E">
      <w:numFmt w:val="bullet"/>
      <w:lvlText w:val="•"/>
      <w:lvlJc w:val="left"/>
      <w:pPr>
        <w:ind w:left="8991" w:hanging="260"/>
      </w:pPr>
      <w:rPr>
        <w:rFonts w:hint="default"/>
        <w:lang w:val="fr-FR" w:eastAsia="fr-FR" w:bidi="fr-FR"/>
      </w:rPr>
    </w:lvl>
  </w:abstractNum>
  <w:abstractNum w:abstractNumId="2" w15:restartNumberingAfterBreak="0">
    <w:nsid w:val="5D984905"/>
    <w:multiLevelType w:val="hybridMultilevel"/>
    <w:tmpl w:val="1A9AD9D6"/>
    <w:lvl w:ilvl="0" w:tplc="91260A00">
      <w:numFmt w:val="bullet"/>
      <w:lvlText w:val=""/>
      <w:lvlJc w:val="left"/>
      <w:pPr>
        <w:ind w:left="3644" w:hanging="236"/>
      </w:pPr>
      <w:rPr>
        <w:rFonts w:ascii="Wingdings" w:eastAsia="Wingdings" w:hAnsi="Wingdings" w:cs="Wingdings" w:hint="default"/>
        <w:w w:val="99"/>
        <w:sz w:val="20"/>
        <w:szCs w:val="20"/>
        <w:lang w:val="fr-FR" w:eastAsia="fr-FR" w:bidi="fr-FR"/>
      </w:rPr>
    </w:lvl>
    <w:lvl w:ilvl="1" w:tplc="FB80E7E2">
      <w:numFmt w:val="bullet"/>
      <w:lvlText w:val="•"/>
      <w:lvlJc w:val="left"/>
      <w:pPr>
        <w:ind w:left="4313" w:hanging="236"/>
      </w:pPr>
      <w:rPr>
        <w:rFonts w:hint="default"/>
        <w:lang w:val="fr-FR" w:eastAsia="fr-FR" w:bidi="fr-FR"/>
      </w:rPr>
    </w:lvl>
    <w:lvl w:ilvl="2" w:tplc="6750C344">
      <w:numFmt w:val="bullet"/>
      <w:lvlText w:val="•"/>
      <w:lvlJc w:val="left"/>
      <w:pPr>
        <w:ind w:left="4986" w:hanging="236"/>
      </w:pPr>
      <w:rPr>
        <w:rFonts w:hint="default"/>
        <w:lang w:val="fr-FR" w:eastAsia="fr-FR" w:bidi="fr-FR"/>
      </w:rPr>
    </w:lvl>
    <w:lvl w:ilvl="3" w:tplc="83FE0634">
      <w:numFmt w:val="bullet"/>
      <w:lvlText w:val="•"/>
      <w:lvlJc w:val="left"/>
      <w:pPr>
        <w:ind w:left="5659" w:hanging="236"/>
      </w:pPr>
      <w:rPr>
        <w:rFonts w:hint="default"/>
        <w:lang w:val="fr-FR" w:eastAsia="fr-FR" w:bidi="fr-FR"/>
      </w:rPr>
    </w:lvl>
    <w:lvl w:ilvl="4" w:tplc="40709874">
      <w:numFmt w:val="bullet"/>
      <w:lvlText w:val="•"/>
      <w:lvlJc w:val="left"/>
      <w:pPr>
        <w:ind w:left="6333" w:hanging="236"/>
      </w:pPr>
      <w:rPr>
        <w:rFonts w:hint="default"/>
        <w:lang w:val="fr-FR" w:eastAsia="fr-FR" w:bidi="fr-FR"/>
      </w:rPr>
    </w:lvl>
    <w:lvl w:ilvl="5" w:tplc="2294D8E2">
      <w:numFmt w:val="bullet"/>
      <w:lvlText w:val="•"/>
      <w:lvlJc w:val="left"/>
      <w:pPr>
        <w:ind w:left="7006" w:hanging="236"/>
      </w:pPr>
      <w:rPr>
        <w:rFonts w:hint="default"/>
        <w:lang w:val="fr-FR" w:eastAsia="fr-FR" w:bidi="fr-FR"/>
      </w:rPr>
    </w:lvl>
    <w:lvl w:ilvl="6" w:tplc="11B82EE8">
      <w:numFmt w:val="bullet"/>
      <w:lvlText w:val="•"/>
      <w:lvlJc w:val="left"/>
      <w:pPr>
        <w:ind w:left="7679" w:hanging="236"/>
      </w:pPr>
      <w:rPr>
        <w:rFonts w:hint="default"/>
        <w:lang w:val="fr-FR" w:eastAsia="fr-FR" w:bidi="fr-FR"/>
      </w:rPr>
    </w:lvl>
    <w:lvl w:ilvl="7" w:tplc="EF6C9560">
      <w:numFmt w:val="bullet"/>
      <w:lvlText w:val="•"/>
      <w:lvlJc w:val="left"/>
      <w:pPr>
        <w:ind w:left="8353" w:hanging="236"/>
      </w:pPr>
      <w:rPr>
        <w:rFonts w:hint="default"/>
        <w:lang w:val="fr-FR" w:eastAsia="fr-FR" w:bidi="fr-FR"/>
      </w:rPr>
    </w:lvl>
    <w:lvl w:ilvl="8" w:tplc="20ACBD2A">
      <w:numFmt w:val="bullet"/>
      <w:lvlText w:val="•"/>
      <w:lvlJc w:val="left"/>
      <w:pPr>
        <w:ind w:left="9026" w:hanging="236"/>
      </w:pPr>
      <w:rPr>
        <w:rFonts w:hint="default"/>
        <w:lang w:val="fr-FR" w:eastAsia="fr-FR" w:bidi="fr-FR"/>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12"/>
    <w:rsid w:val="000F1254"/>
    <w:rsid w:val="00162D53"/>
    <w:rsid w:val="00184654"/>
    <w:rsid w:val="0025336B"/>
    <w:rsid w:val="004263E2"/>
    <w:rsid w:val="00435C0D"/>
    <w:rsid w:val="005C5A6A"/>
    <w:rsid w:val="006060B8"/>
    <w:rsid w:val="006844E6"/>
    <w:rsid w:val="0079455C"/>
    <w:rsid w:val="007E2B00"/>
    <w:rsid w:val="008D26B0"/>
    <w:rsid w:val="009C7FBE"/>
    <w:rsid w:val="00A3024F"/>
    <w:rsid w:val="00B2540C"/>
    <w:rsid w:val="00BB2F47"/>
    <w:rsid w:val="00BE52E7"/>
    <w:rsid w:val="00BF0CBD"/>
    <w:rsid w:val="00CE7834"/>
    <w:rsid w:val="00CF3B5A"/>
    <w:rsid w:val="00D35812"/>
    <w:rsid w:val="00EF3F2B"/>
    <w:rsid w:val="00FC0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26E7A"/>
  <w15:docId w15:val="{586C2B99-70CB-483F-A7E5-6246FF0F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3"/>
      <w:ind w:right="1871"/>
      <w:jc w:val="center"/>
      <w:outlineLvl w:val="0"/>
    </w:pPr>
    <w:rPr>
      <w:b/>
      <w:bCs/>
      <w:sz w:val="28"/>
      <w:szCs w:val="28"/>
    </w:rPr>
  </w:style>
  <w:style w:type="paragraph" w:styleId="Titre2">
    <w:name w:val="heading 2"/>
    <w:basedOn w:val="Normal"/>
    <w:next w:val="Normal"/>
    <w:link w:val="Titre2Car"/>
    <w:uiPriority w:val="9"/>
    <w:semiHidden/>
    <w:unhideWhenUsed/>
    <w:qFormat/>
    <w:rsid w:val="007945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En-tte">
    <w:name w:val="header"/>
    <w:basedOn w:val="Normal"/>
    <w:link w:val="En-tteCar"/>
    <w:uiPriority w:val="99"/>
    <w:unhideWhenUsed/>
    <w:rsid w:val="00BB2F47"/>
    <w:pPr>
      <w:tabs>
        <w:tab w:val="center" w:pos="4536"/>
        <w:tab w:val="right" w:pos="9072"/>
      </w:tabs>
    </w:pPr>
  </w:style>
  <w:style w:type="character" w:customStyle="1" w:styleId="En-tteCar">
    <w:name w:val="En-tête Car"/>
    <w:basedOn w:val="Policepardfaut"/>
    <w:link w:val="En-tte"/>
    <w:uiPriority w:val="99"/>
    <w:rsid w:val="00BB2F47"/>
    <w:rPr>
      <w:rFonts w:ascii="Calibri" w:eastAsia="Calibri" w:hAnsi="Calibri" w:cs="Calibri"/>
      <w:lang w:val="fr-FR" w:eastAsia="fr-FR" w:bidi="fr-FR"/>
    </w:rPr>
  </w:style>
  <w:style w:type="paragraph" w:styleId="Pieddepage">
    <w:name w:val="footer"/>
    <w:basedOn w:val="Normal"/>
    <w:link w:val="PieddepageCar"/>
    <w:uiPriority w:val="99"/>
    <w:unhideWhenUsed/>
    <w:rsid w:val="00BB2F47"/>
    <w:pPr>
      <w:tabs>
        <w:tab w:val="center" w:pos="4536"/>
        <w:tab w:val="right" w:pos="9072"/>
      </w:tabs>
    </w:pPr>
  </w:style>
  <w:style w:type="character" w:customStyle="1" w:styleId="PieddepageCar">
    <w:name w:val="Pied de page Car"/>
    <w:basedOn w:val="Policepardfaut"/>
    <w:link w:val="Pieddepage"/>
    <w:uiPriority w:val="99"/>
    <w:rsid w:val="00BB2F47"/>
    <w:rPr>
      <w:rFonts w:ascii="Calibri" w:eastAsia="Calibri" w:hAnsi="Calibri" w:cs="Calibri"/>
      <w:lang w:val="fr-FR" w:eastAsia="fr-FR" w:bidi="fr-FR"/>
    </w:rPr>
  </w:style>
  <w:style w:type="character" w:styleId="Lienhypertexte">
    <w:name w:val="Hyperlink"/>
    <w:basedOn w:val="Policepardfaut"/>
    <w:uiPriority w:val="99"/>
    <w:unhideWhenUsed/>
    <w:rsid w:val="00FC07FB"/>
    <w:rPr>
      <w:color w:val="0000FF" w:themeColor="hyperlink"/>
      <w:u w:val="single"/>
    </w:rPr>
  </w:style>
  <w:style w:type="character" w:customStyle="1" w:styleId="Titre2Car">
    <w:name w:val="Titre 2 Car"/>
    <w:basedOn w:val="Policepardfaut"/>
    <w:link w:val="Titre2"/>
    <w:uiPriority w:val="9"/>
    <w:semiHidden/>
    <w:rsid w:val="0079455C"/>
    <w:rPr>
      <w:rFonts w:asciiTheme="majorHAnsi" w:eastAsiaTheme="majorEastAsia" w:hAnsiTheme="majorHAnsi" w:cstheme="majorBidi"/>
      <w:color w:val="365F91" w:themeColor="accent1" w:themeShade="BF"/>
      <w:sz w:val="26"/>
      <w:szCs w:val="2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ropass.cedefop.europa.eu/en/resources/european-language-levels-c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ducation/tools/isced-f_fr.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roit-erasmus@unistra.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62501-F9EB-479E-994A-C6510F9E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2721</Words>
  <Characters>14971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RAJOIE Anne</dc:creator>
  <cp:lastModifiedBy>BERISHA Ermira</cp:lastModifiedBy>
  <cp:revision>5</cp:revision>
  <cp:lastPrinted>2023-07-24T06:59:00Z</cp:lastPrinted>
  <dcterms:created xsi:type="dcterms:W3CDTF">2023-01-19T14:46:00Z</dcterms:created>
  <dcterms:modified xsi:type="dcterms:W3CDTF">2023-10-24T08:54:00Z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LastSaved">
    <vt:filetime>2021-04-15T00:00:00Z</vt:filetime>
  </property>
</Properties>
</file>